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customXml/itemProps2.xml" ContentType="application/vnd.openxmlformats-officedocument.customXmlProperti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2.xml" ContentType="application/vnd.openxmlformats-officedocument.wordprocessingml.header+xml"/>
</Types>
</file>

<file path=_rels/.rels><?xml version="1.0" 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pic="http://schemas.openxmlformats.org/drawingml/2006/picture" xmlns:a14="http://schemas.microsoft.com/office/drawing/2010/main" xmlns:vyd="http://volga.yandex.com/schemas/document/model" xmlns:w14="http://schemas.microsoft.com/office/word/2010/wordml" xmlns:r="http://schemas.openxmlformats.org/officeDocument/2006/relationships" xmlns:a="http://schemas.openxmlformats.org/drawingml/2006/main" xmlns:mc="http://schemas.openxmlformats.org/markup-compatibility/2006" xmlns:w="http://schemas.openxmlformats.org/wordprocessingml/2006/main" xmlns:wp="http://schemas.openxmlformats.org/drawingml/2006/wordprocessingDrawing" mc:Ignorable="vyd" w:conformance="transitional">
  <w:background/>
  <w:body vyd:_id="vyd:00000000000001">
    <w:p w14:paraId="34F2AAC3" w14:textId="77777777" w:rsidR="00EF122C" w:rsidRPr="00234470" w:rsidRDefault="00EF122C" w:rsidP="00234470" vyd:_id="vyd:000000000000pm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5C8DCF6F" w14:textId="77777777" w:rsidR="00EF122C" w:rsidRPr="00234470" w:rsidRDefault="00EF122C" w:rsidP="00234470" vyd:_id="vyd:000000000000pl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475BB1EF" w14:textId="77777777" w:rsidR="00EF122C" w:rsidRPr="00234470" w:rsidRDefault="00EF122C" w:rsidP="00234470" vyd:_id="vyd:000000000000pk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23C60B26" w14:textId="77777777" w:rsidR="00EF122C" w:rsidRPr="00234470" w:rsidRDefault="00EF122C" w:rsidP="00234470" vyd:_id="vyd:000000000000pj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7FA664CD" w14:textId="77777777" w:rsidR="00EF122C" w:rsidRPr="00234470" w:rsidRDefault="00EF122C" w:rsidP="00234470" vyd:_id="vyd:000000000000pi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lang w:val="ru-RU"/>
          <w:szCs w:val="28"/>
        </w:rPr>
      </w:pPr>
    </w:p>
    <w:p w14:paraId="2D760EED" w14:textId="77777777" w:rsidR="00EF122C" w:rsidRDefault="00EF122C" w:rsidP="00234470" vyd:_id="vyd:000000000000ph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252756B7" w14:textId="77777777" w:rsidR="00234470" w:rsidRDefault="00234470" w:rsidP="00234470" vyd:_id="vyd:000000000000pg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7136824B" w14:textId="77777777" w:rsidR="00234470" w:rsidRDefault="00234470" w:rsidP="00234470" vyd:_id="vyd:000000000000pf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533172F4" w14:textId="77777777" w:rsidR="00234470" w:rsidRPr="00234470" w:rsidRDefault="00234470" w:rsidP="00234470" vyd:_id="vyd:000000000000pe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2B13D049" w14:textId="77777777" w:rsidR="00EF122C" w:rsidRPr="00234470" w:rsidRDefault="005E6DF2" w:rsidP="00234470" vyd:_id="vyd:000000000000pa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pd" xml:space="preserve">Сценарий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pc">мастер-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pb">лекции</w:t>
      </w:r>
    </w:p>
    <w:p w14:paraId="322A4B99" w14:textId="77777777" w:rsidR="00EF122C" w:rsidRPr="00234470" w:rsidRDefault="005E6DF2" w:rsidP="00234470" vyd:_id="vyd:000000000000p8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p9" xml:space="preserve">«Дай карту — заработаешь... срок: </w:t>
      </w:r>
    </w:p>
    <w:p w14:paraId="1BA30693" w14:textId="77777777" w:rsidR="00EF122C" w:rsidRPr="00234470" w:rsidRDefault="005E6DF2" w:rsidP="00234470" vyd:_id="vyd:000000000000p6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p7">как дропперство разрушает жизнь»</w:t>
      </w:r>
    </w:p>
    <w:p w14:paraId="583FEEA5" w14:textId="77777777" w:rsidR="008020F6" w:rsidRDefault="008020F6" w:rsidP="00234470" vyd:_id="vyd:000000000000p5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</w:p>
    <w:p w14:paraId="27B32774" w14:textId="77777777" w:rsidR="00234470" w:rsidRDefault="00234470" w:rsidP="00234470" vyd:_id="vyd:000000000000p4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</w:p>
    <w:p w14:paraId="1EFD5C1E" w14:textId="77777777" w:rsidR="008F3414" w:rsidRDefault="008F3414" w:rsidP="00234470" vyd:_id="vyd:000000000000p3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</w:p>
    <w:p w14:paraId="78C3AF9B" w14:textId="77777777" w:rsidR="008020F6" w:rsidRPr="00234470" w:rsidRDefault="008020F6" w:rsidP="00234470" vyd:_id="vyd:000000000000p2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</w:p>
    <w:p w14:paraId="0634BCCE" w14:textId="77777777" w:rsidR="00EF122C" w:rsidRPr="00234470" w:rsidRDefault="005E6DF2" w:rsidP="00234470" vyd:_id="vyd:000000000000p0">
      <w:pPr>
        <w:spacing w:after="0" w:line="360" w:lineRule="auto"/>
        <w:jc w:val="end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p1" xml:space="preserve">Автор: </w:t>
      </w:r>
    </w:p>
    <w:p w14:paraId="303BE91A" w14:textId="77777777" w:rsidR="00EF122C" w:rsidRPr="00234470" w:rsidRDefault="005E6DF2" w:rsidP="00234470" vyd:_id="vyd:000000000000oy">
      <w:pPr>
        <w:spacing w:after="0" w:line="360" w:lineRule="auto"/>
        <w:jc w:val="end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oz">Заворыкина Светлана Юрьевна,</w:t>
      </w:r>
    </w:p>
    <w:p w14:paraId="056A621E" w14:textId="77777777" w:rsidR="000939C6" w:rsidRDefault="005E6DF2" w:rsidP="00234470" vyd:_id="vyd:000000000000ow">
      <w:pPr>
        <w:spacing w:after="0" w:line="360" w:lineRule="auto"/>
        <w:jc w:val="end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ox" xml:space="preserve">кандидат политических наук, </w:t>
      </w:r>
    </w:p>
    <w:p w14:paraId="5D42B9F1" w14:textId="77777777" w:rsidR="00E2624D" w:rsidRDefault="005E6DF2" w:rsidP="000939C6" vyd:_id="vyd:000000000000ot">
      <w:pPr>
        <w:spacing w:after="0" w:line="360" w:lineRule="auto"/>
        <w:jc w:val="end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ov">доцент Финансового университета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u" xml:space="preserve"> при </w:t>
      </w:r>
    </w:p>
    <w:p w14:paraId="63E4305C" w14:textId="77777777" w:rsidR="00EF122C" w:rsidRPr="00234470" w:rsidRDefault="00E2624D" w:rsidP="000939C6" vyd:_id="vyd:000000000000oq">
      <w:pPr>
        <w:spacing w:after="0" w:line="360" w:lineRule="auto"/>
        <w:jc w:val="end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os" xml:space="preserve">Правительстве Российской Федерации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or" xml:space="preserve"> </w:t>
      </w:r>
    </w:p>
    <w:p w14:paraId="44202325" w14:textId="77777777" w:rsidR="00EF122C" w:rsidRPr="00234470" w:rsidRDefault="00EF122C" w:rsidP="00234470" vyd:_id="vyd:000000000000op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1FF12799" w14:textId="77777777" w:rsidR="00EF122C" w:rsidRPr="00234470" w:rsidRDefault="00EF122C" w:rsidP="00234470" vyd:_id="vyd:000000000000oo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0188D44E" w14:textId="77777777" w:rsidR="00EF122C" w:rsidRPr="00234470" w:rsidRDefault="00EF122C" w:rsidP="00234470" vyd:_id="vyd:000000000000on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79455EE4" w14:textId="77777777" w:rsidR="00EF122C" w:rsidRPr="00234470" w:rsidRDefault="00EF122C" w:rsidP="00234470" vyd:_id="vyd:000000000000om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7556579F" w14:textId="77777777" w:rsidR="00EF122C" w:rsidRPr="00234470" w:rsidRDefault="00EF122C" w:rsidP="00234470" vyd:_id="vyd:000000000000ol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0C6C71D1" w14:textId="77777777" w:rsidR="00EF122C" w:rsidRPr="00234470" w:rsidRDefault="00EF122C" w:rsidP="00234470" vyd:_id="vyd:000000000000ok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</w:p>
    <w:p w14:paraId="37570690" w14:textId="77777777" w:rsidR="00EF122C" w:rsidRDefault="00EF122C" w:rsidP="00234470" vyd:_id="vyd:000000000000oj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</w:rPr>
      </w:pPr>
    </w:p>
    <w:p w14:paraId="20A39F87" w14:textId="77777777" w:rsidR="000939C6" w:rsidRDefault="005E6DF2" w:rsidP="000939C6" vyd:_id="vyd:000000000000og">
      <w:pPr>
        <w:spacing w:after="0" w:line="360" w:lineRule="auto"/>
        <w:jc w:val="center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oi">Москва, 2026 г.</w:t>
      </w:r>
      <w:r>
        <w:rPr>
          <w:rFonts w:ascii="Times New Roman" w:hAnsi="Times New Roman" w:eastAsia="Times New Roman" w:cs="Times New Roman"/>
          <w:sz w:val="28"/>
          <w:szCs w:val="28"/>
        </w:rPr>
        <w:br w:type="page" vyd:_id="vyd:000000000000oh"/>
      </w:r>
    </w:p>
    <w:p w14:paraId="402BB005" w14:textId="7C8C3E49" w:rsidR="00EF122C" w:rsidRPr="000939C6" w:rsidRDefault="005E6DF2" w:rsidP="000939C6" vyd:_id="vyd:000000000000o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7"/>
          <w:lang w:val="ru-RU"/>
          <w:szCs w:val="27"/>
        </w:rPr>
      </w:pPr>
      <w:r>
        <w:rPr>
          <w:rFonts w:ascii="Times New Roman" w:hAnsi="Times New Roman" w:eastAsia="Times New Roman" w:cs="Times New Roman"/>
          <w:sz w:val="27"/>
          <w:b w:val="1"/>
          <w:bCs w:val="1"/>
          <w:szCs w:val="27"/>
        </w:rPr>
        <w:t vyd:_id="vyd:000000000000of">Цель: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oe" xml:space="preserve"> сформировать у школьников 7–9 классов понимание сущности дропперства</w:t>
      </w:r>
      <w:r>
        <w:rPr>
          <w:rStyle w:val="af"/>
          <w:rFonts w:ascii="Times New Roman" w:hAnsi="Times New Roman" w:eastAsia="Times New Roman" w:cs="Times New Roman"/>
          <w:sz w:val="27"/>
          <w:szCs w:val="27"/>
        </w:rPr>
        <w:footnoteReference vyd:_id="vyd:000000000000od" w:id="1"/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oc" xml:space="preserve"> как незаконной схемы вовлечения несовершеннолетних, раскрыть механизм вербовки, юридические последствия участия и алгоритм безопасного поведения.</w:t>
      </w:r>
    </w:p>
    <w:p w14:paraId="670C8F93" w14:textId="77777777" w:rsidR="00EF122C" w:rsidRPr="000939C6" w:rsidRDefault="005E6DF2" w:rsidP="000939C6" vyd:_id="vyd:000000000000o8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7"/>
          <w:color w:val="FF0000"/>
          <w:b w:val="1"/>
          <w:lang w:val="ru-RU"/>
          <w:bCs w:val="1"/>
          <w:szCs w:val="27"/>
        </w:rPr>
      </w:pPr>
      <w:r>
        <w:rPr>
          <w:rFonts w:ascii="Times New Roman" w:hAnsi="Times New Roman" w:eastAsia="Times New Roman" w:cs="Times New Roman"/>
          <w:sz w:val="27"/>
          <w:b w:val="1"/>
          <w:bCs w:val="1"/>
          <w:szCs w:val="27"/>
        </w:rPr>
        <w:t vyd:_id="vyd:000000000000oa">Задачи</w:t>
      </w:r>
      <w:r>
        <w:rPr>
          <w:rFonts w:ascii="Times New Roman" w:hAnsi="Times New Roman" w:eastAsia="Times New Roman" w:cs="Times New Roman"/>
          <w:sz w:val="27"/>
          <w:b w:val="1"/>
          <w:lang w:val="ru-RU"/>
          <w:bCs w:val="1"/>
          <w:szCs w:val="27"/>
        </w:rPr>
        <w:t vyd:_id="vyd:000000000000o9" xml:space="preserve">: </w:t>
      </w:r>
    </w:p>
    <w:p w14:paraId="67ECD97C" w14:textId="77777777" w:rsidR="00EF122C" w:rsidRPr="000939C6" w:rsidRDefault="005E6DF2" w:rsidP="000939C6" vyd:_id="vyd:000000000000o5">
      <w:pPr>
        <w:numPr>
          <w:ilvl w:val="0"/>
          <w:numId w:val="1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vyd:_id="vyd:000000000000o7">Определить понятие дропперства и объяснить, как работает эта преступная схема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o6" xml:space="preserve">. </w:t>
      </w:r>
    </w:p>
    <w:p w14:paraId="04605725" w14:textId="77777777" w:rsidR="00EF122C" w:rsidRPr="000939C6" w:rsidRDefault="005E6DF2" w:rsidP="000939C6" vyd:_id="vyd:000000000000o3">
      <w:pPr>
        <w:numPr>
          <w:ilvl w:val="0"/>
          <w:numId w:val="1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vyd:_id="vyd:000000000000o4">Рассмотреть масштаб проблемы и показать, почему подростки становятся главной мишенью мошенников.</w:t>
      </w:r>
    </w:p>
    <w:p w14:paraId="7EFBEBE5" w14:textId="77777777" w:rsidR="00EF122C" w:rsidRPr="000939C6" w:rsidRDefault="005E6DF2" w:rsidP="000939C6" vyd:_id="vyd:000000000000o1">
      <w:pPr>
        <w:numPr>
          <w:ilvl w:val="0"/>
          <w:numId w:val="1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vyd:_id="vyd:000000000000o2">Разобрать типовые сценарии вербовки, используемые преступниками.</w:t>
      </w:r>
    </w:p>
    <w:p w14:paraId="2195BF02" w14:textId="77777777" w:rsidR="00EF122C" w:rsidRPr="000939C6" w:rsidRDefault="005E6DF2" w:rsidP="000939C6" vyd:_id="vyd:000000000000nz">
      <w:pPr>
        <w:numPr>
          <w:ilvl w:val="0"/>
          <w:numId w:val="1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vyd:_id="vyd:000000000000o0">Ознакомить с мерами ответственности (ст. 187 УК РФ) и новыми правилами открытия счетов.</w:t>
      </w:r>
    </w:p>
    <w:p w14:paraId="08CD6B4C" w14:textId="77777777" w:rsidR="00EF122C" w:rsidRPr="000939C6" w:rsidRDefault="005E6DF2" w:rsidP="000939C6" vyd:_id="vyd:000000000000nx">
      <w:pPr>
        <w:numPr>
          <w:ilvl w:val="0"/>
          <w:numId w:val="1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vyd:_id="vyd:000000000000ny">Предоставить чёткий алгоритм действий при подозрительных предложениях.</w:t>
      </w:r>
    </w:p>
    <w:p w14:paraId="4B9A0598" w14:textId="04013722" w:rsidR="00EF122C" w:rsidRPr="000939C6" w:rsidRDefault="005E6DF2" w:rsidP="000939C6" vyd:_id="vyd:000000000000nt">
      <w:pPr>
        <w:numPr>
          <w:ilvl w:val="0"/>
          <w:numId w:val="1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vyd:_id="vyd:000000000000nw" xml:space="preserve">Разобрать реальные 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nv">истории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nu" xml:space="preserve"> и закрепить знания через интерактивные задания.</w:t>
      </w:r>
    </w:p>
    <w:p w14:paraId="6ED580E4" w14:textId="77777777" w:rsidR="00041F23" w:rsidRPr="000939C6" w:rsidRDefault="005E6DF2" w:rsidP="000939C6" vyd:_id="vyd:000000000000nr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7"/>
          <w:b w:val="1"/>
          <w:lang w:val="ru-RU"/>
          <w:bCs w:val="1"/>
          <w:szCs w:val="27"/>
        </w:rPr>
      </w:pPr>
      <w:r>
        <w:rPr>
          <w:rFonts w:ascii="Times New Roman" w:hAnsi="Times New Roman" w:eastAsia="Times New Roman" w:cs="Times New Roman"/>
          <w:sz w:val="27"/>
          <w:b w:val="1"/>
          <w:bCs w:val="1"/>
          <w:szCs w:val="27"/>
        </w:rPr>
        <w:t vyd:_id="vyd:000000000000ns">Формируемые ценности:</w:t>
      </w:r>
    </w:p>
    <w:p w14:paraId="0FBEA185" w14:textId="77777777" w:rsidR="00041F23" w:rsidRPr="000939C6" w:rsidRDefault="00041F23" w:rsidP="000939C6" vyd:_id="vyd:000000000000np">
      <w:pPr>
        <w:pStyle w:val="a8"/>
        <w:numPr>
          <w:ilvl w:val="0"/>
          <w:numId w:val="7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7"/>
          <w:lang w:val="ru-RU"/>
          <w:szCs w:val="27"/>
        </w:rPr>
      </w:pP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nq">права и свободы человека;</w:t>
      </w:r>
    </w:p>
    <w:p w14:paraId="1F471401" w14:textId="77777777" w:rsidR="00041F23" w:rsidRPr="000939C6" w:rsidRDefault="00041F23" w:rsidP="000939C6" vyd:_id="vyd:000000000000nn">
      <w:pPr>
        <w:pStyle w:val="a8"/>
        <w:numPr>
          <w:ilvl w:val="0"/>
          <w:numId w:val="7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7"/>
          <w:lang w:val="ru-RU"/>
          <w:szCs w:val="27"/>
        </w:rPr>
      </w:pP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no">гражданственность;</w:t>
      </w:r>
    </w:p>
    <w:p w14:paraId="04D7360B" w14:textId="77777777" w:rsidR="00041F23" w:rsidRPr="000939C6" w:rsidRDefault="00041F23" w:rsidP="000939C6" vyd:_id="vyd:000000000000nl">
      <w:pPr>
        <w:pStyle w:val="a8"/>
        <w:numPr>
          <w:ilvl w:val="0"/>
          <w:numId w:val="7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7"/>
          <w:lang w:val="ru-RU"/>
          <w:szCs w:val="27"/>
        </w:rPr>
      </w:pP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nm">созидательный труд;</w:t>
      </w:r>
    </w:p>
    <w:p w14:paraId="4F410901" w14:textId="77777777" w:rsidR="00041F23" w:rsidRPr="000939C6" w:rsidRDefault="00041F23" w:rsidP="000939C6" vyd:_id="vyd:000000000000nj">
      <w:pPr>
        <w:pStyle w:val="a8"/>
        <w:numPr>
          <w:ilvl w:val="0"/>
          <w:numId w:val="7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7"/>
          <w:lang w:val="ru-RU"/>
          <w:szCs w:val="27"/>
        </w:rPr>
      </w:pP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nk" xml:space="preserve">справедливость. </w:t>
      </w:r>
    </w:p>
    <w:p w14:paraId="0D03505F" w14:textId="77777777" w:rsidR="00041F23" w:rsidRPr="000939C6" w:rsidRDefault="005E6DF2" w:rsidP="000939C6" vyd:_id="vyd:000000000000ng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7"/>
          <w:lang w:val="ru-RU"/>
          <w:szCs w:val="27"/>
        </w:rPr>
      </w:pPr>
      <w:r>
        <w:rPr>
          <w:rFonts w:ascii="Times New Roman" w:hAnsi="Times New Roman" w:eastAsia="Times New Roman" w:cs="Times New Roman"/>
          <w:sz w:val="27"/>
          <w:b w:val="1"/>
          <w:bCs w:val="1"/>
          <w:szCs w:val="27"/>
        </w:rPr>
        <w:t vyd:_id="vyd:000000000000ni">Смысловые направления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nh" xml:space="preserve">: </w:t>
      </w:r>
    </w:p>
    <w:p w14:paraId="532EFA4B" w14:textId="77777777" w:rsidR="00041F23" w:rsidRPr="000939C6" w:rsidRDefault="005E6DF2" w:rsidP="000939C6" vyd:_id="vyd:000000000000ne">
      <w:pPr>
        <w:pStyle w:val="a8"/>
        <w:numPr>
          <w:ilvl w:val="0"/>
          <w:numId w:val="8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7"/>
          <w:lang w:val="ru-RU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vyd:_id="vyd:000000000000nf" xml:space="preserve">критическое мышление; </w:t>
      </w:r>
    </w:p>
    <w:p w14:paraId="4C44E869" w14:textId="77777777" w:rsidR="00EF122C" w:rsidRPr="000939C6" w:rsidRDefault="005E6DF2" w:rsidP="000939C6" vyd:_id="vyd:000000000000nb">
      <w:pPr>
        <w:pStyle w:val="a8"/>
        <w:numPr>
          <w:ilvl w:val="0"/>
          <w:numId w:val="8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7"/>
          <w:lang w:val="ru-RU"/>
          <w:szCs w:val="27"/>
        </w:rPr>
      </w:pPr>
      <w:r>
        <w:rPr>
          <w:rFonts w:ascii="Times New Roman" w:hAnsi="Times New Roman" w:eastAsia="Times New Roman" w:cs="Times New Roman"/>
          <w:sz w:val="27"/>
          <w:szCs w:val="27"/>
        </w:rPr>
        <w:t vyd:_id="vyd:000000000000nd">противодействие терроризму, экстремизму и иным деструктивным явлениям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nc">.</w:t>
      </w:r>
    </w:p>
    <w:p w14:paraId="0A94E3D5" w14:textId="77777777" w:rsidR="00EF122C" w:rsidRPr="000939C6" w:rsidRDefault="005E6DF2" w:rsidP="000939C6" vyd:_id="vyd:000000000000n8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7"/>
          <w:szCs w:val="27"/>
        </w:rPr>
      </w:pPr>
      <w:r>
        <w:rPr>
          <w:rFonts w:ascii="Times New Roman" w:hAnsi="Times New Roman" w:eastAsia="Times New Roman" w:cs="Times New Roman"/>
          <w:sz w:val="27"/>
          <w:b w:val="1"/>
          <w:bCs w:val="1"/>
          <w:szCs w:val="27"/>
        </w:rPr>
        <w:t vyd:_id="vyd:000000000000na">Продолжительность: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n9" xml:space="preserve"> 40 минут</w:t>
      </w:r>
    </w:p>
    <w:p w14:paraId="0CF51422" w14:textId="77777777" w:rsidR="00EF122C" w:rsidRPr="000939C6" w:rsidRDefault="005E6DF2" w:rsidP="000939C6" vyd:_id="vyd:000000000000n2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7"/>
          <w:lang w:val="ru-RU"/>
          <w:szCs w:val="27"/>
        </w:rPr>
      </w:pPr>
      <w:r>
        <w:rPr>
          <w:rFonts w:ascii="Times New Roman" w:hAnsi="Times New Roman" w:eastAsia="Times New Roman" w:cs="Times New Roman"/>
          <w:sz w:val="27"/>
          <w:b w:val="1"/>
          <w:bCs w:val="1"/>
          <w:szCs w:val="27"/>
        </w:rPr>
        <w:t vyd:_id="vyd:000000000000n7">Целевая аудитория: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n6" xml:space="preserve"> школьники 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n5">5</w:t>
      </w:r>
      <w:r>
        <w:rPr>
          <w:rFonts w:ascii="Times New Roman" w:hAnsi="Times New Roman" w:eastAsia="Times New Roman" w:cs="Times New Roman"/>
          <w:sz w:val="27"/>
          <w:szCs w:val="27"/>
        </w:rPr>
        <w:t vyd:_id="vyd:000000000000n4">–9 классов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n3">.</w:t>
      </w:r>
    </w:p>
    <w:p w14:paraId="31122735" w14:textId="77777777" w:rsidR="000939C6" w:rsidRPr="000939C6" w:rsidRDefault="000939C6" w:rsidP="000939C6" vyd:_id="vyd:000000000000mz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7"/>
          <w:b w:val="1"/>
          <w:lang w:val="ru-RU"/>
          <w:bCs w:val="1"/>
          <w:szCs w:val="27"/>
        </w:rPr>
      </w:pPr>
      <w:r>
        <w:rPr>
          <w:rFonts w:ascii="Times New Roman" w:hAnsi="Times New Roman" w:eastAsia="Times New Roman" w:cs="Times New Roman"/>
          <w:sz w:val="27"/>
          <w:b w:val="1"/>
          <w:lang w:val="ru-RU"/>
          <w:bCs w:val="1"/>
          <w:szCs w:val="27"/>
        </w:rPr>
        <w:t vyd:_id="vyd:000000000000n1" xml:space="preserve">Возрастное ограничение: 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n0">16+</w:t>
      </w:r>
    </w:p>
    <w:p w14:paraId="2076E157" w14:textId="77777777" w:rsidR="000939C6" w:rsidRPr="000939C6" w:rsidRDefault="000939C6" w:rsidP="000939C6" vyd:_id="vyd:000000000000mw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7"/>
          <w:lang w:val="ru-RU"/>
          <w:szCs w:val="27"/>
        </w:rPr>
      </w:pPr>
      <w:r>
        <w:rPr>
          <w:rFonts w:ascii="Times New Roman" w:hAnsi="Times New Roman" w:eastAsia="Times New Roman" w:cs="Times New Roman"/>
          <w:sz w:val="27"/>
          <w:b w:val="1"/>
          <w:lang w:val="ru-RU"/>
          <w:bCs w:val="1"/>
          <w:szCs w:val="27"/>
        </w:rPr>
        <w:t vyd:_id="vyd:000000000000my" xml:space="preserve">Тип методического материала: 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mx">лекция.</w:t>
      </w:r>
    </w:p>
    <w:p w14:paraId="0BAF8C38" w14:textId="77777777" w:rsidR="00EF122C" w:rsidRPr="000939C6" w:rsidRDefault="000939C6" w:rsidP="000939C6" vyd:_id="vyd:000000000000ms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7"/>
          <w:b w:val="1"/>
          <w:lang w:val="ru-RU"/>
          <w:bCs w:val="1"/>
          <w:szCs w:val="27"/>
        </w:rPr>
      </w:pPr>
      <w:r>
        <w:rPr>
          <w:rFonts w:ascii="Times New Roman" w:hAnsi="Times New Roman" w:eastAsia="Times New Roman" w:cs="Times New Roman"/>
          <w:sz w:val="27"/>
          <w:b w:val="1"/>
          <w:lang w:val="ru-RU"/>
          <w:bCs w:val="1"/>
          <w:szCs w:val="27"/>
        </w:rPr>
        <w:t vyd:_id="vyd:000000000000mv">Комплект материалов</w:t>
      </w:r>
      <w:r>
        <w:rPr>
          <w:rFonts w:ascii="Times New Roman" w:hAnsi="Times New Roman" w:eastAsia="Times New Roman" w:cs="Times New Roman"/>
          <w:sz w:val="27"/>
          <w:lang w:val="ru-RU"/>
          <w:szCs w:val="27"/>
        </w:rPr>
        <w:t vyd:_id="vyd:000000000000mu">: сценарий, презентация.</w:t>
      </w:r>
      <w:r>
        <w:rPr>
          <w:rFonts w:ascii="Times New Roman" w:hAnsi="Times New Roman" w:cs="Times New Roman"/>
          <w:sz w:val="27"/>
          <w:szCs w:val="27"/>
        </w:rPr>
        <w:br w:type="page" vyd:_id="vyd:000000000000mt"/>
      </w:r>
    </w:p>
    <w:p w14:paraId="68A2EA00" w14:textId="77777777" w:rsidR="00EF122C" w:rsidRPr="00C27A0B" w:rsidRDefault="005E6DF2" w:rsidP="00C27A0B" vyd:_id="vyd:000000000000mq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mr">Слайд 1. Титульный</w:t>
      </w:r>
    </w:p>
    <w:p w14:paraId="4CF801E7" w14:textId="77777777" w:rsidR="00EF122C" w:rsidRPr="00234470" w:rsidRDefault="005E6DF2" w:rsidP="00234470" vyd:_id="vyd:000000000000mo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mp">Здравствуйте, ребята!</w:t>
      </w:r>
    </w:p>
    <w:p w14:paraId="616DD714" w14:textId="77777777" w:rsidR="00EF122C" w:rsidRDefault="005E6DF2" w:rsidP="00234470" vyd:_id="vyd:000000000000mm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mn">Наверное, каждый из вас хотя бы раз в жизни слышал фразу: «Хочешь легко заработать?» Кто-то видел такое в соцсетях, кому-то писали в мессенджере, а кто-то слышал от знакомых. Звучит заманчиво, правда? Особенно когда хочется купить новый телефон, крутые кроссовки или просто иметь свои карманные деньги.</w:t>
      </w:r>
    </w:p>
    <w:p w14:paraId="4DE10424" w14:textId="77777777" w:rsidR="00C27A0B" w:rsidRPr="00234470" w:rsidRDefault="00C27A0B" w:rsidP="00234470" vyd:_id="vyd:000000000000mk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noProof w:val="1"/>
          <w:szCs w:val="28"/>
        </w:rPr>
        <w:drawing vyd:_id="vyd:000000000000ml">
          <wp:inline distT="0" distB="0" distL="0" distR="0">
            <wp:extent cx="1080000" cy="346020"/>
            <wp:effectExtent l="0" t="0" r="6350" b="0"/>
            <wp:docPr id="1" name="Рисунок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Рисунок 1"/>
                    <pic:cNvPicPr/>
                  </pic:nvPicPr>
                  <pic:blipFill>
                    <a:blip cstate="print" r:embed="rId9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34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68A5CE" w14:textId="77777777" w:rsidR="00C27A0B" w:rsidRPr="00C27A0B" w:rsidRDefault="005E6DF2" w:rsidP="00234470" vyd:_id="vyd:000000000000mi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mj" xml:space="preserve">А теперь вопрос: как вы думаете, почему мошенники так любят предлагать «лёгкие деньги» именно подросткам? </w:t>
      </w:r>
    </w:p>
    <w:p w14:paraId="65ADA9AC" w14:textId="77777777" w:rsidR="00EF122C" w:rsidRPr="00C27A0B" w:rsidRDefault="005E6DF2" w:rsidP="00234470" vyd:_id="vyd:000000000000mf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mh">Ответы слушателей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mg">.</w:t>
      </w:r>
    </w:p>
    <w:p w14:paraId="52532385" w14:textId="77777777" w:rsidR="00EF122C" w:rsidRPr="00234470" w:rsidRDefault="005E6DF2" w:rsidP="00234470" vyd:_id="vyd:000000000000md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me">Всё верно. Потому что подростки — активные пользователи интернета, они доверчивы, часто хотят казаться взрослыми и самостоятельными, а главное — не всегда задумываются о последствиях. Именно на это и рассчитывают преступники. Отсутствие опыта и стремление к быстрой подработке делают молодёжь лёгкой добычей для преступников.</w:t>
      </w:r>
    </w:p>
    <w:p w14:paraId="5A867EB4" w14:textId="77777777" w:rsidR="00EF122C" w:rsidRPr="00234470" w:rsidRDefault="005E6DF2" w:rsidP="00234470" vyd:_id="vyd:000000000000mb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mc">Сегодня мы поговорим о дропперстве. Возможно, вы слышали это слово, а может быть, встречали в новостях. Но знаете ли вы, что дроппер — это не просто тот, кто «помог другу» или «заработал на карте»? Это соучастник преступления, за которое можно получить реальный тюремный срок.</w:t>
      </w:r>
    </w:p>
    <w:p w14:paraId="74B7B3FA" w14:textId="77777777" w:rsidR="00EF122C" w:rsidRPr="00234470" w:rsidRDefault="005E6DF2" w:rsidP="00234470" vyd:_id="vyd:000000000000m9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ma">Давайте разбираться.</w:t>
      </w:r>
    </w:p>
    <w:p w14:paraId="46806FF0" w14:textId="77777777" w:rsidR="000939C6" w:rsidRDefault="000939C6" w:rsidP="00234470" vyd:_id="vyd:000000000000m8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</w:p>
    <w:p w14:paraId="4853163D" w14:textId="77777777" w:rsidR="004B11AD" w:rsidRPr="00234470" w:rsidRDefault="004B11AD" w:rsidP="00234470" vyd:_id="vyd:000000000000m6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m7" xml:space="preserve">Слайд 2. Регистрация </w:t>
      </w:r>
    </w:p>
    <w:p w14:paraId="36890A03" w14:textId="77777777" w:rsidR="004B11AD" w:rsidRDefault="004B11AD" w:rsidP="00234470" vyd:_id="vyd:000000000000m4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m5">Прежде чем мы продолжим, предлагаю вам пройти быструю регистрацию. Для этого отсканируйте QR-код, который вы видите на экране, и ответьте на несколько вопросов. Это займёт не больше минуты, но позволит вам полноценно участвовать в дальнейшем обсуждении темы. Спасибо за вашу активность и вовлечённость!</w:t>
      </w:r>
    </w:p>
    <w:p w14:paraId="43D95BA4" w14:textId="71FAA51B" w:rsidR="00CB65AB" w:rsidRDefault="00CB65AB" w:rsidP="00234470" vyd:_id="vyd:000000000000m2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m3">Слайд 3. Безопасность</w:t>
      </w:r>
    </w:p>
    <w:p w14:paraId="798DC686" w14:textId="77777777" w:rsidR="00CB65AB" w:rsidRPr="00CB65AB" w:rsidRDefault="00CB65AB" w:rsidP="00CB65AB" vyd:_id="vyd:000000000000m0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m1">Почему так важно говорить о безопасности?</w:t>
      </w:r>
    </w:p>
    <w:p w14:paraId="4F05F7F1" w14:textId="5316B65D" w:rsidR="00CB65AB" w:rsidRPr="00CB65AB" w:rsidRDefault="00CB65AB" w:rsidP="00CB65AB" vyd:_id="vyd:000000000000lx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z">П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y">режде чем мы перейдём к основной части, хочу обратить ваше внимание на вопрос, который касается каждого из нас, независимо от возраста и профессии.</w:t>
      </w:r>
    </w:p>
    <w:p w14:paraId="3305BCBB" w14:textId="77777777" w:rsidR="00CB65AB" w:rsidRPr="00CB65AB" w:rsidRDefault="00CB65AB" w:rsidP="00CB65AB" vyd:_id="vyd:000000000000lv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w" xml:space="preserve"> Сегодня телефонное и интернет-мошенничество остаётся одной из самых серьёзных угроз в цифровой среде. По данным МВД России, за 2025 год зафиксировало 663 тыс. преступлений, совершённых с использованием информационно-телекоммуникационных технологий, а ущерб гражданам исчисляется десятками миллиардов рублей.</w:t>
      </w:r>
    </w:p>
    <w:p w14:paraId="7E262626" w14:textId="77777777" w:rsidR="00CB65AB" w:rsidRPr="00CB65AB" w:rsidRDefault="00CB65AB" w:rsidP="00CB65AB" vyd:_id="vyd:000000000000lt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u">При этом злоумышленники всё чаще пытаются не только похитить деньги или персональные данные, но и вовлечь людей в противоправные действия, последствия которых могут привести к административной или уголовной ответственности.</w:t>
      </w:r>
    </w:p>
    <w:p w14:paraId="1892864E" w14:textId="77777777" w:rsidR="00CB65AB" w:rsidRPr="00CB65AB" w:rsidRDefault="00CB65AB" w:rsidP="00CB65AB" vyd:_id="vyd:000000000000lr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s">Именно поэтому вопросам противодействия мошенничеству сегодня уделяется особое внимание. Предлагаю посмотреть небольшой видеоролик, основанный на реальных историях людей, столкнувшихся с подобными ситуациями.</w:t>
      </w:r>
    </w:p>
    <w:p w14:paraId="03F82722" w14:textId="5E8DBA9B" w:rsidR="00CB65AB" w:rsidRPr="00CB65AB" w:rsidRDefault="00CB65AB" w:rsidP="00CB65AB" vyd:_id="vyd:000000000000lj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lq">Комментарий лектору: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lp" xml:space="preserve"> 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lo">Необходимо включить видео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ln" xml:space="preserve"> 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lm">с рассказом пострадавшего — того, кто столкнулся с действиями мошенников</w:t>
      </w:r>
      <w:r>
        <w:rPr>
          <w:rStyle w:val="af"/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footnoteReference vyd:_id="vyd:000000000000ll" w:id="2"/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lk" xml:space="preserve"> </w:t>
      </w:r>
    </w:p>
    <w:p w14:paraId="6202068F" w14:textId="72C72564" w:rsidR="00CB65AB" w:rsidRPr="00CB65AB" w:rsidRDefault="00CB65AB" w:rsidP="00CB65AB" vyd:_id="vyd:000000000000lg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li">После просмотра ролика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lh">:</w:t>
      </w:r>
    </w:p>
    <w:p w14:paraId="02C29988" w14:textId="77777777" w:rsidR="00CB65AB" w:rsidRPr="00CB65AB" w:rsidRDefault="00CB65AB" w:rsidP="00CB65AB" vyd:_id="vyd:000000000000le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f">Вы только что увидели реальные истории людей, которые столкнулись с мошенниками и интернет-вербовщиками. Все они были уверены, что с ними такого не случится... Многие из них считали, что выполняют обычную просьбу, помогают кому-то решить проблему или соглашаются на безобидную подработку.</w:t>
      </w:r>
    </w:p>
    <w:p w14:paraId="7E88BA5D" w14:textId="77777777" w:rsidR="00CB65AB" w:rsidRPr="00CB65AB" w:rsidRDefault="00CB65AB" w:rsidP="00CB65AB" vyd:_id="vyd:000000000000lb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d" xml:space="preserve">Сегодня мошенники используют не только телефонные звонки. Они пишут в социальных сетях и мессенджерах, знакомятся в интернете, предлагают лёгкий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c">заработок, связываются от имени банков, государственных органов, операторов связи, работодателей или знакомых людей, чьи аккаунты были взломаны.</w:t>
      </w:r>
    </w:p>
    <w:p w14:paraId="5E627853" w14:textId="77777777" w:rsidR="00CB65AB" w:rsidRPr="00CB65AB" w:rsidRDefault="00CB65AB" w:rsidP="00CB65AB" vyd:_id="vyd:000000000000l9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a">Важно понимать, что целью злоумышленников могут быть не только деньги или персональные данные.</w:t>
      </w:r>
    </w:p>
    <w:p w14:paraId="02AEE059" w14:textId="77777777" w:rsidR="00CB65AB" w:rsidRPr="00CB65AB" w:rsidRDefault="00CB65AB" w:rsidP="00CB65AB" vyd:_id="vyd:000000000000l7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8">Всё чаще людей пытаются вовлечь в противоправные действия. Причём начинается это, как правило, с просьб, которые выглядят совершенно безобидно.</w:t>
      </w:r>
    </w:p>
    <w:p w14:paraId="09E161CB" w14:textId="77777777" w:rsidR="00CB65AB" w:rsidRPr="00CB65AB" w:rsidRDefault="00CB65AB" w:rsidP="00CB65AB" vyd:_id="vyd:000000000000l5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6">Например, человеку предлагают:</w:t>
      </w:r>
    </w:p>
    <w:p w14:paraId="267169B7" w14:textId="77777777" w:rsidR="00CB65AB" w:rsidRPr="00CB65AB" w:rsidRDefault="00CB65AB" w:rsidP="00CB65AB" vyd:_id="vyd:000000000000l3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4">— передать пакет или посылку за вознаграждение;</w:t>
      </w:r>
    </w:p>
    <w:p w14:paraId="67F14817" w14:textId="77777777" w:rsidR="00CB65AB" w:rsidRPr="00CB65AB" w:rsidRDefault="00CB65AB" w:rsidP="00CB65AB" vyd:_id="vyd:000000000000l1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2">— перевести деньги на указанный счёт;</w:t>
      </w:r>
    </w:p>
    <w:p w14:paraId="2E679B45" w14:textId="77777777" w:rsidR="00CB65AB" w:rsidRPr="00CB65AB" w:rsidRDefault="00CB65AB" w:rsidP="00CB65AB" vyd:_id="vyd:000000000000kz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l0">— оформить банковскую карту и передать её другому человеку;</w:t>
      </w:r>
    </w:p>
    <w:p w14:paraId="57BC806E" w14:textId="77777777" w:rsidR="00CB65AB" w:rsidRPr="00CB65AB" w:rsidRDefault="00CB65AB" w:rsidP="00CB65AB" vyd:_id="vyd:000000000000kx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y">— предоставить доступ к аккаунту в социальных сетях или мессенджерах;</w:t>
      </w:r>
    </w:p>
    <w:p w14:paraId="7597D80B" w14:textId="77777777" w:rsidR="00CB65AB" w:rsidRPr="00CB65AB" w:rsidRDefault="00CB65AB" w:rsidP="00CB65AB" vyd:_id="vyd:000000000000kv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w">— зарегистрировать на своё имя сим-карту, электронный кошелёк или банковский счёт;</w:t>
      </w:r>
    </w:p>
    <w:p w14:paraId="5D482743" w14:textId="77777777" w:rsidR="00CB65AB" w:rsidRPr="00CB65AB" w:rsidRDefault="00CB65AB" w:rsidP="00CB65AB" vyd:_id="vyd:000000000000kt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u">— сфотографировать определённый объект или собрать информацию о нём;</w:t>
      </w:r>
    </w:p>
    <w:p w14:paraId="34172C8D" w14:textId="77777777" w:rsidR="00CB65AB" w:rsidRPr="00CB65AB" w:rsidRDefault="00CB65AB" w:rsidP="00CB65AB" vyd:_id="vyd:000000000000kr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s">—  оставить у себя на хранение неизвестные предметы;</w:t>
      </w:r>
    </w:p>
    <w:p w14:paraId="7814F6AF" w14:textId="77777777" w:rsidR="00CB65AB" w:rsidRPr="00CB65AB" w:rsidRDefault="00CB65AB" w:rsidP="00CB65AB" vyd:_id="vyd:000000000000kp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q">—  выполнить поручение, смысл которого ему до конца не объясняют.</w:t>
      </w:r>
    </w:p>
    <w:p w14:paraId="57489321" w14:textId="77777777" w:rsidR="00CB65AB" w:rsidRPr="00CB65AB" w:rsidRDefault="00CB65AB" w:rsidP="00CB65AB" vyd:_id="vyd:000000000000kn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o">На первый взгляд такие действия могут показаться незначительными. Однако человек далеко не всегда знает, как именно будут использованы его помощь, документы, банковская карта или аккаунт.</w:t>
      </w:r>
    </w:p>
    <w:p w14:paraId="16414710" w14:textId="77777777" w:rsidR="00CB65AB" w:rsidRPr="00CB65AB" w:rsidRDefault="00CB65AB" w:rsidP="00CB65AB" vyd:_id="vyd:000000000000kl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m">Через чужие карты и счета могут проходить деньги, похищенные у граждан. Аккаунты могут использоваться для обмана других людей. Переданные предметы могут оказаться запрещёнными или использоваться для совершения преступлений. Сбор информации об объектах инфраструктуры может представлять угрозу безопасности людей и государства.</w:t>
      </w:r>
    </w:p>
    <w:p w14:paraId="614FDDC5" w14:textId="77777777" w:rsidR="00CB65AB" w:rsidRPr="00CB65AB" w:rsidRDefault="00CB65AB" w:rsidP="00CB65AB" vyd:_id="vyd:000000000000ki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k" xml:space="preserve">Незнание закона не освобождает от ответственности. И ответственность наступает независимо от того, считал ли человек своё участие серьёзным или полагал, что просто выполняет чью-то просьбу. Следует помнить, что за многие подобные действия предусмотрена административная или уголовная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j">ответственность, вплоть до пожизненного лишения свободы. Законодательство в этой области было существенно ужесточено. Теперь ответственность за преступления террористической и экстремистской направленности наступает с 14 лет. Сроки наказания значительно увеличены: например, за содействие террористической деятельности (ст. 205.1 УК РФ) предусмотрено лишение свободы на срок от 10 до 20 лет, а за прохождение обучения в целях осуществления террористической деятельности (ст. 205.3 УК РФ) — от 15 до 20 лет или пожизненное заключение. Важно знать, что для осуждённых по этим статьям закон предусматривает особые условия. Условное осуждение за подобные преступления запрещено. Право на условно-досрочное освобождение (УДО) существенно ограничено: ходатайствовать о нём можно будет только после отбытия не менее трёх четвертей назначенного срока наказания. Для лиц, осуждённых к пожизненному лишению свободы за террористический акт, содействие терроризму и ряд других особо тяжких преступлений, возможность УДО и вовсе отсутвует. Отдельный повод насторожиться — когда вас просят никому не рассказывать о разговоре или поручении. Настоящие сотрудники правоохранительных органов, государственных учреждений и банков не требуют сохранять происходящее в тайне от родителей, родственников, коллег или руководителей. Они не просят переводить деньги, сообщать коды из сообщений, оформлять кредиты или участвовать в каких-либо секретных операциях.</w:t>
      </w:r>
    </w:p>
    <w:p w14:paraId="4FFBA7CE" w14:textId="77777777" w:rsidR="00CB65AB" w:rsidRPr="00CB65AB" w:rsidRDefault="00CB65AB" w:rsidP="00CB65AB" vyd:_id="vyd:000000000000kg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h">Если вы столкнулись с подобной ситуацией, не пытайтесь разобраться в ней самостоятельно.</w:t>
      </w:r>
    </w:p>
    <w:p w14:paraId="0461707E" w14:textId="77777777" w:rsidR="00CB65AB" w:rsidRPr="00CB65AB" w:rsidRDefault="00CB65AB" w:rsidP="00CB65AB" vyd:_id="vyd:000000000000ke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f">Необходимо:</w:t>
      </w:r>
    </w:p>
    <w:p w14:paraId="29253F68" w14:textId="77777777" w:rsidR="00CB65AB" w:rsidRPr="00CB65AB" w:rsidRDefault="00CB65AB" w:rsidP="00CB65AB" vyd:_id="vyd:000000000000kc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d">—  прекратить общение;</w:t>
      </w:r>
    </w:p>
    <w:p w14:paraId="14FE4403" w14:textId="77777777" w:rsidR="00CB65AB" w:rsidRPr="00CB65AB" w:rsidRDefault="00CB65AB" w:rsidP="00CB65AB" vyd:_id="vyd:000000000000ka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b">—  не выполнять никаких поручений и не переводить деньги;</w:t>
      </w:r>
    </w:p>
    <w:p w14:paraId="7983E8A6" w14:textId="77777777" w:rsidR="00CB65AB" w:rsidRPr="00CB65AB" w:rsidRDefault="00CB65AB" w:rsidP="00CB65AB" vyd:_id="vyd:000000000000k8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9">— не передавать свои документы, банковские карты, аккаунты и персональные данные;</w:t>
      </w:r>
    </w:p>
    <w:p w14:paraId="54812609" w14:textId="77777777" w:rsidR="00CB65AB" w:rsidRPr="00CB65AB" w:rsidRDefault="00CB65AB" w:rsidP="00CB65AB" vyd:_id="vyd:000000000000k6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7">—  сохранить переписку, номера телефонов, ссылки и другие материалы, которые могут быть важны;</w:t>
      </w:r>
    </w:p>
    <w:p w14:paraId="799CF950" w14:textId="77777777" w:rsidR="00CB65AB" w:rsidRPr="00CB65AB" w:rsidRDefault="00CB65AB" w:rsidP="00CB65AB" vyd:_id="vyd:000000000000k4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5">— сообщить о произошедшем родителям, законным представителям, близким родственникам, руководителю или другому человеку, которому вы доверяете;</w:t>
      </w:r>
    </w:p>
    <w:p w14:paraId="16156E4C" w14:textId="77777777" w:rsidR="00CB65AB" w:rsidRPr="00CB65AB" w:rsidRDefault="00CB65AB" w:rsidP="00CB65AB" vyd:_id="vyd:000000000000k2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3">— обратиться в полицию либо сообщить о попытке вовлечения через официальные каналы правоохранительных органов.</w:t>
      </w:r>
    </w:p>
    <w:p w14:paraId="4F351361" w14:textId="77777777" w:rsidR="00CB65AB" w:rsidRPr="00CB65AB" w:rsidRDefault="00CB65AB" w:rsidP="00CB65AB" vyd:_id="vyd:000000000000k0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k1" xml:space="preserve">Помните: мошенники рассчитывают на спешку, страх, доверчивость и желание быстро решить проблему. Лучший способ защитить себя — остановиться, взять паузу и проверить информацию через официальный источник. Безопасность начинается с внимательности, ответственности и умения критически оценивать информацию. </w:t>
      </w:r>
    </w:p>
    <w:p w14:paraId="1916D6B5" w14:textId="225D8204" w:rsidR="00CB65AB" w:rsidRPr="00CB65AB" w:rsidRDefault="00CB65AB" w:rsidP="004B129C" vyd:_id="vyd:000000000000jw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z">А теперь предлагаю вернуться к теме нашей сегодняшней лекции — «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y">Дай карту — заработаешь... срок: как дропперство разрушает жизнь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x">».</w:t>
      </w:r>
    </w:p>
    <w:p w14:paraId="4251E57D" w14:textId="77777777" w:rsidR="000939C6" w:rsidRDefault="000939C6" w:rsidP="00234470" vyd:_id="vyd:000000000000jv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</w:p>
    <w:p w14:paraId="5ADDC26D" w14:textId="64E285F9" w:rsidR="00EF122C" w:rsidRPr="00234470" w:rsidRDefault="005E6DF2" w:rsidP="00234470" vyd:_id="vyd:000000000000jr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ju" xml:space="preserve">Слайд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jt">4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js">. Видеоролик «Проблема дропперства среди подростков»</w:t>
      </w:r>
    </w:p>
    <w:p w14:paraId="0878BD85" w14:textId="77777777" w:rsidR="00EF122C" w:rsidRPr="00234470" w:rsidRDefault="005E6DF2" w:rsidP="00234470" vyd:_id="vyd:000000000000jp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jq">Перед тем как мы перейдём к основной части, предлагаю посмотреть небольшой видеоролик, который наглядно показывает, с какой проблемой сталкиваются подростки сегодня.</w:t>
      </w:r>
    </w:p>
    <w:p w14:paraId="1B0B5CB4" w14:textId="77777777" w:rsidR="00C27A0B" w:rsidRPr="00C27A0B" w:rsidRDefault="00C27A0B" w:rsidP="00234470" vyd:_id="vyd:000000000000jl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jo">Демонстрация видеоролика</w:t>
      </w:r>
      <w:r>
        <w:rPr>
          <w:rStyle w:val="af"/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footnoteReference vyd:_id="vyd:000000000000jn" w:id="3"/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jm">.</w:t>
      </w:r>
    </w:p>
    <w:p w14:paraId="1DF02083" w14:textId="77777777" w:rsidR="00EF122C" w:rsidRPr="00234470" w:rsidRDefault="005E6DF2" w:rsidP="00234470" vyd:_id="vyd:000000000000jj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jk">Вы только что увидели, как легко можно попасть в ловушку мошенников. Герои этого видео, как и многие другие подростки, не думали, что обычная карта может привести к таким последствиям. А теперь давайте разберёмся в этом подробнее.</w:t>
      </w:r>
    </w:p>
    <w:p w14:paraId="201C0122" w14:textId="77777777" w:rsidR="00C27A0B" w:rsidRDefault="00C27A0B" w:rsidP="00234470" vyd:_id="vyd:000000000000ji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</w:p>
    <w:p w14:paraId="6D642A06" w14:textId="6C7EB813" w:rsidR="00EF122C" w:rsidRPr="00234470" w:rsidRDefault="005E6DF2" w:rsidP="00234470" vyd:_id="vyd:000000000000je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jh" xml:space="preserve">Слайд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jg">5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jf">. Что такое дропперство</w:t>
      </w:r>
    </w:p>
    <w:p w14:paraId="36AD1C9F" w14:textId="77777777" w:rsidR="00EF122C" w:rsidRPr="00234470" w:rsidRDefault="005E6DF2" w:rsidP="00234470" vyd:_id="vyd:000000000000jb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jd" xml:space="preserve">Начнём с главного. Дроппер (или дроп) — это человек, чья банковская карта или счёт используются мошенниками для перевода, обналичивания или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jc">отмывания похищенных денег. Простыми словами: вы даёте свою карту или доступ к ней — а через неё проходят деньги, украденные у других людей.</w:t>
      </w:r>
    </w:p>
    <w:p w14:paraId="2A2FBDBB" w14:textId="77777777" w:rsidR="00EF122C" w:rsidRPr="00234470" w:rsidRDefault="005E6DF2" w:rsidP="00234470" vyd:_id="vyd:000000000000j9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ja">Как это выглядит на практике? Мошенники обманывают кого-то (например, звонят бабушке и говорят, что внук попал в беду, нужны деньги). Потерпевший переводит деньги на карту. А дальше эта карта — ваша! Вы снимаете деньги, переводите их дальше или просто отдаёте карту «работодателю». И всё. Вы только что стали частью преступной схемы.</w:t>
      </w:r>
    </w:p>
    <w:p w14:paraId="048E6ABB" w14:textId="77777777" w:rsidR="00EF122C" w:rsidRPr="00234470" w:rsidRDefault="005E6DF2" w:rsidP="00234470" vyd:_id="vyd:000000000000j6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j8">Самая распространённая схема привлечения несовершеннолетних выглядит так: организаторы преступной схемы предлагают подросткам в возрасте от 14 до 17 лет за вознаграждение открыть на своё имя банковский счёт, оформить банковскую карту или открыть криптокошелёк. Затем эти данные передаются мошенникам. Подростков подталкивают к участию в схемах, замаскированных под простую подработку, — просят предоставить данные банковской карты, не уточняя цели этих операций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7" xml:space="preserve">. </w:t>
      </w:r>
    </w:p>
    <w:p w14:paraId="66A13976" w14:textId="77777777" w:rsidR="00EF122C" w:rsidRPr="00234470" w:rsidRDefault="005E6DF2" w:rsidP="00234470" vyd:_id="vyd:000000000000j4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j5">Ключевой момент: дроппер — это соучастник преступления, даже если он действовал «по незнанию» или за небольшое вознаграждение.</w:t>
      </w:r>
    </w:p>
    <w:p w14:paraId="5226402E" w14:textId="77777777" w:rsidR="00EF122C" w:rsidRPr="00234470" w:rsidRDefault="005E6DF2" w:rsidP="00234470" vyd:_id="vyd:000000000000j0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j3" xml:space="preserve">Запомните: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j2">п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j1">ередавая карту другому человеку, вы помогаете преступникам и становитесь частью криминальной схемы.</w:t>
      </w:r>
    </w:p>
    <w:p w14:paraId="2078F629" w14:textId="77777777" w:rsidR="00C27A0B" w:rsidRDefault="00C27A0B" w:rsidP="00234470" vyd:_id="vyd:000000000000iz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</w:p>
    <w:p w14:paraId="5B884761" w14:textId="3EE53E5C" w:rsidR="00EF122C" w:rsidRPr="00234470" w:rsidRDefault="005E6DF2" w:rsidP="00234470" vyd:_id="vyd:000000000000iv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iy" xml:space="preserve">Слайд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ix">6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iw">. Масштаб проблемы: цифры, которые шокируют</w:t>
      </w:r>
    </w:p>
    <w:p w14:paraId="16272ED4" w14:textId="77777777" w:rsidR="00EF122C" w:rsidRPr="00234470" w:rsidRDefault="005E6DF2" w:rsidP="00234470" vyd:_id="vyd:000000000000it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iu">Возможно, вам кажется, что это какие-то единичные случаи, которые происходят где-то далеко. Но это не так. Проблема дропперства в России приобрела системный характер.</w:t>
      </w:r>
    </w:p>
    <w:p w14:paraId="783C45A4" w14:textId="77777777" w:rsidR="00EF122C" w:rsidRPr="00234470" w:rsidRDefault="005E6DF2" w:rsidP="00234470" vyd:_id="vyd:000000000000ir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is">Вот несколько фактов:</w:t>
      </w:r>
    </w:p>
    <w:p w14:paraId="3B48A17C" w14:textId="77777777" w:rsidR="00EF122C" w:rsidRPr="00234470" w:rsidRDefault="005E6DF2" w:rsidP="00CA7B5E" vyd:_id="vyd:000000000000ip">
      <w:pPr>
        <w:numPr>
          <w:ilvl w:val="0"/>
          <w:numId w:val="9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iq">По данным Центрального банка России на сентябрь 2025 года в базе дропперов числилось около 1,2 миллиона человек. Для сравнения: это больше, чем население многих крупных городов.</w:t>
      </w:r>
    </w:p>
    <w:p w14:paraId="6C67E417" w14:textId="77777777" w:rsidR="00EF122C" w:rsidRPr="00234470" w:rsidRDefault="005E6DF2" w:rsidP="00CA7B5E" vyd:_id="vyd:000000000000in">
      <w:pPr>
        <w:numPr>
          <w:ilvl w:val="0"/>
          <w:numId w:val="9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io">С начала 2025 года число лиц, заподозренных в дропперстве, выросло на 500 тысяч.</w:t>
      </w:r>
    </w:p>
    <w:p w14:paraId="68A64296" w14:textId="77777777" w:rsidR="00EF122C" w:rsidRPr="00234470" w:rsidRDefault="005E6DF2" w:rsidP="00CA7B5E" vyd:_id="vyd:000000000000il">
      <w:pPr>
        <w:numPr>
          <w:ilvl w:val="0"/>
          <w:numId w:val="9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im">Ежемесячно ЦБ фиксирует, что дропперами становится порядка 80 тысяч российских и иностранных граждан. Их в буквальном смысле слова привозят автобусами к отделениям банков.</w:t>
      </w:r>
    </w:p>
    <w:p w14:paraId="4D5554A0" w14:textId="77777777" w:rsidR="00EF122C" w:rsidRPr="00234470" w:rsidRDefault="005E6DF2" w:rsidP="00CA7B5E" vyd:_id="vyd:000000000000ij">
      <w:pPr>
        <w:numPr>
          <w:ilvl w:val="0"/>
          <w:numId w:val="9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ik">Около 20% всех дропперов в России — это несовершеннолетние. Каждый пятый!</w:t>
      </w:r>
    </w:p>
    <w:p w14:paraId="5D9C59B0" w14:textId="77777777" w:rsidR="00EF122C" w:rsidRPr="00234470" w:rsidRDefault="005E6DF2" w:rsidP="00CA7B5E" vyd:_id="vyd:000000000000ih">
      <w:pPr>
        <w:numPr>
          <w:ilvl w:val="0"/>
          <w:numId w:val="9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ii">Количество несовершеннолетних, вовлечённых в подозрительные операции, по итогам 2025 года выросло на 10% и достигло 272 тысяч человек. А общее число выявленных операций увеличилось на 70% и достигло 3,4 миллиона.</w:t>
      </w:r>
    </w:p>
    <w:p w14:paraId="52298D6D" w14:textId="77777777" w:rsidR="00EF122C" w:rsidRPr="00234470" w:rsidRDefault="005E6DF2" w:rsidP="00CA7B5E" vyd:_id="vyd:000000000000if">
      <w:pPr>
        <w:numPr>
          <w:ilvl w:val="0"/>
          <w:numId w:val="9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ig">По данным Росфинмониторинга, в дропперские схемы вовлечено около 2 миллионов человек, и более половины — это люди до 24 лет.</w:t>
      </w:r>
    </w:p>
    <w:p w14:paraId="1F237C4C" w14:textId="77777777" w:rsidR="00EF122C" w:rsidRPr="00234470" w:rsidRDefault="005E6DF2" w:rsidP="00CA7B5E" vyd:_id="vyd:000000000000id">
      <w:pPr>
        <w:numPr>
          <w:ilvl w:val="0"/>
          <w:numId w:val="9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ie">Более половины выявляемых случаев дроппинга — это молодёжь до 24 лет. Именно подростки и студенты становятся подставными лицами и ради «лёгких денег» готовы на всё.</w:t>
      </w:r>
    </w:p>
    <w:p w14:paraId="2F642017" w14:textId="77777777" w:rsidR="00EF122C" w:rsidRPr="00234470" w:rsidRDefault="005E6DF2" w:rsidP="00234470" vyd:_id="vyd:000000000000i7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ic" xml:space="preserve">Задумайтесь: 272 тысячи подростков — это целый город. И каждый из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b">вас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ia" xml:space="preserve"> мог оказаться на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9" xml:space="preserve">их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i8">месте.</w:t>
      </w:r>
    </w:p>
    <w:p w14:paraId="2F2FD9D7" w14:textId="77777777" w:rsidR="00EF122C" w:rsidRPr="00234470" w:rsidRDefault="005E6DF2" w:rsidP="00234470" vyd:_id="vyd:000000000000i5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i6">Почему же именно подростки? Ответ прост: мошенники знают, что у многих из вас есть карты, но нет жизненного опыта, чтобы распознать обман. Они предлагают «лёгкие деньги», и многие соглашаются, не думая о последствиях.</w:t>
      </w:r>
    </w:p>
    <w:p w14:paraId="59C4CB85" w14:textId="73950223" w:rsidR="00EF122C" w:rsidRPr="00E17EA2" w:rsidRDefault="005E6DF2" w:rsidP="00234470" vyd:_id="vyd:000000000000i2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i4">Важно: банки фиксируют переток дропов из крупных банков в небольшие, где контроль слабее. Преступники постоянно ищут новые лазейки. Но это не значит, что их не найдут. Правоохранительные органы и банки постоянно совершенствуют системы выявления таких схем.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3" xml:space="preserve"> </w:t>
      </w:r>
    </w:p>
    <w:p w14:paraId="16DEB19D" w14:textId="347B940C" w:rsidR="00E17EA2" w:rsidRPr="00E17EA2" w:rsidRDefault="005E6DF2" w:rsidP="00234470" vyd:_id="vyd:000000000000hx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i1">Есть и хорошие новости: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i0" xml:space="preserve"> борьба с дропперством дает результаты,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z">объём сомнительных операций с использованием карт подростков сни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y" xml:space="preserve">жается. </w:t>
      </w:r>
    </w:p>
    <w:p w14:paraId="0FD126E7" w14:textId="77777777" w:rsidR="00C27A0B" w:rsidRDefault="00C27A0B" w:rsidP="00234470" vyd:_id="vyd:000000000000hw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</w:p>
    <w:p w14:paraId="65CE2430" w14:textId="4B12DD01" w:rsidR="00EF122C" w:rsidRPr="00234470" w:rsidRDefault="005E6DF2" w:rsidP="00234470" vyd:_id="vyd:000000000000hs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hv" xml:space="preserve">Слайд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hu">7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ht">. Схема вербовки: как вас могут втянуть</w:t>
      </w:r>
    </w:p>
    <w:p w14:paraId="304F2F16" w14:textId="77777777" w:rsidR="00EF122C" w:rsidRPr="00234470" w:rsidRDefault="005E6DF2" w:rsidP="00234470" vyd:_id="vyd:000000000000hq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hr">Теперь давайте разберёмся, как именно мошенники находят своих жертв. Это очень важно, чтобы вы могли распознать опасность заранее.</w:t>
      </w:r>
    </w:p>
    <w:p w14:paraId="68CE3D2D" w14:textId="77777777" w:rsidR="00EF122C" w:rsidRPr="00234470" w:rsidRDefault="005E6DF2" w:rsidP="00234470" vyd:_id="vyd:000000000000ho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hp">Где ищут? В социальных сетях, мессенджерах, на игровых платформах, в группах о «заработке в интернете».</w:t>
      </w:r>
    </w:p>
    <w:p w14:paraId="4B0DCD8D" w14:textId="77777777" w:rsidR="00EF122C" w:rsidRPr="00234470" w:rsidRDefault="005E6DF2" w:rsidP="00234470" vyd:_id="vyd:000000000000hm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hn">Как предлагают? Вот типичные фразы, которые используют вербовщики:</w:t>
      </w:r>
    </w:p>
    <w:p w14:paraId="6B936AC5" w14:textId="77777777" w:rsidR="00EF122C" w:rsidRPr="00234470" w:rsidRDefault="005E6DF2" w:rsidP="00CA7B5E" vyd:_id="vyd:000000000000hk">
      <w:pPr>
        <w:numPr>
          <w:ilvl w:val="0"/>
          <w:numId w:val="10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hl">«Хочешь лёгких денег? Просто дай карту на пару дней».</w:t>
      </w:r>
    </w:p>
    <w:p w14:paraId="1173EB86" w14:textId="77777777" w:rsidR="00EF122C" w:rsidRPr="00234470" w:rsidRDefault="005E6DF2" w:rsidP="00CA7B5E" vyd:_id="vyd:000000000000hi">
      <w:pPr>
        <w:numPr>
          <w:ilvl w:val="0"/>
          <w:numId w:val="10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hj">«Работа для студентов и школьников. Заработок от 1000 рублей в день без опыта».</w:t>
      </w:r>
    </w:p>
    <w:p w14:paraId="271F3325" w14:textId="77777777" w:rsidR="00EF122C" w:rsidRPr="00234470" w:rsidRDefault="005E6DF2" w:rsidP="00CA7B5E" vyd:_id="vyd:000000000000hg">
      <w:pPr>
        <w:numPr>
          <w:ilvl w:val="0"/>
          <w:numId w:val="10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hh">«Нужен человек с картой для переводов. Всё легально, ничего не бойся».</w:t>
      </w:r>
    </w:p>
    <w:p w14:paraId="72F9E682" w14:textId="77777777" w:rsidR="00EF122C" w:rsidRPr="00234470" w:rsidRDefault="005E6DF2" w:rsidP="00CA7B5E" vyd:_id="vyd:000000000000he">
      <w:pPr>
        <w:numPr>
          <w:ilvl w:val="0"/>
          <w:numId w:val="10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hf">«Помоги знакомому — получишь процент с каждой операции».</w:t>
      </w:r>
    </w:p>
    <w:p w14:paraId="780D01C8" w14:textId="77777777" w:rsidR="00EF122C" w:rsidRPr="00234470" w:rsidRDefault="005E6DF2" w:rsidP="00CA7B5E" vyd:_id="vyd:000000000000h8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hd">Звучит безобидно? Именно на это и рассчитывают преступники.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c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hb">Какие приёмы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a" xml:space="preserve"> они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h9" xml:space="preserve"> используют?</w:t>
      </w:r>
    </w:p>
    <w:p w14:paraId="260A5FE7" w14:textId="77777777" w:rsidR="00EF122C" w:rsidRPr="00234470" w:rsidRDefault="005E6DF2" w:rsidP="00234470" vyd:_id="vyd:000000000000h2">
      <w:pPr>
        <w:numPr>
          <w:ilvl w:val="0"/>
          <w:numId w:val="20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h7">Представляются сотрудниками банка.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6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h5">Говорят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h4"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h3">о необходимости выполнить план по выдаче карт.</w:t>
      </w:r>
    </w:p>
    <w:p w14:paraId="770DD956" w14:textId="77777777" w:rsidR="00EF122C" w:rsidRPr="00234470" w:rsidRDefault="005E6DF2" w:rsidP="00234470" vyd:_id="vyd:000000000000h0">
      <w:pPr>
        <w:numPr>
          <w:ilvl w:val="0"/>
          <w:numId w:val="20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h1">Выдают себя за работников полиции. Предлагают «помочь следствию».</w:t>
      </w:r>
    </w:p>
    <w:p w14:paraId="6957AFD3" w14:textId="77777777" w:rsidR="00EF122C" w:rsidRPr="00234470" w:rsidRDefault="005E6DF2" w:rsidP="00234470" vyd:_id="vyd:000000000000gy">
      <w:pPr>
        <w:numPr>
          <w:ilvl w:val="0"/>
          <w:numId w:val="20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gz">Предлагают участие в финансовых играх и квестах с обещанием вознаграждения.</w:t>
      </w:r>
    </w:p>
    <w:p w14:paraId="64012DF5" w14:textId="77777777" w:rsidR="00EF122C" w:rsidRPr="00234470" w:rsidRDefault="005E6DF2" w:rsidP="00234470" vyd:_id="vyd:000000000000gw">
      <w:pPr>
        <w:numPr>
          <w:ilvl w:val="0"/>
          <w:numId w:val="20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gx">Используют схему с иностранными переводами якобы для обхода санкций.</w:t>
      </w:r>
    </w:p>
    <w:p w14:paraId="1C4CF6F5" w14:textId="77777777" w:rsidR="00EF122C" w:rsidRPr="00234470" w:rsidRDefault="005E6DF2" w:rsidP="00234470" vyd:_id="vyd:000000000000gu">
      <w:pPr>
        <w:numPr>
          <w:ilvl w:val="0"/>
          <w:numId w:val="20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gv">Манипулируют чувством страха и срочности, угрожая блокировкой счетов или проблемами с близкими.</w:t>
      </w:r>
    </w:p>
    <w:p w14:paraId="4FAADE82" w14:textId="77777777" w:rsidR="00EF122C" w:rsidRPr="00234470" w:rsidRDefault="005E6DF2" w:rsidP="00234470" vyd:_id="vyd:000000000000gs">
      <w:pPr>
        <w:numPr>
          <w:ilvl w:val="0"/>
          <w:numId w:val="20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gt">Обещают «лёгкие деньги» за оформление и передачу карты.</w:t>
      </w:r>
    </w:p>
    <w:p w14:paraId="69270255" w14:textId="77777777" w:rsidR="00EF122C" w:rsidRPr="00234470" w:rsidRDefault="005E6DF2" w:rsidP="00234470" vyd:_id="vyd:000000000000gq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gr">Злоумышленники активно применяют методы социальной инженерии для вовлечения молодых, неопытных ребят в преступную деятельность, подменяя понятия.</w:t>
      </w:r>
    </w:p>
    <w:p w14:paraId="1891604E" w14:textId="77777777" w:rsidR="00EF122C" w:rsidRPr="00234470" w:rsidRDefault="005E6DF2" w:rsidP="00234470" vyd:_id="vyd:000000000000go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gp">И самое главное: с вами могут общаться несколько человек одновременно. Это целая команда: аналитики собирают о вас информацию, операторы выстраивают схему общения, психологи находят ваши слабые места.</w:t>
      </w:r>
    </w:p>
    <w:p w14:paraId="1C28599E" w14:textId="77777777" w:rsidR="00C27A0B" w:rsidRDefault="00C27A0B" w:rsidP="00234470" vyd:_id="vyd:000000000000gn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</w:p>
    <w:p w14:paraId="5302CE9A" w14:textId="1CD1F811" w:rsidR="00EF122C" w:rsidRPr="00234470" w:rsidRDefault="005E6DF2" w:rsidP="00234470" vyd:_id="vyd:000000000000gj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gm" xml:space="preserve">Слайд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gl">8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gk">. Психология манипуляции: как вами управляют</w:t>
      </w:r>
    </w:p>
    <w:p w14:paraId="2DBCB95F" w14:textId="77777777" w:rsidR="00EF122C" w:rsidRPr="00234470" w:rsidRDefault="005E6DF2" w:rsidP="00234470" vyd:_id="vyd:000000000000gh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gi">Ребята, давайте честно: все мы хотим быть независимыми, иметь свои деньги, чувствовать себя взрослыми. И это нормально! Но именно эти желания и используют манипуляторы.</w:t>
      </w:r>
    </w:p>
    <w:p w14:paraId="3C2039AB" w14:textId="77777777" w:rsidR="00EF122C" w:rsidRPr="00234470" w:rsidRDefault="005E6DF2" w:rsidP="00234470" vyd:_id="vyd:000000000000gf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gg">Что такое манипуляция? Это скрытое воздействие на человека, чтобы заставить его сделать то, что нужно манипулятору. При этом вы думаете, что принимаете решение сами.</w:t>
      </w:r>
    </w:p>
    <w:p w14:paraId="3B512BE3" w14:textId="77777777" w:rsidR="00EF122C" w:rsidRPr="00234470" w:rsidRDefault="005E6DF2" w:rsidP="00234470" vyd:_id="vyd:000000000000gd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ge">Вербовщики дропперов используют несколько основных приёмов:</w:t>
      </w:r>
    </w:p>
    <w:p w14:paraId="340D8A58" w14:textId="77777777" w:rsidR="00EF122C" w:rsidRPr="00234470" w:rsidRDefault="005E6DF2" w:rsidP="00234470" vyd:_id="vyd:000000000000gb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gc">1. Лесть и возвышение. Вам говорят: «Ты такой умный, не то что другие», «Ты сможешь, мы верим в тебя». Это создаёт у вас ощущение исключительности.</w:t>
      </w:r>
    </w:p>
    <w:p w14:paraId="06811482" w14:textId="77777777" w:rsidR="00EF122C" w:rsidRPr="00234470" w:rsidRDefault="005E6DF2" w:rsidP="00234470" vyd:_id="vyd:000000000000g9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ga">2. Обесценивание ваших сомнений. Если вы говорите: «А это не опасно?» — вам отвечают: «Ты чего боишься? Все так делают, это же просто карта!»</w:t>
      </w:r>
    </w:p>
    <w:p w14:paraId="20FC7E18" w14:textId="77777777" w:rsidR="00EF122C" w:rsidRPr="00234470" w:rsidRDefault="005E6DF2" w:rsidP="00234470" vyd:_id="vyd:000000000000g7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g8">3. Создание ложного чувства контроля. Вам кажется, что вы всё контролируете. Но на самом деле вы — лишь винтик в большой преступной машине.</w:t>
      </w:r>
    </w:p>
    <w:p w14:paraId="117E2168" w14:textId="77777777" w:rsidR="00EF122C" w:rsidRPr="00234470" w:rsidRDefault="005E6DF2" w:rsidP="00234470" vyd:_id="vyd:000000000000g5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g6">4. Изоляция от близких. Вам могут сказать: «Только никому не говори, это наш секрет». И это — главный тревожный сигнал! Если кто-то просит вас сохранить что-то в тайне от родителей — это почти всегда признак обмана.</w:t>
      </w:r>
    </w:p>
    <w:p w14:paraId="2ED45F96" w14:textId="77777777" w:rsidR="00EF122C" w:rsidRPr="00234470" w:rsidRDefault="005E6DF2" w:rsidP="00234470" vyd:_id="vyd:000000000000g3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g4">Мошенники используют человека, манипулируя им. Например, звонят и говорят, что вы не сдали зачёт или нарушили правило школы, и высылают ссылку — таким образом получают доступ к вашим данным.</w:t>
      </w:r>
    </w:p>
    <w:p w14:paraId="2463B7F0" w14:textId="77777777" w:rsidR="00EF122C" w:rsidRPr="00234470" w:rsidRDefault="005E6DF2" w:rsidP="00234470" vyd:_id="vyd:000000000000g1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g2">Как защититься? Задавайте себе три вопроса:</w:t>
      </w:r>
    </w:p>
    <w:p w14:paraId="20943FBE" w14:textId="77777777" w:rsidR="00EF122C" w:rsidRPr="00AF0107" w:rsidRDefault="005E6DF2" w:rsidP="00AF0107" vyd:_id="vyd:000000000000fz">
      <w:pPr>
        <w:pStyle w:val="a8"/>
        <w:numPr>
          <w:ilvl w:val="0"/>
          <w:numId w:val="11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g0">Кому выгодно, чтобы я сделал это?</w:t>
      </w:r>
    </w:p>
    <w:p w14:paraId="725E0F6C" w14:textId="77777777" w:rsidR="00EF122C" w:rsidRPr="00AF0107" w:rsidRDefault="005E6DF2" w:rsidP="00AF0107" vyd:_id="vyd:000000000000fx">
      <w:pPr>
        <w:pStyle w:val="a8"/>
        <w:numPr>
          <w:ilvl w:val="0"/>
          <w:numId w:val="11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fy">Почему я должен доверять этому человеку?</w:t>
      </w:r>
    </w:p>
    <w:p w14:paraId="1D82934E" w14:textId="77777777" w:rsidR="00EF122C" w:rsidRPr="00AF0107" w:rsidRDefault="005E6DF2" w:rsidP="00AF0107" vyd:_id="vyd:000000000000fv">
      <w:pPr>
        <w:pStyle w:val="a8"/>
        <w:numPr>
          <w:ilvl w:val="0"/>
          <w:numId w:val="11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fw">Что будет, если я откажусь?</w:t>
      </w:r>
    </w:p>
    <w:p w14:paraId="3559CE8F" w14:textId="77777777" w:rsidR="00EF122C" w:rsidRPr="00234470" w:rsidRDefault="005E6DF2" w:rsidP="00234470" vyd:_id="vyd:000000000000ft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fu">Эти простые вопросы помогут вам «включить» критическое мышление и не стать жертвой манипуляции.</w:t>
      </w:r>
    </w:p>
    <w:p w14:paraId="515618C4" w14:textId="77777777" w:rsidR="00C27A0B" w:rsidRDefault="00C27A0B" w:rsidP="00234470" vyd:_id="vyd:000000000000fs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</w:p>
    <w:p w14:paraId="6F0108B8" w14:textId="63E5C655" w:rsidR="00EF122C" w:rsidRPr="008542F6" w:rsidRDefault="005E6DF2" w:rsidP="00234470" vyd:_id="vyd:000000000000fo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fr" xml:space="preserve">Слайд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fq">9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fp">. Реальные истории</w:t>
      </w:r>
    </w:p>
    <w:p w14:paraId="15B85BCE" w14:textId="77777777" w:rsidR="00EF122C" w:rsidRPr="00234470" w:rsidRDefault="005E6DF2" w:rsidP="00234470" vyd:_id="vyd:000000000000fm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fn">Теперь давайте посмотрим на реальные случаи из практики. Это не выдуманные истории — они произошли с такими же подростками, как вы.</w:t>
      </w:r>
    </w:p>
    <w:p w14:paraId="5CA6A31C" w14:textId="77777777" w:rsidR="00EF122C" w:rsidRPr="00234470" w:rsidRDefault="00AF0107" w:rsidP="00234470" vyd:_id="vyd:000000000000fj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l">Ситуация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fk" xml:space="preserve"> № 1. «Подработка» </w:t>
      </w:r>
    </w:p>
    <w:p w14:paraId="7FCC48A0" w14:textId="77777777" w:rsidR="00EF122C" w:rsidRPr="00234470" w:rsidRDefault="005E6DF2" w:rsidP="00234470" vyd:_id="vyd:000000000000fh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fi">В июне 2025 года 16-летняя школьница из города Назарово (Красноярский край) нашла в социальной сети рекламу «работы в удалённом формате». Она связалась с авторами объявления, и ей предложили предоставить данные своей банковской карты и стать посредником в переводе средств.</w:t>
      </w:r>
    </w:p>
    <w:p w14:paraId="5B0B3210" w14:textId="77777777" w:rsidR="00EF122C" w:rsidRPr="00234470" w:rsidRDefault="005E6DF2" w:rsidP="00234470" vyd:_id="vyd:000000000000ff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fg">За несколько дней девочка совершила более 40 операций на общую сумму почти 237 тысяч рублей. За эту «работу» ей заплатили 1686 рублей и 85 копеек. Меньше двух тысяч рублей!</w:t>
      </w:r>
    </w:p>
    <w:p w14:paraId="578C671A" w14:textId="77777777" w:rsidR="00EF122C" w:rsidRPr="00234470" w:rsidRDefault="005E6DF2" w:rsidP="009157A4" vyd:_id="vyd:000000000000fd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fe">Вскоре всё вскрылось. Оказалось, что эти деньги были похищены у жительницы Красноярска. На школьницу завели уголовное дело по статье «Неправомерный оборот средств платежей». 24 ноября 2025 года суд признал её виновной.</w:t>
      </w:r>
    </w:p>
    <w:p w14:paraId="405C41BD" w14:textId="77777777" w:rsidR="00EF122C" w:rsidRPr="00234470" w:rsidRDefault="005E6DF2" w:rsidP="009157A4" vyd:_id="vyd:000000000000f9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fc" xml:space="preserve">О чём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b">эта история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fa">?</w:t>
      </w:r>
    </w:p>
    <w:p w14:paraId="2E52BBB7" w14:textId="77777777" w:rsidR="00EF122C" w:rsidRPr="009157A4" w:rsidRDefault="005E6DF2" w:rsidP="009157A4" vyd:_id="vyd:000000000000f7">
      <w:pPr>
        <w:pStyle w:val="a8"/>
        <w:numPr>
          <w:ilvl w:val="0"/>
          <w:numId w:val="15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f8">Вознаграждение оказалось мизерным, а последствия — колоссальными.</w:t>
      </w:r>
    </w:p>
    <w:p w14:paraId="36F81CF8" w14:textId="77777777" w:rsidR="00EF122C" w:rsidRPr="009157A4" w:rsidRDefault="005E6DF2" w:rsidP="009157A4" vyd:_id="vyd:000000000000f5">
      <w:pPr>
        <w:pStyle w:val="a8"/>
        <w:numPr>
          <w:ilvl w:val="0"/>
          <w:numId w:val="15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f6">Девочка даже не знала, чьи деньги она переводит и для чего.</w:t>
      </w:r>
    </w:p>
    <w:p w14:paraId="677C267D" w14:textId="77777777" w:rsidR="00EF122C" w:rsidRPr="009157A4" w:rsidRDefault="005E6DF2" w:rsidP="009157A4" vyd:_id="vyd:000000000000f3">
      <w:pPr>
        <w:pStyle w:val="a8"/>
        <w:numPr>
          <w:ilvl w:val="0"/>
          <w:numId w:val="15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f4">Суд назначил принудительные меры воспитательного воздействия, но судимость останется в её биографии навсегда.</w:t>
      </w:r>
    </w:p>
    <w:p w14:paraId="20DD85CB" w14:textId="77777777" w:rsidR="00EF122C" w:rsidRPr="00234470" w:rsidRDefault="009157A4" w:rsidP="009157A4" vyd:_id="vyd:000000000000f0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f2">Ситуация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f1" xml:space="preserve"> № 2. «Помощь другу» </w:t>
      </w:r>
    </w:p>
    <w:p w14:paraId="6D62844D" w14:textId="77777777" w:rsidR="00EF122C" w:rsidRPr="00234470" w:rsidRDefault="005E6DF2" w:rsidP="009157A4" vyd:_id="vyd:000000000000ex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ez" xml:space="preserve">В августе 2025 года 17-летний подросток из Бахчисарая (Республика Крым) через мессенджер подговорил своего знакомого открыть банковскую карту за вознаграждение в 10 тысяч рублей. После оформления карта была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y">передана водителю такси, а данные доступа подросток переслал неизвестному человеку. За эту «сделку» он получил 17 тысяч рублей.</w:t>
      </w:r>
    </w:p>
    <w:p w14:paraId="777A69B7" w14:textId="77777777" w:rsidR="00EF122C" w:rsidRPr="00234470" w:rsidRDefault="005E6DF2" w:rsidP="009157A4" vyd:_id="vyd:000000000000ev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ew">Суд признал его виновным и назначил наказание — два года лишения свободы условно.</w:t>
      </w:r>
    </w:p>
    <w:p w14:paraId="2E36997A" w14:textId="77777777" w:rsidR="00EF122C" w:rsidRPr="00234470" w:rsidRDefault="005E6DF2" w:rsidP="009157A4" vyd:_id="vyd:000000000000er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eu" xml:space="preserve">О чём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t">эта ситуация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s">?</w:t>
      </w:r>
    </w:p>
    <w:p w14:paraId="7FAAAADE" w14:textId="77777777" w:rsidR="00EF122C" w:rsidRPr="00234470" w:rsidRDefault="005E6DF2" w:rsidP="009157A4" vyd:_id="vyd:000000000000ep">
      <w:pPr>
        <w:numPr>
          <w:ilvl w:val="0"/>
          <w:numId w:val="14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eq">Подросток считал, что просто «помогает знакомому».</w:t>
      </w:r>
    </w:p>
    <w:p w14:paraId="516A06C6" w14:textId="77777777" w:rsidR="00EF122C" w:rsidRPr="00234470" w:rsidRDefault="005E6DF2" w:rsidP="009157A4" vyd:_id="vyd:000000000000en">
      <w:pPr>
        <w:numPr>
          <w:ilvl w:val="0"/>
          <w:numId w:val="14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eo">Он даже не знал, кто именно будет использовать карту.</w:t>
      </w:r>
    </w:p>
    <w:p w14:paraId="6B92CB25" w14:textId="77777777" w:rsidR="00EF122C" w:rsidRPr="00234470" w:rsidRDefault="005E6DF2" w:rsidP="009157A4" vyd:_id="vyd:000000000000el">
      <w:pPr>
        <w:numPr>
          <w:ilvl w:val="0"/>
          <w:numId w:val="14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em">В результате — судимость и два года условного срока. Попробуй теперь поступить в вуз или устроиться на хорошую работу.</w:t>
      </w:r>
    </w:p>
    <w:p w14:paraId="798835E3" w14:textId="77777777" w:rsidR="00EF122C" w:rsidRPr="00234470" w:rsidRDefault="009157A4" w:rsidP="00234470" vyd:_id="vyd:000000000000ei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k">Ситуация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j" xml:space="preserve"> № 3. Родители платят за ошибку ребёнка</w:t>
      </w:r>
    </w:p>
    <w:p w14:paraId="79883195" w14:textId="77777777" w:rsidR="00EF122C" w:rsidRPr="00234470" w:rsidRDefault="005E6DF2" w:rsidP="00234470" vyd:_id="vyd:000000000000eg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eh">В Солнечном районе Хабаровского края по иску прокурора суд взыскал с родителей несовершеннолетнего «дроппера» деньги, похищенные обманным путём у пенсионера.</w:t>
      </w:r>
    </w:p>
    <w:p w14:paraId="78E32586" w14:textId="77777777" w:rsidR="00EF122C" w:rsidRPr="00234470" w:rsidRDefault="005E6DF2" w:rsidP="00234470" vyd:_id="vyd:000000000000ee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ef">В Забайкальском крае несовершеннолетний дроппер из Московской области вернул пенсионерке из Читы похищенные мошенниками деньги. При этом родители подростка также понесли финансовые потери.</w:t>
      </w:r>
    </w:p>
    <w:p w14:paraId="3D238462" w14:textId="77777777" w:rsidR="00EF122C" w:rsidRPr="00234470" w:rsidRDefault="005E6DF2" w:rsidP="00234470" vyd:_id="vyd:000000000000ec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ed">Запомните: «Я просто передал карту» — не аргумент. Закон оценивает факт участия, а не степень осознанности.</w:t>
      </w:r>
    </w:p>
    <w:p w14:paraId="169A8370" w14:textId="77777777" w:rsidR="00C27A0B" w:rsidRDefault="00C27A0B" w:rsidP="00234470" vyd:_id="vyd:000000000000eb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</w:p>
    <w:p w14:paraId="40B11F60" w14:textId="3DEAD373" w:rsidR="00EF122C" w:rsidRPr="00234470" w:rsidRDefault="005E6DF2" w:rsidP="00234470" vyd:_id="vyd:000000000000e7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ea" xml:space="preserve">Слайд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e9">10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e8">. Меры ответственности: что грозит дропперам</w:t>
      </w:r>
    </w:p>
    <w:p w14:paraId="660D8ED9" w14:textId="77777777" w:rsidR="00EF122C" w:rsidRPr="00234470" w:rsidRDefault="005E6DF2" w:rsidP="00234470" vyd:_id="vyd:000000000000e3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e6">А теперь самое важное — ответственность. Многие подростки считают, что «ничего серьёзного не будет», если они просто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e5" xml:space="preserve"> предоставили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e4" xml:space="preserve"> карту. Это опасное заблуждение.</w:t>
      </w:r>
    </w:p>
    <w:p w14:paraId="312E0708" w14:textId="77777777" w:rsidR="00EF122C" w:rsidRPr="00234470" w:rsidRDefault="005E6DF2" w:rsidP="00234470" vyd:_id="vyd:000000000000dy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e2">Уголовная ответственность (статья 187 У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e1" xml:space="preserve">головного кодекса 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e0">РФ)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dz">.</w:t>
      </w:r>
    </w:p>
    <w:p w14:paraId="4DD07C79" w14:textId="77777777" w:rsidR="00EF122C" w:rsidRPr="00234470" w:rsidRDefault="005E6DF2" w:rsidP="00234470" vyd:_id="vyd:000000000000dw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dx">С 5 июля 2025 года вступили в силу изменения в статью 187 Уголовного кодекса РФ («Неправомерный оборот средств платежей»). Эти изменения вводят уголовную ответственность для дропперов.</w:t>
      </w:r>
    </w:p>
    <w:p w14:paraId="5243FB22" w14:textId="77777777" w:rsidR="00EF122C" w:rsidRPr="00234470" w:rsidRDefault="005E6DF2" w:rsidP="00234470" vyd:_id="vyd:000000000000du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dv">Что теперь считается преступлением:</w:t>
      </w:r>
    </w:p>
    <w:p w14:paraId="150624A4" w14:textId="77777777" w:rsidR="00EF122C" w:rsidRPr="00234470" w:rsidRDefault="009157A4" w:rsidP="009157A4" vyd:_id="vyd:000000000000dq">
      <w:pPr>
        <w:numPr>
          <w:ilvl w:val="0"/>
          <w:numId w:val="16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t">п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ds">ередача из корыстных побуждений своей банковской карты другому лицу для совершения незаконных операций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r">;</w:t>
      </w:r>
    </w:p>
    <w:p w14:paraId="27B86087" w14:textId="77777777" w:rsidR="00EF122C" w:rsidRPr="00234470" w:rsidRDefault="009157A4" w:rsidP="009157A4" vyd:_id="vyd:000000000000dm">
      <w:pPr>
        <w:numPr>
          <w:ilvl w:val="0"/>
          <w:numId w:val="16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p">с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do">овершение незаконных операций с использованием карты по указанию другого лица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n">;</w:t>
      </w:r>
    </w:p>
    <w:p w14:paraId="675BD051" w14:textId="77777777" w:rsidR="00EF122C" w:rsidRPr="00234470" w:rsidRDefault="009157A4" w:rsidP="009157A4" vyd:_id="vyd:000000000000dj">
      <w:pPr>
        <w:numPr>
          <w:ilvl w:val="0"/>
          <w:numId w:val="16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l">п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dk">риобретение карты для последующей передачи преступникам.</w:t>
      </w:r>
    </w:p>
    <w:p w14:paraId="485392E2" w14:textId="77777777" w:rsidR="00EF122C" w:rsidRPr="009157A4" w:rsidRDefault="005E6DF2" w:rsidP="00234470" vyd:_id="vyd:000000000000dg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di">Какие наказания предусмотрены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dh">:</w:t>
      </w:r>
    </w:p>
    <w:tbl vyd:_id="vyd:000000000000cd">
      <w:tblPr>
        <w:tblStyle w:val="a7"/>
        <w:tblW w:w="5000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firstRow="0" w:lastRow="0" w:firstColumn="0" w:lastColumn="0" w:noHBand="0" w:noVBand="1" w:val="00c0"/>
      </w:tblPr>
      <w:tblGrid>
        <w:gridCol w:w="2936"/>
        <w:gridCol w:w="6692"/>
      </w:tblGrid>
      <w:tr w:rsidR="00EF122C" w:rsidRPr="00234470" w14:paraId="1C939D23" w14:textId="77777777" w:rsidTr="009157A4" vyd:_id="vyd:000000000000d9">
        <w:trPr>
          <w:tblHeader w:val="1"/>
        </w:trPr>
        <w:tc vyd:_id="vyd:000000000000dd">
          <w:tcPr>
            <w:tcMar>
              <w:top w:w="150" w:type="dxa"/>
              <w:start w:w="0" w:type="dxa"/>
              <w:bottom w:w="150" w:type="dxa"/>
              <w:end w:w="240" w:type="dxa"/>
            </w:tcMar>
            <w:vAlign w:val="center"/>
          </w:tcPr>
          <w:p w14:paraId="4936D1AD" w14:textId="77777777" w:rsidR="00EF122C" w:rsidRPr="009157A4" w:rsidRDefault="005E6DF2" w:rsidP="009157A4" vyd:_id="vyd:000000000000de">
            <w:pPr>
              <w:spacing w:after="0" w:line="360" w:lineRule="auto"/>
              <w:jc w:val="center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df">Действие</w:t>
            </w:r>
          </w:p>
        </w:tc>
        <w:tc vyd:_id="vyd:000000000000da">
          <w:tcPr>
            <w:tcMar>
              <w:top w:w="150" w:type="dxa"/>
              <w:start w:w="240" w:type="dxa"/>
              <w:bottom w:w="150" w:type="dxa"/>
              <w:end w:w="240" w:type="dxa"/>
            </w:tcMar>
            <w:vAlign w:val="center"/>
          </w:tcPr>
          <w:p w14:paraId="5716B110" w14:textId="77777777" w:rsidR="00EF122C" w:rsidRPr="009157A4" w:rsidRDefault="005E6DF2" w:rsidP="009157A4" vyd:_id="vyd:000000000000db">
            <w:pPr>
              <w:spacing w:after="0" w:line="360" w:lineRule="auto"/>
              <w:ind w:end="126"/>
              <w:jc w:val="center"/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b w:val="1"/>
                <w:bCs w:val="1"/>
                <w:szCs w:val="24"/>
              </w:rPr>
              <w:t vyd:_id="vyd:000000000000dc">Наказание</w:t>
            </w:r>
          </w:p>
        </w:tc>
      </w:tr>
      <w:tr w:rsidR="00EF122C" w:rsidRPr="00234470" w14:paraId="422B5F78" w14:textId="77777777" w:rsidTr="009157A4" vyd:_id="vyd:000000000000d2">
        <w:tc vyd:_id="vyd:000000000000d6">
          <w:tcPr>
            <w:tcMar>
              <w:top w:w="150" w:type="dxa"/>
              <w:start w:w="0" w:type="dxa"/>
              <w:bottom w:w="150" w:type="dxa"/>
              <w:end w:w="240" w:type="dxa"/>
            </w:tcMar>
            <w:vAlign w:val="center"/>
          </w:tcPr>
          <w:p w14:paraId="660017E3" w14:textId="77777777" w:rsidR="00EF122C" w:rsidRPr="009157A4" w:rsidRDefault="005E6DF2" w:rsidP="009157A4" vyd:_id="vyd:000000000000d7">
            <w:pPr>
              <w:spacing w:after="0" w:line="360" w:lineRule="auto"/>
              <w:ind w:start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d8">Передача карты (ч. 3 ст. 187 УК РФ)</w:t>
            </w:r>
          </w:p>
        </w:tc>
        <w:tc vyd:_id="vyd:000000000000d3">
          <w:tcPr>
            <w:tcMar>
              <w:top w:w="150" w:type="dxa"/>
              <w:start w:w="240" w:type="dxa"/>
              <w:bottom w:w="150" w:type="dxa"/>
              <w:end w:w="0" w:type="dxa"/>
            </w:tcMar>
            <w:vAlign w:val="center"/>
          </w:tcPr>
          <w:p w14:paraId="2CA146F1" w14:textId="69D92E5A" w:rsidR="00EF122C" w:rsidRPr="009157A4" w:rsidRDefault="00A65D52" w:rsidP="009157A4" vyd:_id="vyd:000000000000d4">
            <w:pPr>
              <w:spacing w:after="0" w:line="360" w:lineRule="auto"/>
              <w:ind w:end="126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d5">Штраф 100-300 тыс. руб./принудительные работы до 3 лет/ лишение свободы до 3 лет/обязательные работы до 480 часов/ исправительные работы до 2 лет/ ограничение свободы до 2 лет</w:t>
            </w:r>
          </w:p>
        </w:tc>
      </w:tr>
      <w:tr w:rsidR="00EF122C" w:rsidRPr="00234470" w14:paraId="451B9689" w14:textId="77777777" w:rsidTr="009157A4" vyd:_id="vyd:000000000000cs">
        <w:tc vyd:_id="vyd:000000000000cz">
          <w:tcPr>
            <w:tcMar>
              <w:top w:w="150" w:type="dxa"/>
              <w:start w:w="0" w:type="dxa"/>
              <w:bottom w:w="150" w:type="dxa"/>
              <w:end w:w="240" w:type="dxa"/>
            </w:tcMar>
            <w:vAlign w:val="center"/>
          </w:tcPr>
          <w:p w14:paraId="14FA6938" w14:textId="77777777" w:rsidR="00EF122C" w:rsidRPr="009157A4" w:rsidRDefault="005E6DF2" w:rsidP="009157A4" vyd:_id="vyd:000000000000d0">
            <w:pPr>
              <w:spacing w:after="0" w:line="360" w:lineRule="auto"/>
              <w:ind w:start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d1">Приобретение карты для передачи (ч. 5 ст. 187 УК РФ)</w:t>
            </w:r>
          </w:p>
        </w:tc>
        <w:tc vyd:_id="vyd:000000000000ct">
          <w:tcPr>
            <w:tcMar>
              <w:top w:w="150" w:type="dxa"/>
              <w:start w:w="240" w:type="dxa"/>
              <w:bottom w:w="150" w:type="dxa"/>
              <w:end w:w="0" w:type="dxa"/>
            </w:tcMar>
            <w:vAlign w:val="center"/>
          </w:tcPr>
          <w:p w14:paraId="65A34F06" w14:textId="71B9AE4F" w:rsidR="00EF122C" w:rsidRPr="00A65D52" w:rsidRDefault="00A65D52" w:rsidP="00A65D52" vyd:_id="vyd:000000000000cu">
            <w:pPr>
              <w:spacing w:after="0" w:line="360" w:lineRule="auto"/>
              <w:ind w:end="126"/>
              <w:jc w:val="both"/>
              <w:rPr>
                <w:rFonts w:ascii="Times New Roman" w:hAnsi="Times New Roman" w:eastAsia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cy">Штраф до 1 млн. руб./принудительные</w:t>
            </w:r>
            <w:r>
              <w:rPr>
                <w:rFonts w:ascii="Times New Roman" w:hAnsi="Times New Roman" w:eastAsia="Times New Roman" w:cs="Times New Roman"/>
                <w:sz w:val="24"/>
                <w:lang w:val="ru-RU"/>
                <w:szCs w:val="24"/>
              </w:rPr>
              <w:t vyd:_id="vyd:000000000000cx"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cw">работы до 4 лет/лишение свободы до 6 лет со штрафом</w:t>
            </w:r>
            <w:r>
              <w:rPr>
                <w:rFonts w:ascii="Times New Roman" w:hAnsi="Times New Roman" w:eastAsia="Times New Roman" w:cs="Times New Roman"/>
                <w:sz w:val="24"/>
                <w:lang w:val="ru-RU"/>
                <w:szCs w:val="24"/>
              </w:rPr>
              <w:t vyd:_id="vyd:000000000000cv" xml:space="preserve"> до 500 тыс. руб.</w:t>
            </w:r>
          </w:p>
        </w:tc>
      </w:tr>
      <w:tr w:rsidR="00EF122C" w:rsidRPr="00234470" w14:paraId="45FDE2CF" w14:textId="77777777" w:rsidTr="009157A4" vyd:_id="vyd:000000000000ce">
        <w:tc vyd:_id="vyd:000000000000cp">
          <w:tcPr>
            <w:tcMar>
              <w:top w:w="150" w:type="dxa"/>
              <w:start w:w="0" w:type="dxa"/>
              <w:bottom w:w="150" w:type="dxa"/>
              <w:end w:w="240" w:type="dxa"/>
            </w:tcMar>
            <w:vAlign w:val="center"/>
          </w:tcPr>
          <w:p w14:paraId="4E6ADB30" w14:textId="77777777" w:rsidR="00EF122C" w:rsidRPr="009157A4" w:rsidRDefault="005E6DF2" w:rsidP="009157A4" vyd:_id="vyd:000000000000cq">
            <w:pPr>
              <w:spacing w:after="0" w:line="360" w:lineRule="auto"/>
              <w:ind w:start="142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cr">Использование чужой карты (ч. 6 ст. 187 УК РФ)</w:t>
            </w:r>
          </w:p>
        </w:tc>
        <w:tc vyd:_id="vyd:000000000000cf">
          <w:tcPr>
            <w:tcMar>
              <w:top w:w="150" w:type="dxa"/>
              <w:start w:w="240" w:type="dxa"/>
              <w:bottom w:w="150" w:type="dxa"/>
              <w:end w:w="0" w:type="dxa"/>
            </w:tcMar>
            <w:vAlign w:val="center"/>
          </w:tcPr>
          <w:p w14:paraId="74679CF9" w14:textId="63E5C2AA" w:rsidR="00EF122C" w:rsidRPr="00A65D52" w:rsidRDefault="00A65D52" w:rsidP="00A65D52" vyd:_id="vyd:000000000000cg">
            <w:pPr>
              <w:spacing w:after="0" w:line="360" w:lineRule="auto"/>
              <w:ind w:end="126"/>
              <w:jc w:val="both"/>
              <w:rPr>
                <w:rFonts w:ascii="Times New Roman" w:hAnsi="Times New Roman" w:eastAsia="Times New Roman" w:cs="Times New Roman"/>
                <w:sz w:val="24"/>
                <w:lang w:val="ru-RU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co">Принудительные работы до 5 лет</w:t>
            </w:r>
            <w:r>
              <w:rPr>
                <w:rFonts w:ascii="Times New Roman" w:hAnsi="Times New Roman" w:eastAsia="Times New Roman" w:cs="Times New Roman"/>
                <w:sz w:val="24"/>
                <w:lang w:val="ru-RU"/>
                <w:szCs w:val="24"/>
              </w:rPr>
              <w:t vyd:_id="vyd:000000000000cn"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cm">со штрафом</w:t>
            </w:r>
            <w:r>
              <w:rPr>
                <w:rFonts w:ascii="Times New Roman" w:hAnsi="Times New Roman" w:eastAsia="Times New Roman" w:cs="Times New Roman"/>
                <w:sz w:val="24"/>
                <w:lang w:val="ru-RU"/>
                <w:szCs w:val="24"/>
              </w:rPr>
              <w:t vyd:_id="vyd:000000000000cl" xml:space="preserve"> до 1 млн. руб.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ck">/ лишение свободы</w:t>
            </w:r>
            <w:r>
              <w:rPr>
                <w:rFonts w:ascii="Times New Roman" w:hAnsi="Times New Roman" w:eastAsia="Times New Roman" w:cs="Times New Roman"/>
                <w:sz w:val="24"/>
                <w:lang w:val="ru-RU"/>
                <w:szCs w:val="24"/>
              </w:rPr>
              <w:t vyd:_id="vyd:000000000000cj"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vyd:_id="vyd:000000000000ci">до 6 лет со штрафом</w:t>
            </w:r>
            <w:r>
              <w:rPr>
                <w:rFonts w:ascii="Times New Roman" w:hAnsi="Times New Roman" w:eastAsia="Times New Roman" w:cs="Times New Roman"/>
                <w:sz w:val="24"/>
                <w:lang w:val="ru-RU"/>
                <w:szCs w:val="24"/>
              </w:rPr>
              <w:t vyd:_id="vyd:000000000000ch" xml:space="preserve"> до 1 млн. руб. </w:t>
            </w:r>
          </w:p>
        </w:tc>
      </w:tr>
    </w:tbl>
    <w:p w14:paraId="37F2FDD6" w14:textId="77777777" w:rsidR="00EF122C" w:rsidRPr="00234470" w:rsidRDefault="005E6DF2" w:rsidP="00234470" vyd:_id="vyd:000000000000cb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cc">Важно: уголовная ответственность за дропперство наступает с 16 лет.</w:t>
      </w:r>
    </w:p>
    <w:p w14:paraId="0000BE08" w14:textId="77777777" w:rsidR="00EF122C" w:rsidRPr="009157A4" w:rsidRDefault="005E6DF2" w:rsidP="00234470" vyd:_id="vyd:000000000000c9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ca" xml:space="preserve">Освобождение от ответственности </w:t>
      </w:r>
    </w:p>
    <w:p w14:paraId="3786F0BB" w14:textId="77777777" w:rsidR="00EF122C" w:rsidRPr="00234470" w:rsidRDefault="005E6DF2" w:rsidP="00234470" vyd:_id="vyd:000000000000c7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c8">Если вы впервые совершили такое преступление, активно способствовали его раскрытию и добровольно сообщили о других преступниках, вы можете быть освобождены от уголовной ответственности.</w:t>
      </w:r>
    </w:p>
    <w:p w14:paraId="4ECDF5C6" w14:textId="77777777" w:rsidR="00EF122C" w:rsidRPr="00234470" w:rsidRDefault="005E6DF2" w:rsidP="00234470" vyd:_id="vyd:000000000000c5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c6">Гражданско-правовая ответственность</w:t>
      </w:r>
    </w:p>
    <w:p w14:paraId="4E5A8B44" w14:textId="77777777" w:rsidR="00EF122C" w:rsidRPr="00234470" w:rsidRDefault="005E6DF2" w:rsidP="00234470" vyd:_id="vyd:000000000000c3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c4">Даже если вас не посадят, это не значит, что вы «отделались». Если дроппер — несовершеннолетний, административная и гражданско-правовая ответственность ложится на его родителей.</w:t>
      </w:r>
    </w:p>
    <w:p w14:paraId="029D7D7C" w14:textId="77777777" w:rsidR="00EF122C" w:rsidRPr="00234470" w:rsidRDefault="005E6DF2" w:rsidP="00234470" vyd:_id="vyd:000000000000bz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c2" xml:space="preserve">Что это значит? Если через вашу карту прошли похищенные деньги, ваш папа и мама будут обязаны их вернуть. А суммы могут быть колоссальными: </w:t>
      </w:r>
      <w:r>
        <w:rPr>
          <w:rFonts w:ascii="Times New Roman" w:hAnsi="Times New Roman" w:eastAsia="Times New Roman" w:cs="Times New Roman"/>
          <w:sz w:val="28"/>
          <w:szCs w:val="28"/>
        </w:rPr>
        <w:br vyd:_id="vyd:000000000000c1"/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c0">в I квартале 2025 года к дропперам было предъявлено 4,8 тысячи исков на 1,5 миллиарда рублей. Судами уже удовлетворено 1,1 тысячи требований на сумму 1,2 миллиарда рублей.</w:t>
      </w:r>
    </w:p>
    <w:p w14:paraId="6EE39FFD" w14:textId="77777777" w:rsidR="00EF122C" w:rsidRPr="00234470" w:rsidRDefault="005E6DF2" w:rsidP="00234470" vyd:_id="vyd:000000000000bv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by">Представьте: ваша семья может лишиться квартиры, машины, всех сбережений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x" xml:space="preserve"> —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bw">и всё из-за того, что вы «просто дали карту».</w:t>
      </w:r>
    </w:p>
    <w:p w14:paraId="2D7D919E" w14:textId="77777777" w:rsidR="00C27A0B" w:rsidRDefault="00C27A0B" w:rsidP="00234470" vyd:_id="vyd:000000000000bu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</w:p>
    <w:p w14:paraId="454829BF" w14:textId="547AB96A" w:rsidR="00EF122C" w:rsidRPr="00234470" w:rsidRDefault="005E6DF2" w:rsidP="00234470" vyd:_id="vyd:000000000000bq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bt">Слайд 1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bs">1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br">. Новые правила</w:t>
      </w:r>
    </w:p>
    <w:p w14:paraId="7C766BEF" w14:textId="77777777" w:rsidR="00EF122C" w:rsidRPr="00234470" w:rsidRDefault="005E6DF2" w:rsidP="00234470" vyd:_id="vyd:000000000000bm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bp" xml:space="preserve">Хорошая новость: государство активно борется с этой проблемой. </w:t>
      </w:r>
      <w:r>
        <w:rPr>
          <w:rFonts w:ascii="Times New Roman" w:hAnsi="Times New Roman" w:eastAsia="Times New Roman" w:cs="Times New Roman"/>
          <w:sz w:val="28"/>
          <w:szCs w:val="28"/>
        </w:rPr>
        <w:br vyd:_id="vyd:000000000000bo"/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bn">С 1 августа 2025 года вступили в силу изменения в Гражданский кодекс РФ.</w:t>
      </w:r>
    </w:p>
    <w:p w14:paraId="6617B113" w14:textId="77777777" w:rsidR="00EF122C" w:rsidRPr="00234470" w:rsidRDefault="005E6DF2" w:rsidP="00234470" vyd:_id="vyd:000000000000bk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bl">Теперь банкам запрещено открывать счета несовершеннолетним в возрасте от 14 до 18 лет без письменного согласия родителей (или других законных представителей).</w:t>
      </w:r>
    </w:p>
    <w:p w14:paraId="35F10C7B" w14:textId="77777777" w:rsidR="00EF122C" w:rsidRPr="00234470" w:rsidRDefault="005E6DF2" w:rsidP="00234470" vyd:_id="vyd:000000000000bg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bj" xml:space="preserve">Зачем это нужно? Чтобы пресечь возможность несовершеннолетним участвовать в незаконных финансовых операциях без ведома родителей. Теперь, если вы захотите открыть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i" xml:space="preserve">банковскую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bh">карту, банк обязан уведомить ваших родителей и получить их согласие.</w:t>
      </w:r>
    </w:p>
    <w:p w14:paraId="7B7897B5" w14:textId="77777777" w:rsidR="00EF122C" w:rsidRPr="00234470" w:rsidRDefault="005E6DF2" w:rsidP="00234470" vyd:_id="vyd:000000000000be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bf">Кроме того, Банк России рекомендовал кредитным организациям предупреждать подростков о рисках дропперства сразу при открытии счета, а также информировать родителей о выданных картах.</w:t>
      </w:r>
    </w:p>
    <w:p w14:paraId="5C60F077" w14:textId="77777777" w:rsidR="00EF122C" w:rsidRPr="00234470" w:rsidRDefault="005E6DF2" w:rsidP="00234470" vyd:_id="vyd:000000000000ba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bd" xml:space="preserve">Но помните: даже если у вас нет своей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c" xml:space="preserve">банковской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bb">карты, мошенники могут попросить вас использовать карту родителей, бабушки или друга. И это тоже будет считаться преступлением.</w:t>
      </w:r>
    </w:p>
    <w:p w14:paraId="0DF5ECDC" w14:textId="77777777" w:rsidR="00C27A0B" w:rsidRDefault="00C27A0B" w:rsidP="00234470" vyd:_id="vyd:000000000000b9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</w:p>
    <w:p w14:paraId="2E8C6F6B" w14:textId="31931047" w:rsidR="00EF122C" w:rsidRPr="00234470" w:rsidRDefault="005E6DF2" w:rsidP="00234470" vyd:_id="vyd:000000000000b5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b8">Слайд 1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b7">2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b6">. Алгоритм действий: что делать, если вам поступило подозрительное предложение</w:t>
      </w:r>
    </w:p>
    <w:p w14:paraId="5C9B17E3" w14:textId="77777777" w:rsidR="00EF122C" w:rsidRPr="00234470" w:rsidRDefault="005E6DF2" w:rsidP="00234470" vyd:_id="vyd:000000000000b3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b4">Теперь самое главное — что делать, чтобы не попасть в эту ловушку.</w:t>
      </w:r>
    </w:p>
    <w:p w14:paraId="44F04C43" w14:textId="77777777" w:rsidR="00EF122C" w:rsidRPr="00234470" w:rsidRDefault="005E6DF2" w:rsidP="00234470" vyd:_id="vyd:000000000000ay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b2" xml:space="preserve">Если вам предлагают «лёгкий заработок» с использованием 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b1" xml:space="preserve">банковской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b0">карты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z">, нужно сделать следующее.</w:t>
      </w:r>
    </w:p>
    <w:p w14:paraId="51AA764A" w14:textId="77777777" w:rsidR="00EF122C" w:rsidRPr="00234470" w:rsidRDefault="005E6DF2" w:rsidP="00234470" vyd:_id="vyd:000000000000aw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ax">Шаг 1. Остановитесь.</w:t>
      </w:r>
    </w:p>
    <w:p w14:paraId="1388C775" w14:textId="77777777" w:rsidR="00EF122C" w:rsidRPr="00234470" w:rsidRDefault="005E6DF2" w:rsidP="00234470" vyd:_id="vyd:000000000000au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av">Не отвечайте сразу. Возьмите паузу. Мошенники давят на срочность — это их главное оружие.</w:t>
      </w:r>
    </w:p>
    <w:p w14:paraId="01588D6D" w14:textId="77777777" w:rsidR="00EF122C" w:rsidRPr="00234470" w:rsidRDefault="005E6DF2" w:rsidP="00234470" vyd:_id="vyd:000000000000as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at">Шаг 2. Задайте себе вопросы:</w:t>
      </w:r>
    </w:p>
    <w:p w14:paraId="3D3651BC" w14:textId="77777777" w:rsidR="00EF122C" w:rsidRPr="00234470" w:rsidRDefault="005E6DF2" w:rsidP="009157A4" vyd:_id="vyd:000000000000aq">
      <w:pPr>
        <w:numPr>
          <w:ilvl w:val="0"/>
          <w:numId w:val="17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ar">Кто этот человек? Я его знаю?</w:t>
      </w:r>
    </w:p>
    <w:p w14:paraId="67EA698B" w14:textId="77777777" w:rsidR="00EF122C" w:rsidRPr="00234470" w:rsidRDefault="005E6DF2" w:rsidP="009157A4" vyd:_id="vyd:000000000000ao">
      <w:pPr>
        <w:numPr>
          <w:ilvl w:val="0"/>
          <w:numId w:val="17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ap">Почему он обращается именно ко мне?</w:t>
      </w:r>
    </w:p>
    <w:p w14:paraId="26DFF368" w14:textId="77777777" w:rsidR="00EF122C" w:rsidRPr="00234470" w:rsidRDefault="005E6DF2" w:rsidP="009157A4" vyd:_id="vyd:000000000000am">
      <w:pPr>
        <w:numPr>
          <w:ilvl w:val="0"/>
          <w:numId w:val="17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an">Почему он не может сделать это сам?</w:t>
      </w:r>
    </w:p>
    <w:p w14:paraId="7889A48F" w14:textId="77777777" w:rsidR="00EF122C" w:rsidRPr="00234470" w:rsidRDefault="005E6DF2" w:rsidP="009157A4" vyd:_id="vyd:000000000000ak">
      <w:pPr>
        <w:numPr>
          <w:ilvl w:val="0"/>
          <w:numId w:val="17"/>
        </w:numPr>
        <w:spacing w:after="0" w:line="360" w:lineRule="auto"/>
        <w:ind w:star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al">Что будет, если я откажусь?</w:t>
      </w:r>
    </w:p>
    <w:p w14:paraId="537B029A" w14:textId="77777777" w:rsidR="00EF122C" w:rsidRPr="00234470" w:rsidRDefault="005E6DF2" w:rsidP="00234470" vyd:_id="vyd:000000000000ai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aj">Шаг 3. Проверьте информацию.</w:t>
      </w:r>
    </w:p>
    <w:p w14:paraId="311FA324" w14:textId="77777777" w:rsidR="00EF122C" w:rsidRPr="00234470" w:rsidRDefault="005E6DF2" w:rsidP="00234470" vyd:_id="vyd:000000000000ag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ah">Если вам пишут от имени какой-то компании — поищите её в интернете. Если это «друг» — позвоните ему лично и спросите, правда ли он это просит.</w:t>
      </w:r>
    </w:p>
    <w:p w14:paraId="25C263B6" w14:textId="77777777" w:rsidR="00EF122C" w:rsidRPr="00234470" w:rsidRDefault="005E6DF2" w:rsidP="00234470" vyd:_id="vyd:000000000000ae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af">Шаг 4. Посоветуйтесь с родителями.</w:t>
      </w:r>
    </w:p>
    <w:p w14:paraId="2D780978" w14:textId="77777777" w:rsidR="00EF122C" w:rsidRPr="00234470" w:rsidRDefault="005E6DF2" w:rsidP="00234470" vyd:_id="vyd:000000000000ac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ad">Это самый надёжный способ. Расскажите им о предложении. Если оно законное — они помогут разобраться. Если нет — они защитят вас.</w:t>
      </w:r>
    </w:p>
    <w:p w14:paraId="71101DF4" w14:textId="77777777" w:rsidR="00EF122C" w:rsidRPr="00234470" w:rsidRDefault="005E6DF2" w:rsidP="00234470" vyd:_id="vyd:000000000000aa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ab">Шаг 5. Откажитесь.</w:t>
      </w:r>
    </w:p>
    <w:p w14:paraId="1259FFEC" w14:textId="77777777" w:rsidR="00EF122C" w:rsidRPr="00234470" w:rsidRDefault="005E6DF2" w:rsidP="00234470" vyd:_id="vyd:000000000000a8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a9">Скажите твёрдо: «Нет, я не буду этого делать». Не объясняйте причин — мошенники могут использовать их против вас.</w:t>
      </w:r>
    </w:p>
    <w:p w14:paraId="21BBB1F7" w14:textId="77777777" w:rsidR="00EF122C" w:rsidRPr="00234470" w:rsidRDefault="005E6DF2" w:rsidP="00234470" vyd:_id="vyd:000000000000a6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a7">Шаг 6. Сообщите в полицию.</w:t>
      </w:r>
    </w:p>
    <w:p w14:paraId="38A7112B" w14:textId="77777777" w:rsidR="00EF122C" w:rsidRPr="00234470" w:rsidRDefault="005E6DF2" w:rsidP="00234470" vyd:_id="vyd:000000000000a3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a5">Если вы столкнулись с вербовкой, сообщите об этом в полицию или через официальные каналы правоохранительных органов. Это поможет остановить преступников и защитить других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a4" xml:space="preserve">. </w:t>
      </w:r>
    </w:p>
    <w:p w14:paraId="7C4A808D" w14:textId="77777777" w:rsidR="00EF122C" w:rsidRPr="00234470" w:rsidRDefault="005E6DF2" w:rsidP="00234470" vyd:_id="vyd:0000000000009w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a2" xml:space="preserve">Если вы уже передали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a1" xml:space="preserve">банковскую 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a0">карту или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9z" xml:space="preserve"> 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9y">данные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9x">, ваши действия должны быть такими:</w:t>
      </w:r>
    </w:p>
    <w:p w14:paraId="51328A92" w14:textId="77777777" w:rsidR="00EF122C" w:rsidRPr="00234470" w:rsidRDefault="005E6DF2" w:rsidP="00234470" vyd:_id="vyd:0000000000009u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9v">Не паникуйте! Но действуйте быстро.</w:t>
      </w:r>
    </w:p>
    <w:p w14:paraId="1AFAEBDE" w14:textId="77777777" w:rsidR="00EF122C" w:rsidRPr="00234470" w:rsidRDefault="005E6DF2" w:rsidP="00234470" vyd:_id="vyd:0000000000009s">
      <w:pPr>
        <w:numPr>
          <w:ilvl w:val="0"/>
          <w:numId w:val="3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9t">Немедленно заблокируйте карту через приложение банка или позвоните в банк.</w:t>
      </w:r>
    </w:p>
    <w:p w14:paraId="27375B8C" w14:textId="77777777" w:rsidR="00EF122C" w:rsidRPr="00234470" w:rsidRDefault="005E6DF2" w:rsidP="00234470" vyd:_id="vyd:0000000000009q">
      <w:pPr>
        <w:numPr>
          <w:ilvl w:val="0"/>
          <w:numId w:val="3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9r">Сообщите родителям — не скрывайте, даже если вам стыдно.</w:t>
      </w:r>
    </w:p>
    <w:p w14:paraId="11BFD0AB" w14:textId="77777777" w:rsidR="00EF122C" w:rsidRPr="00234470" w:rsidRDefault="005E6DF2" w:rsidP="00234470" vyd:_id="vyd:0000000000009o">
      <w:pPr>
        <w:numPr>
          <w:ilvl w:val="0"/>
          <w:numId w:val="3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9p">Обратитесь в полицию — чем раньше, тем лучше.</w:t>
      </w:r>
    </w:p>
    <w:p w14:paraId="06B4FC8D" w14:textId="77777777" w:rsidR="00EF122C" w:rsidRPr="00234470" w:rsidRDefault="005E6DF2" w:rsidP="00234470" vyd:_id="vyd:0000000000009m">
      <w:pPr>
        <w:numPr>
          <w:ilvl w:val="0"/>
          <w:numId w:val="3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9n">Активно сотрудничайте со следствием — это может освободить вас от ответственности.</w:t>
      </w:r>
    </w:p>
    <w:p w14:paraId="68496B30" w14:textId="77777777" w:rsidR="00EF122C" w:rsidRPr="00234470" w:rsidRDefault="005E6DF2" w:rsidP="00234470" vyd:_id="vyd:0000000000009k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9l">Помните: мошенники рассчитывают на вашу спешку, страх, доверчивость и желание быстро решить проблему. Лучший способ защитить себя — остановиться, взять паузу и проверить информацию через официальный источник.</w:t>
      </w:r>
    </w:p>
    <w:p w14:paraId="63A1F297" w14:textId="77777777" w:rsidR="00C27A0B" w:rsidRDefault="00C27A0B" w:rsidP="00234470" vyd:_id="vyd:0000000000009j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</w:p>
    <w:p w14:paraId="56E4891C" w14:textId="5B868AED" w:rsidR="00EF122C" w:rsidRDefault="005E6DF2" w:rsidP="00234470" vyd:_id="vyd:0000000000009f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9i">Слайд 1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9h">3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9g">. Интерактив: «Правда или вымысел»</w:t>
      </w:r>
    </w:p>
    <w:p w14:paraId="186CD37C" w14:textId="77777777" w:rsidR="009157A4" w:rsidRPr="00234470" w:rsidRDefault="009157A4" w:rsidP="00234470" vyd:_id="vyd:0000000000009d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noProof w:val="1"/>
          <w:bCs w:val="1"/>
          <w:szCs w:val="28"/>
        </w:rPr>
        <w:drawing vyd:_id="vyd:0000000000009e">
          <wp:inline distT="0" distB="0" distL="0" distR="0">
            <wp:extent cx="1080000" cy="270000"/>
            <wp:effectExtent l="0" t="0" r="6350" b="0"/>
            <wp:docPr id="2" name="Рисунок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Рисунок 2"/>
                    <pic:cNvPicPr/>
                  </pic:nvPicPr>
                  <pic:blipFill>
                    <a:blip cstate="print" r:embed="rId10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FA0D7F" w14:textId="77777777" w:rsidR="00EF122C" w:rsidRPr="00234470" w:rsidRDefault="005E6DF2" w:rsidP="00234470" vyd:_id="vyd:0000000000009a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9c">А теперь давайте проверим, как вы усвоили информацию. Я буду зачитывать утверждения, а вы отвечайте: это правда или вымысе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9b">л.</w:t>
      </w:r>
    </w:p>
    <w:p w14:paraId="10E485A0" w14:textId="77777777" w:rsidR="009157A4" w:rsidRDefault="009157A4" w:rsidP="00234470" vyd:_id="vyd:00000000000099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29E6FF5A" w14:textId="51F7D622" w:rsidR="00EF122C" w:rsidRPr="00A45597" w:rsidRDefault="009157A4" w:rsidP="00234470" vyd:_id="vyd:00000000000095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98">Слайд 1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97">4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96">. Утверждение</w:t>
      </w:r>
    </w:p>
    <w:p w14:paraId="1DDEEA54" w14:textId="77777777" w:rsidR="00EF122C" w:rsidRDefault="00234470" w:rsidP="00234470" vyd:_id="vyd:00000000000093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94" xml:space="preserve"> «Если я просто передал карту другу, я не совершил ничего противозаконного».</w:t>
      </w:r>
    </w:p>
    <w:p w14:paraId="0BD048B3" w14:textId="77777777" w:rsidR="009157A4" w:rsidRDefault="009157A4" w:rsidP="00234470" vyd:_id="vyd:00000000000092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5081A6A3" w14:textId="18C3DD5B" w:rsidR="009157A4" w:rsidRPr="009157A4" w:rsidRDefault="009157A4" w:rsidP="00234470" vyd:_id="vyd:0000000000008y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91">Слайд 1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90">5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8z">. Ответ</w:t>
      </w:r>
    </w:p>
    <w:p w14:paraId="18E28A1E" w14:textId="77777777" w:rsidR="00EF122C" w:rsidRPr="009157A4" w:rsidRDefault="009157A4" w:rsidP="00234470" vyd:_id="vyd:0000000000008t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8x">Правильный о</w:t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8w" xml:space="preserve">твет: 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8v">в</w:t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8u">ымысел.</w:t>
      </w:r>
    </w:p>
    <w:p w14:paraId="45D95EA4" w14:textId="77777777" w:rsidR="00EF122C" w:rsidRPr="00234470" w:rsidRDefault="005E6DF2" w:rsidP="00234470" vyd:_id="vyd:0000000000008p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8s" xml:space="preserve">Передача банковской карты другому лицу из корыстных побуждений для осуществления незаконных операций является уголовным преступлением по </w:t>
      </w:r>
      <w:r>
        <w:rPr>
          <w:rFonts w:ascii="Times New Roman" w:hAnsi="Times New Roman" w:eastAsia="Times New Roman" w:cs="Times New Roman"/>
          <w:sz w:val="28"/>
          <w:szCs w:val="28"/>
        </w:rPr>
        <w:br vyd:_id="vyd:0000000000008r"/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8q">ст. 187 УК РФ. Закон оценивает факт участия, а не степень осознанности. Даже если вы действовали «по незнанию», вы становитесь соучастником преступления.</w:t>
      </w:r>
    </w:p>
    <w:p w14:paraId="3F1086D4" w14:textId="77777777" w:rsidR="00A45597" w:rsidRDefault="00A45597" w:rsidP="00234470" vyd:_id="vyd:0000000000008o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78115744" w14:textId="77777777" w:rsidR="00A45597" w:rsidRDefault="00A45597" w:rsidP="00234470" vyd:_id="vyd:0000000000008n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4C4DCD41" w14:textId="4C9E8E79" w:rsidR="00EF122C" w:rsidRPr="00A45597" w:rsidRDefault="00A45597" w:rsidP="00234470" vyd:_id="vyd:0000000000008j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8m">Слайд 1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8l">6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8k">. Утверждение</w:t>
      </w:r>
    </w:p>
    <w:p w14:paraId="5FC812B3" w14:textId="77777777" w:rsidR="00EF122C" w:rsidRDefault="00234470" w:rsidP="00234470" vyd:_id="vyd:0000000000008h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8i" xml:space="preserve"> «Мошенники чаще всего находят подростков через социальные сети и мессенджеры».</w:t>
      </w:r>
    </w:p>
    <w:p w14:paraId="19823FEF" w14:textId="77777777" w:rsidR="00A45597" w:rsidRDefault="00A45597" w:rsidP="00234470" vyd:_id="vyd:0000000000008g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34DB84AC" w14:textId="3A3B372D" w:rsidR="00A45597" w:rsidRPr="00A45597" w:rsidRDefault="00A45597" w:rsidP="00234470" vyd:_id="vyd:0000000000008c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8f">Слайд 1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8e">7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8d">. Ответ</w:t>
      </w:r>
    </w:p>
    <w:p w14:paraId="647D93F2" w14:textId="77777777" w:rsidR="00EF122C" w:rsidRPr="00A45597" w:rsidRDefault="00A45597" w:rsidP="00234470" vyd:_id="vyd:00000000000087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8b">Правильный ответ:</w:t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8a" xml:space="preserve"> 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89">п</w:t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88">равда.</w:t>
      </w:r>
    </w:p>
    <w:p w14:paraId="40A1A679" w14:textId="77777777" w:rsidR="00EF122C" w:rsidRPr="00234470" w:rsidRDefault="005E6DF2" w:rsidP="00234470" vyd:_id="vyd:00000000000085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86">Аферисты активно вербуют подростков в соцсетях, мессенджерах и игровых платформах, предлагая «лёгкий заработок».</w:t>
      </w:r>
    </w:p>
    <w:p w14:paraId="147C3797" w14:textId="77777777" w:rsidR="00A45597" w:rsidRDefault="00A45597" w:rsidP="00234470" vyd:_id="vyd:00000000000084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7C6D6834" w14:textId="513D7CBB" w:rsidR="00EF122C" w:rsidRPr="00A45597" w:rsidRDefault="00A45597" w:rsidP="00234470" vyd:_id="vyd:00000000000080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83">Слайд 1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82">8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81">. Утверждение</w:t>
      </w:r>
    </w:p>
    <w:p w14:paraId="0C43969E" w14:textId="77777777" w:rsidR="00EF122C" w:rsidRDefault="00234470" w:rsidP="00234470" vyd:_id="vyd:0000000000007y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7z" xml:space="preserve"> «За дропперство отвечают только сами подростки, родители не несут никакой ответственности».</w:t>
      </w:r>
    </w:p>
    <w:p w14:paraId="17F5EB77" w14:textId="77777777" w:rsidR="00A45597" w:rsidRDefault="00A45597" w:rsidP="00A45597" vyd:_id="vyd:0000000000007x">
      <w:pPr>
        <w:spacing w:after="0" w:line="360" w:lineRule="auto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5056F352" w14:textId="3E907E57" w:rsidR="00A45597" w:rsidRPr="00A45597" w:rsidRDefault="00A45597" w:rsidP="00A45597" vyd:_id="vyd:0000000000007t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7w">Слайд 1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7v">9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7u">. Ответ</w:t>
      </w:r>
    </w:p>
    <w:p w14:paraId="32C16862" w14:textId="77777777" w:rsidR="00EF122C" w:rsidRPr="00A45597" w:rsidRDefault="00A45597" w:rsidP="00234470" vyd:_id="vyd:0000000000007o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7s">Правильный ответ:</w:t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7r" xml:space="preserve"> 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7q">в</w:t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7p">ымысел.</w:t>
      </w:r>
    </w:p>
    <w:p w14:paraId="40CE380A" w14:textId="77777777" w:rsidR="00EF122C" w:rsidRDefault="005E6DF2" w:rsidP="00234470" vyd:_id="vyd:0000000000007m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7n">Если дроппер — несовершеннолетний, административная и гражданско-правовая ответственность ложится на его родителей. Ущерб может составлять миллионы рублей.</w:t>
      </w:r>
    </w:p>
    <w:p w14:paraId="4248B990" w14:textId="77777777" w:rsidR="00A45597" w:rsidRPr="00234470" w:rsidRDefault="00A45597" w:rsidP="00234470" vyd:_id="vyd:0000000000007l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7B03B2A9" w14:textId="6256CB6A" w:rsidR="00EF122C" w:rsidRPr="00A45597" w:rsidRDefault="00A45597" w:rsidP="00234470" vyd:_id="vyd:0000000000007h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7k" xml:space="preserve">Слайд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7j">20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7i">. Утверждение</w:t>
      </w:r>
    </w:p>
    <w:p w14:paraId="57E9E611" w14:textId="77777777" w:rsidR="00EF122C" w:rsidRDefault="00234470" w:rsidP="00234470" vyd:_id="vyd:0000000000007f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7g" xml:space="preserve"> «С 1 августа 2025 года подростки 14–18 лет могут открывать банковские счета только с согласия родителей».</w:t>
      </w:r>
    </w:p>
    <w:p w14:paraId="432C10F0" w14:textId="77777777" w:rsidR="00A45597" w:rsidRDefault="00A45597" w:rsidP="00234470" vyd:_id="vyd:0000000000007e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0C929D35" w14:textId="7AF7AEA7" w:rsidR="00A45597" w:rsidRPr="00A45597" w:rsidRDefault="00A45597" w:rsidP="00234470" vyd:_id="vyd:0000000000007a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7d">Слайд 2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7c">1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7b">. Ответ</w:t>
      </w:r>
    </w:p>
    <w:p w14:paraId="6FA5C1CF" w14:textId="77777777" w:rsidR="00EF122C" w:rsidRPr="00A45597" w:rsidRDefault="00A45597" w:rsidP="00A45597" vyd:_id="vyd:00000000000075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79">Правильный ответ:</w:t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78" xml:space="preserve"> 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77">п</w:t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76">равда.</w:t>
      </w:r>
    </w:p>
    <w:p w14:paraId="45090DF2" w14:textId="77777777" w:rsidR="00EF122C" w:rsidRPr="00234470" w:rsidRDefault="005E6DF2" w:rsidP="00234470" vyd:_id="vyd:00000000000073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74">Федеральный закон, вступивший в силу с 1 августа 2025 года, запрещает банкам открывать счета и выдавать карты несовершеннолетним 14–18 лет без письменного согласия их законных представителей.</w:t>
      </w:r>
    </w:p>
    <w:p w14:paraId="0768DE8D" w14:textId="77777777" w:rsidR="00A45597" w:rsidRDefault="00A45597" w:rsidP="00234470" vyd:_id="vyd:00000000000072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5D2E6E55" w14:textId="77777777" w:rsidR="00A45597" w:rsidRDefault="00A45597" w:rsidP="00234470" vyd:_id="vyd:00000000000071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594BAC09" w14:textId="53C7EBAD" w:rsidR="00A45597" w:rsidRPr="00A45597" w:rsidRDefault="00A45597" w:rsidP="00234470" vyd:_id="vyd:0000000000006x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70">Слайд 2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6z">2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6y">. Утверждение</w:t>
      </w:r>
    </w:p>
    <w:p w14:paraId="4713CA75" w14:textId="77777777" w:rsidR="00EF122C" w:rsidRDefault="005E6DF2" w:rsidP="00234470" vyd:_id="vyd:0000000000006v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6w">«За несколько дней операций можно получить огромные деньги, и это того стоит».</w:t>
      </w:r>
    </w:p>
    <w:p w14:paraId="5D4AC7A3" w14:textId="77777777" w:rsidR="00A45597" w:rsidRDefault="00A45597" w:rsidP="00234470" vyd:_id="vyd:0000000000006u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18D9AFF4" w14:textId="70177719" w:rsidR="00A45597" w:rsidRPr="00A45597" w:rsidRDefault="00A45597" w:rsidP="00234470" vyd:_id="vyd:0000000000006q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6t">Слайд 2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6s">3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6r">. Ответ</w:t>
      </w:r>
    </w:p>
    <w:p w14:paraId="723FE127" w14:textId="77777777" w:rsidR="00A45597" w:rsidRPr="00A45597" w:rsidRDefault="00A45597" w:rsidP="00A45597" vyd:_id="vyd:0000000000006l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6p">Правильный ответ:</w:t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6o" xml:space="preserve"> 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6n">в</w:t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6m">ымысел.</w:t>
      </w:r>
    </w:p>
    <w:p w14:paraId="17AD9A3E" w14:textId="77777777" w:rsidR="00EF122C" w:rsidRPr="00234470" w:rsidRDefault="005E6DF2" w:rsidP="00234470" vyd:_id="vyd:0000000000006h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6k" xml:space="preserve">В реальности вознаграждение оказывается мизерным. Например, </w:t>
      </w:r>
      <w:r>
        <w:rPr>
          <w:rFonts w:ascii="Times New Roman" w:hAnsi="Times New Roman" w:eastAsia="Times New Roman" w:cs="Times New Roman"/>
          <w:sz w:val="28"/>
          <w:szCs w:val="28"/>
        </w:rPr>
        <w:br vyd:_id="vyd:0000000000006j"/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6i">16-летняя школьница за 40 операций на 237 тысяч рублей получила всего 1686 рублей. А последствия — судимость, испорченная биография и миллионные иски к родителям.</w:t>
      </w:r>
    </w:p>
    <w:p w14:paraId="7A0306C6" w14:textId="77777777" w:rsidR="00C27A0B" w:rsidRDefault="00C27A0B" w:rsidP="00234470" vyd:_id="vyd:0000000000006g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</w:p>
    <w:p w14:paraId="6127DA5B" w14:textId="07845A3D" w:rsidR="00A45597" w:rsidRDefault="005E6DF2" w:rsidP="00234470" vyd:_id="vyd:0000000000006a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6f" xml:space="preserve">Слайд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6e">2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6d">4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6c" xml:space="preserve">.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6b">Викторина. Вопрос 1</w:t>
      </w:r>
    </w:p>
    <w:p w14:paraId="50F0BBC9" w14:textId="77777777" w:rsidR="00A45597" w:rsidRDefault="00A45597" w:rsidP="00234470" vyd:_id="vyd:00000000000068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noProof w:val="1"/>
          <w:szCs w:val="28"/>
        </w:rPr>
        <w:drawing vyd:_id="vyd:00000000000069">
          <wp:inline distT="0" distB="0" distL="0" distR="0">
            <wp:extent cx="1080000" cy="249231"/>
            <wp:effectExtent l="0" t="0" r="6350" b="0"/>
            <wp:docPr id="3" name="Рисунок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Рисунок 3"/>
                    <pic:cNvPicPr/>
                  </pic:nvPicPr>
                  <pic:blipFill>
                    <a:blip cstate="print" r:embed="rId11">
                      <a:extLst>
                        <a:ext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249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60E8FC" w14:textId="77777777" w:rsidR="00693D0A" w:rsidRDefault="00A45597" w:rsidP="00693D0A" vyd:_id="vyd:00000000000066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67" xml:space="preserve">А теперь будет несколько вопросов с вариантами ответа. </w:t>
      </w:r>
    </w:p>
    <w:p w14:paraId="26D6D2A8" w14:textId="77777777" w:rsidR="00EF122C" w:rsidRPr="00693D0A" w:rsidRDefault="005E6DF2" w:rsidP="00693D0A" vyd:_id="vyd:00000000000064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65">Кто такой дроппер?</w:t>
      </w:r>
    </w:p>
    <w:p w14:paraId="1A5C38F9" w14:textId="77777777" w:rsidR="00EF122C" w:rsidRPr="00234470" w:rsidRDefault="005E6DF2" w:rsidP="00234470" vyd:_id="vyd:00000000000060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63">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62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61" xml:space="preserve"> Человек, который собирает деньги на благотворительность</w:t>
      </w:r>
    </w:p>
    <w:p w14:paraId="5F0255F0" w14:textId="77777777" w:rsidR="00EF122C" w:rsidRPr="00234470" w:rsidRDefault="005E6DF2" w:rsidP="00234470" vyd:_id="vyd:0000000000005w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5z">Б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5y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5x" xml:space="preserve"> Человек, чья карта используется мошенниками для перевода похищенных денег</w:t>
      </w:r>
    </w:p>
    <w:p w14:paraId="77A7BBD7" w14:textId="77777777" w:rsidR="00693D0A" w:rsidRDefault="005E6DF2" w:rsidP="00234470" vyd:_id="vyd:0000000000005s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5v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5u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5t" xml:space="preserve"> Сотрудник банка, проверяющий операции</w:t>
      </w:r>
    </w:p>
    <w:p w14:paraId="78DE1745" w14:textId="77777777" w:rsidR="00693D0A" w:rsidRDefault="00693D0A" w:rsidP="00234470" vyd:_id="vyd:0000000000005r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7B2FAF1E" w14:textId="725B2F65" w:rsidR="00693D0A" w:rsidRPr="00693D0A" w:rsidRDefault="00693D0A" w:rsidP="00234470" vyd:_id="vyd:0000000000005n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5q">Слайд 2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5p">5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5o">. Ответ</w:t>
      </w:r>
    </w:p>
    <w:p w14:paraId="6F5E183E" w14:textId="77777777" w:rsidR="00EF122C" w:rsidRPr="00693D0A" w:rsidRDefault="005E6DF2" w:rsidP="00693D0A" vyd:_id="vyd:0000000000005i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5m">Правильный ответ: Б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5l" xml:space="preserve">. </w:t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5k">Человек, чья карта используется мошенниками для перевода похищенных денег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5j">.</w:t>
      </w:r>
    </w:p>
    <w:p w14:paraId="07D4F697" w14:textId="77777777" w:rsidR="00EF122C" w:rsidRDefault="005E6DF2" w:rsidP="00234470" vyd:_id="vyd:0000000000005g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5h">Дроппер (или дроп) — это подставное лицо, которое добровольно или по незнанию помогает мошенникам обналичивать деньги, полученные преступным путём.</w:t>
      </w:r>
    </w:p>
    <w:p w14:paraId="1004C045" w14:textId="77777777" w:rsidR="00693D0A" w:rsidRPr="00234470" w:rsidRDefault="00693D0A" w:rsidP="00234470" vyd:_id="vyd:0000000000005f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2150E080" w14:textId="4B2941AF" w:rsidR="00693D0A" w:rsidRPr="00693D0A" w:rsidRDefault="00693D0A" w:rsidP="00693D0A" vyd:_id="vyd:0000000000005b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5e">Слайд 2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5d">6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5c">. Вопрос 2</w:t>
      </w:r>
    </w:p>
    <w:p w14:paraId="36C14247" w14:textId="77777777" w:rsidR="00693D0A" w:rsidRDefault="005E6DF2" w:rsidP="00234470" vyd:_id="vyd:00000000000059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5a">С какого возраста наступает уголовная ответственность за дропперство?</w:t>
      </w:r>
    </w:p>
    <w:p w14:paraId="2F1864FA" w14:textId="77777777" w:rsidR="00EF122C" w:rsidRPr="00234470" w:rsidRDefault="005E6DF2" w:rsidP="00234470" vyd:_id="vyd:00000000000055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58">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57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56" xml:space="preserve"> С 16 лет</w:t>
      </w:r>
    </w:p>
    <w:p w14:paraId="55E693B9" w14:textId="77777777" w:rsidR="00EF122C" w:rsidRPr="00234470" w:rsidRDefault="005E6DF2" w:rsidP="00234470" vyd:_id="vyd:00000000000051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54">Б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53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52" xml:space="preserve"> С 14 лет</w:t>
      </w:r>
    </w:p>
    <w:p w14:paraId="09BE164C" w14:textId="77777777" w:rsidR="00EF122C" w:rsidRDefault="005E6DF2" w:rsidP="00234470" vyd:_id="vyd:0000000000004x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50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4z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4y" xml:space="preserve"> С 18 лет</w:t>
      </w:r>
    </w:p>
    <w:p w14:paraId="5C6A1F46" w14:textId="77777777" w:rsidR="00693D0A" w:rsidRDefault="00693D0A" w:rsidP="00234470" vyd:_id="vyd:0000000000004w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6E3EAD13" w14:textId="3BCC8C54" w:rsidR="00693D0A" w:rsidRPr="00693D0A" w:rsidRDefault="00693D0A" w:rsidP="00234470" vyd:_id="vyd:0000000000004s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4v">Слайд 2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4u">7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4t">. Ответ</w:t>
      </w:r>
    </w:p>
    <w:p w14:paraId="75829A46" w14:textId="77777777" w:rsidR="00EF122C" w:rsidRPr="00693D0A" w:rsidRDefault="005E6DF2" w:rsidP="00234470" vyd:_id="vyd:0000000000004n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4r">Правильный ответ: А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4q" xml:space="preserve">. </w:t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4p">С 16 лет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4o">.</w:t>
      </w:r>
    </w:p>
    <w:p w14:paraId="2E6570AF" w14:textId="77777777" w:rsidR="00EF122C" w:rsidRPr="00234470" w:rsidRDefault="005E6DF2" w:rsidP="00234470" vyd:_id="vyd:0000000000004l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4m">Уголовная ответственность по ст. 187 УК РФ наступает с 16 лет.</w:t>
      </w:r>
    </w:p>
    <w:p w14:paraId="04A0A9CB" w14:textId="77777777" w:rsidR="00693D0A" w:rsidRDefault="00693D0A" w:rsidP="00234470" vyd:_id="vyd:0000000000004k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229E7769" w14:textId="2386C0E6" w:rsidR="00693D0A" w:rsidRPr="00693D0A" w:rsidRDefault="00693D0A" w:rsidP="00693D0A" vyd:_id="vyd:0000000000004g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4j">Слайд 2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4i">8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4h">. Вопрос 3</w:t>
      </w:r>
    </w:p>
    <w:p w14:paraId="3457C67F" w14:textId="77777777" w:rsidR="00693D0A" w:rsidRDefault="005E6DF2" w:rsidP="00234470" vyd:_id="vyd:0000000000004e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4f">Какое максимальное наказание грозит дропперу по статье 187 УК РФ?</w:t>
      </w:r>
    </w:p>
    <w:p w14:paraId="2666B754" w14:textId="77777777" w:rsidR="00EF122C" w:rsidRPr="00234470" w:rsidRDefault="005E6DF2" w:rsidP="00234470" vyd:_id="vyd:0000000000004b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4d">Варианты ответа: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4c" xml:space="preserve"> </w:t>
      </w:r>
    </w:p>
    <w:p w14:paraId="4D93C60A" w14:textId="77777777" w:rsidR="00EF122C" w:rsidRPr="00234470" w:rsidRDefault="005E6DF2" w:rsidP="00234470" vyd:_id="vyd:00000000000047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4a">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49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48" xml:space="preserve"> Только штраф до 10 тыс. руб.</w:t>
      </w:r>
    </w:p>
    <w:p w14:paraId="39215423" w14:textId="77777777" w:rsidR="00EF122C" w:rsidRPr="00234470" w:rsidRDefault="005E6DF2" w:rsidP="00234470" vyd:_id="vyd:00000000000043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46">Б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45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44" xml:space="preserve"> Лишение свободы до 6 лет со штрафом до 1 млн руб.</w:t>
      </w:r>
    </w:p>
    <w:p w14:paraId="4EA588C6" w14:textId="77777777" w:rsidR="00EF122C" w:rsidRDefault="005E6DF2" w:rsidP="00234470" vyd:_id="vyd:0000000000003z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42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41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40" xml:space="preserve"> Общественные работы</w:t>
      </w:r>
    </w:p>
    <w:p w14:paraId="3F7CE766" w14:textId="77777777" w:rsidR="00693D0A" w:rsidRDefault="00693D0A" w:rsidP="00234470" vyd:_id="vyd:0000000000003y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35C61B3B" w14:textId="1E83A809" w:rsidR="00693D0A" w:rsidRPr="00693D0A" w:rsidRDefault="00693D0A" w:rsidP="00234470" vyd:_id="vyd:0000000000003u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3x">Слайд 2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3w">9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3v">. Ответ</w:t>
      </w:r>
    </w:p>
    <w:p w14:paraId="0C0F84D9" w14:textId="77777777" w:rsidR="00EF122C" w:rsidRPr="00693D0A" w:rsidRDefault="005E6DF2" w:rsidP="00693D0A" vyd:_id="vyd:0000000000003o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3t">Правильный ответ: Б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3s">.</w:t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3r" xml:space="preserve"> Лишение свободы до 6 лет со штрафом </w:t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br vyd:_id="vyd:0000000000003q"/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3p">до 1 млн руб.</w:t>
      </w:r>
    </w:p>
    <w:p w14:paraId="4A682736" w14:textId="77777777" w:rsidR="00EF122C" w:rsidRPr="00234470" w:rsidRDefault="00693D0A" w:rsidP="00234470" vyd:_id="vyd:0000000000003l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3n">За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3m" xml:space="preserve"> неправомерный оборот средств платежей предусмотрено наказание вплоть до лишения свободы на срок до 6 лет со штрафом в размере до 1 миллиона рублей.</w:t>
      </w:r>
    </w:p>
    <w:p w14:paraId="18B52D2B" w14:textId="77777777" w:rsidR="00693D0A" w:rsidRDefault="00693D0A" w:rsidP="00234470" vyd:_id="vyd:0000000000003k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79928955" w14:textId="644F167B" w:rsidR="00693D0A" w:rsidRPr="00693D0A" w:rsidRDefault="00693D0A" w:rsidP="00693D0A" vyd:_id="vyd:0000000000003f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3j" xml:space="preserve">Слайд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3i">30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3h" xml:space="preserve">. 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3g" xml:space="preserve">Вопрос 4 </w:t>
      </w:r>
    </w:p>
    <w:p w14:paraId="05AB835C" w14:textId="77777777" w:rsidR="00EF122C" w:rsidRPr="00693D0A" w:rsidRDefault="005E6DF2" w:rsidP="00693D0A" vyd:_id="vyd:0000000000003d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3e">Сколько несовершеннолетних было вовлечено в подозрительные операции в 2025 году?</w:t>
      </w:r>
    </w:p>
    <w:p w14:paraId="1FDB0F1B" w14:textId="77777777" w:rsidR="00EF122C" w:rsidRPr="00234470" w:rsidRDefault="005E6DF2" w:rsidP="00234470" vyd:_id="vyd:00000000000039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3c">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3b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3a" xml:space="preserve"> Около 27 тыс.</w:t>
      </w:r>
    </w:p>
    <w:p w14:paraId="31DF3881" w14:textId="77777777" w:rsidR="00EF122C" w:rsidRPr="00234470" w:rsidRDefault="005E6DF2" w:rsidP="00234470" vyd:_id="vyd:00000000000035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38">Б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37" xml:space="preserve">. 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36">Около 272 тыс.</w:t>
      </w:r>
    </w:p>
    <w:p w14:paraId="5B878175" w14:textId="77777777" w:rsidR="00EF122C" w:rsidRPr="00234470" w:rsidRDefault="005E6DF2" w:rsidP="00234470" vyd:_id="vyd:00000000000031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34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33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32" xml:space="preserve"> Около 2,7 млн</w:t>
      </w:r>
    </w:p>
    <w:p w14:paraId="787E421D" w14:textId="77777777" w:rsidR="00693D0A" w:rsidRDefault="00693D0A" w:rsidP="00234470" vyd:_id="vyd:00000000000030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</w:pPr>
    </w:p>
    <w:p w14:paraId="1EBB3FDC" w14:textId="77777777" w:rsidR="00693D0A" w:rsidRDefault="00693D0A" w:rsidP="00234470" vyd:_id="vyd:0000000000002z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</w:pPr>
    </w:p>
    <w:p w14:paraId="108D8F00" w14:textId="2CDFCDAF" w:rsidR="00693D0A" w:rsidRPr="00E93467" w:rsidRDefault="00693D0A" w:rsidP="00234470" vyd:_id="vyd:0000000000002v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2y">Слайд 3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2x">1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2w">. Ответ</w:t>
      </w:r>
    </w:p>
    <w:p w14:paraId="21B3AFB2" w14:textId="77777777" w:rsidR="00EF122C" w:rsidRPr="00E93467" w:rsidRDefault="005E6DF2" w:rsidP="00234470" vyd:_id="vyd:0000000000002r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2u">Правильный ответ: Б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2t" xml:space="preserve">. </w:t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2s">Около 272 тыс.</w:t>
      </w:r>
    </w:p>
    <w:p w14:paraId="0567F817" w14:textId="77777777" w:rsidR="00EF122C" w:rsidRPr="00234470" w:rsidRDefault="005E6DF2" w:rsidP="00234470" vyd:_id="vyd:0000000000002p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2q">Количество несовершеннолетних, вовлечённых в подозрительные операции, по итогам 2025 года достигло 272 тысяч человек.</w:t>
      </w:r>
    </w:p>
    <w:p w14:paraId="00A53538" w14:textId="77777777" w:rsidR="00E93467" w:rsidRDefault="00E93467" w:rsidP="00234470" vyd:_id="vyd:0000000000002o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5CF754EC" w14:textId="2D70F8D9" w:rsidR="00E93467" w:rsidRPr="00E93467" w:rsidRDefault="00E93467" w:rsidP="00234470" vyd:_id="vyd:0000000000002j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2n">Слайд 3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2m">2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2l" xml:space="preserve">. 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2k">Вопрос 5</w:t>
      </w:r>
    </w:p>
    <w:p w14:paraId="1781C8B1" w14:textId="77777777" w:rsidR="00EF122C" w:rsidRPr="00234470" w:rsidRDefault="005E6DF2" w:rsidP="00234470" vyd:_id="vyd:0000000000002h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2i">Что изменилось с 1 августа 2025 года для подростков 14–18 лет?</w:t>
      </w:r>
    </w:p>
    <w:p w14:paraId="68FCDCE7" w14:textId="77777777" w:rsidR="00EF122C" w:rsidRPr="00234470" w:rsidRDefault="005E6DF2" w:rsidP="00234470" vyd:_id="vyd:0000000000002d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2g">А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2f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2e" xml:space="preserve"> Им запретили пользоваться банкоматами</w:t>
      </w:r>
    </w:p>
    <w:p w14:paraId="47B3895F" w14:textId="77777777" w:rsidR="00EF122C" w:rsidRPr="00234470" w:rsidRDefault="005E6DF2" w:rsidP="00234470" vyd:_id="vyd:00000000000029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2c">Б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2b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2a" xml:space="preserve"> Банки не открывают им счета без согласия родителей </w:t>
      </w:r>
    </w:p>
    <w:p w14:paraId="4DA9DA3A" w14:textId="77777777" w:rsidR="00EF122C" w:rsidRDefault="005E6DF2" w:rsidP="00234470" vyd:_id="vyd:00000000000025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28">В</w:t>
      </w: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27">.</w:t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26" xml:space="preserve"> Им разрешили брать кредиты</w:t>
      </w:r>
    </w:p>
    <w:p w14:paraId="0825BF50" w14:textId="77777777" w:rsidR="00E93467" w:rsidRDefault="00E93467" w:rsidP="00234470" vyd:_id="vyd:00000000000024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p w14:paraId="2B29042E" w14:textId="4EB1CC16" w:rsidR="00E93467" w:rsidRPr="00E93467" w:rsidRDefault="00E93467" w:rsidP="00234470" vyd:_id="vyd:00000000000020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23">Слайд 3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22">3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21">. Ответ</w:t>
      </w:r>
    </w:p>
    <w:p w14:paraId="5F922151" w14:textId="77777777" w:rsidR="00EF122C" w:rsidRPr="00E93467" w:rsidRDefault="005E6DF2" w:rsidP="00234470" vyd:_id="vyd:0000000000001w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</w:pP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1z">Правильный ответ: Б</w:t>
      </w:r>
      <w:r>
        <w:rPr>
          <w:rFonts w:ascii="Times New Roman" w:hAnsi="Times New Roman" w:eastAsia="Times New Roman" w:cs="Times New Roman"/>
          <w:sz w:val="28"/>
          <w:i w:val="1"/>
          <w:lang w:val="ru-RU"/>
          <w:iCs w:val="1"/>
          <w:szCs w:val="28"/>
        </w:rPr>
        <w:t vyd:_id="vyd:0000000000001y" xml:space="preserve">. </w:t>
      </w:r>
      <w:r>
        <w:rPr>
          <w:rFonts w:ascii="Times New Roman" w:hAnsi="Times New Roman" w:eastAsia="Times New Roman" w:cs="Times New Roman"/>
          <w:sz w:val="28"/>
          <w:i w:val="1"/>
          <w:iCs w:val="1"/>
          <w:szCs w:val="28"/>
        </w:rPr>
        <w:t vyd:_id="vyd:0000000000001x">Банки не открывают им счета без согласия родителей</w:t>
      </w:r>
    </w:p>
    <w:p w14:paraId="0414FAA5" w14:textId="77777777" w:rsidR="00EF122C" w:rsidRPr="00234470" w:rsidRDefault="005E6DF2" w:rsidP="00234470" vyd:_id="vyd:0000000000001u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1v">С 1 августа 2025 года вступили в силу изменения в Гражданский кодекс: банкам запрещено открывать счета несовершеннолетним 14–18 лет без письменного согласия родителей.</w:t>
      </w:r>
    </w:p>
    <w:p w14:paraId="33E033BB" w14:textId="77777777" w:rsidR="00C27A0B" w:rsidRDefault="00C27A0B" w:rsidP="00234470" vyd:_id="vyd:0000000000001t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</w:p>
    <w:p w14:paraId="3B2D51B8" w14:textId="157E4869" w:rsidR="00EF122C" w:rsidRPr="00234470" w:rsidRDefault="005E6DF2" w:rsidP="00234470" vyd:_id="vyd:0000000000001o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1s" xml:space="preserve">Слайд 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1r">3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1q">4</w:t>
      </w:r>
      <w:r>
        <w:rPr>
          <w:rFonts w:ascii="Times New Roman" w:hAnsi="Times New Roman" w:eastAsia="Times New Roman" w:cs="Times New Roman"/>
          <w:sz w:val="28"/>
          <w:b w:val="1"/>
          <w:bCs w:val="1"/>
          <w:szCs w:val="28"/>
        </w:rPr>
        <w:t vyd:_id="vyd:0000000000001p">. Заключение</w:t>
      </w:r>
    </w:p>
    <w:p w14:paraId="54A4CFF1" w14:textId="77777777" w:rsidR="00EF122C" w:rsidRPr="00234470" w:rsidRDefault="005E6DF2" w:rsidP="00234470" vyd:_id="vyd:0000000000001m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1n">Итак, давайте подведём итоги.</w:t>
      </w:r>
    </w:p>
    <w:p w14:paraId="51CA310F" w14:textId="77777777" w:rsidR="00EF122C" w:rsidRPr="00234470" w:rsidRDefault="005E6DF2" w:rsidP="00234470" vyd:_id="vyd:0000000000001k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1l">Дропперство — это не «лёгкий заработок». Это преступление. Оно разрушает вашу жизнь, жизнь вашей семьи и оставляет пятно на биографии навсегда.</w:t>
      </w:r>
    </w:p>
    <w:p w14:paraId="54C8E47D" w14:textId="77777777" w:rsidR="00EF122C" w:rsidRPr="00234470" w:rsidRDefault="005E6DF2" w:rsidP="00234470" vyd:_id="vyd:0000000000001i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1j" xml:space="preserve">Вы можете заработать 1000 рублей сегодня, но заплатить за это свободой, будущей карьерой и счастьем своей семьи завтра. </w:t>
      </w:r>
    </w:p>
    <w:p w14:paraId="39F279A9" w14:textId="77777777" w:rsidR="00EF122C" w:rsidRPr="00234470" w:rsidRDefault="005E6DF2" w:rsidP="00234470" vyd:_id="vyd:0000000000001g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1h">Критическое мышление — это ваш главный защитник. Не верьте на слово, проверяйте информацию, задавайте вопросы. Это поможет вам не только избежать дропперства, но и защититься от любых других манипуляций — в интернете, в рекламе, в общении с незнакомыми людьми.</w:t>
      </w:r>
    </w:p>
    <w:p w14:paraId="2632119A" w14:textId="77777777" w:rsidR="00EF122C" w:rsidRPr="00234470" w:rsidRDefault="005E6DF2" w:rsidP="00234470" vyd:_id="vyd:0000000000001e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1f">Помните три простых правила:</w:t>
      </w:r>
    </w:p>
    <w:p w14:paraId="69DA062D" w14:textId="77777777" w:rsidR="00EF122C" w:rsidRPr="00234470" w:rsidRDefault="005E6DF2" w:rsidP="00234470" vyd:_id="vyd:0000000000001c">
      <w:pPr>
        <w:numPr>
          <w:ilvl w:val="0"/>
          <w:numId w:val="4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1d">Никогда не передавайте свою банковскую карту или её данные другому человеку. Даже если это друг, даже если обещают много денег.</w:t>
      </w:r>
    </w:p>
    <w:p w14:paraId="6C2BE641" w14:textId="77777777" w:rsidR="00EF122C" w:rsidRPr="00234470" w:rsidRDefault="005E6DF2" w:rsidP="00234470" vyd:_id="vyd:0000000000001a">
      <w:pPr>
        <w:numPr>
          <w:ilvl w:val="0"/>
          <w:numId w:val="4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1b">Если вам предлагают «лёгкий заработок» — это почти всегда обман. Настоящая работа требует усилий.</w:t>
      </w:r>
    </w:p>
    <w:p w14:paraId="6B2D39C1" w14:textId="77777777" w:rsidR="004B11AD" w:rsidRPr="00234470" w:rsidRDefault="005E6DF2" w:rsidP="00234470" vyd:_id="vyd:00000000000018">
      <w:pPr>
        <w:numPr>
          <w:ilvl w:val="0"/>
          <w:numId w:val="4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19">Если вы сомневаетесь — спросите родителей. Они всегда на вашей стороне.</w:t>
      </w:r>
    </w:p>
    <w:p w14:paraId="410DA1EA" w14:textId="77777777" w:rsidR="00EF122C" w:rsidRPr="00234470" w:rsidRDefault="005E6DF2" w:rsidP="00234470" vyd:_id="vyd:00000000000016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17">Берегите себя и своих близких. Ваша безопасность — в ваших руках.</w:t>
      </w:r>
    </w:p>
    <w:p w14:paraId="43097123" w14:textId="77777777" w:rsidR="00C27A0B" w:rsidRDefault="00C27A0B" w:rsidP="00234470" vyd:_id="vyd:00000000000015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</w:p>
    <w:p w14:paraId="5C463177" w14:textId="7FC02640" w:rsidR="004B11AD" w:rsidRPr="00234470" w:rsidRDefault="004B11AD" w:rsidP="00234470" vyd:_id="vyd:00000000000011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14">Слайд 3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13">5</w:t>
      </w: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12">. Обратная связь</w:t>
      </w:r>
    </w:p>
    <w:p w14:paraId="0BE495B3" w14:textId="77777777" w:rsidR="004B11AD" w:rsidRPr="00234470" w:rsidRDefault="004B11AD" w:rsidP="00234470" vyd:_id="vyd:0000000000000z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lang w:val="ru-RU"/>
          <w:szCs w:val="28"/>
        </w:rPr>
        <w:t vyd:_id="vyd:00000000000010">Нам очень важно ваше мнение, поэтому прошу вас отсканировать QR-код, который вы видите на экране, и ответить на несколько коротких вопросов о нашей сегодняшней встрече.</w:t>
      </w:r>
    </w:p>
    <w:p w14:paraId="5B4FA3FB" w14:textId="77777777" w:rsidR="004B11AD" w:rsidRPr="00234470" w:rsidRDefault="004B11AD" w:rsidP="00234470" vyd:_id="vyd:0000000000000y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lang w:val="ru-RU"/>
          <w:szCs w:val="28"/>
        </w:rPr>
      </w:pPr>
    </w:p>
    <w:p w14:paraId="1952B79E" w14:textId="77777777" w:rsidR="00EF122C" w:rsidRPr="00234470" w:rsidRDefault="00412410" w:rsidP="00234470" vyd:_id="vyd:0000000000000w">
      <w:pPr>
        <w:spacing w:after="0" w:line="360" w:lineRule="auto"/>
        <w:ind w:firstLine="709"/>
        <w:rPr>
          <w:rFonts w:ascii="Times New Roman" w:hAnsi="Times New Roman" w:eastAsia="Times New Roman" w:cs="Times New Roman"/>
          <w:sz w:val="28"/>
          <w:lang w:val="ru-RU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br w:type="page" vyd:_id="vyd:0000000000000x"/>
      </w:r>
    </w:p>
    <w:p w14:paraId="155ADD4D" w14:textId="77777777" w:rsidR="00EF122C" w:rsidRPr="00C27A0B" w:rsidRDefault="00C27A0B" w:rsidP="00234470" vyd:_id="vyd:0000000000000u">
      <w:pPr>
        <w:spacing w:after="0" w:line="360" w:lineRule="auto"/>
        <w:ind w:firstLine="709"/>
        <w:jc w:val="center"/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</w:pPr>
      <w:r>
        <w:rPr>
          <w:rFonts w:ascii="Times New Roman" w:hAnsi="Times New Roman" w:eastAsia="Times New Roman" w:cs="Times New Roman"/>
          <w:sz w:val="28"/>
          <w:b w:val="1"/>
          <w:lang w:val="ru-RU"/>
          <w:bCs w:val="1"/>
          <w:szCs w:val="28"/>
        </w:rPr>
        <w:t vyd:_id="vyd:0000000000000v">Источники</w:t>
      </w:r>
    </w:p>
    <w:p w14:paraId="59E88F97" w14:textId="77777777" w:rsidR="00EF122C" w:rsidRPr="00234470" w:rsidRDefault="005E6DF2" w:rsidP="00234470" vyd:_id="vyd:0000000000000s">
      <w:pPr>
        <w:numPr>
          <w:ilvl w:val="0"/>
          <w:numId w:val="5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0t">Уголовный кодекс Российской Федерации от 13.06.1996 № 63-ФЗ, ст. 187 «Неправомерный оборот средств платежей» (в редакции Федерального закона от 24.06.2025 № 176-ФЗ).</w:t>
      </w:r>
    </w:p>
    <w:p w14:paraId="49D96BAC" w14:textId="77777777" w:rsidR="00EF122C" w:rsidRPr="00234470" w:rsidRDefault="005E6DF2" w:rsidP="00234470" vyd:_id="vyd:0000000000000o">
      <w:pPr>
        <w:numPr>
          <w:ilvl w:val="0"/>
          <w:numId w:val="5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0r" xml:space="preserve">Гражданский кодекс Российской Федерации (часть вторая) от 26.01.1996 № 14-ФЗ, ст. 846 (в редакции Федерального закона от 24.06.2025 </w:t>
      </w:r>
      <w:r>
        <w:rPr>
          <w:rFonts w:ascii="Times New Roman" w:hAnsi="Times New Roman" w:eastAsia="Times New Roman" w:cs="Times New Roman"/>
          <w:sz w:val="28"/>
          <w:szCs w:val="28"/>
        </w:rPr>
        <w:br vyd:_id="vyd:0000000000000q"/>
      </w:r>
      <w:r>
        <w:rPr>
          <w:rFonts w:ascii="Times New Roman" w:hAnsi="Times New Roman" w:eastAsia="Times New Roman" w:cs="Times New Roman"/>
          <w:sz w:val="28"/>
          <w:szCs w:val="28"/>
        </w:rPr>
        <w:t vyd:_id="vyd:0000000000000p">№ 178-ФЗ).</w:t>
      </w:r>
    </w:p>
    <w:p w14:paraId="35047AD4" w14:textId="77777777" w:rsidR="00EF122C" w:rsidRPr="00234470" w:rsidRDefault="005E6DF2" w:rsidP="00234470" vyd:_id="vyd:0000000000000m">
      <w:pPr>
        <w:numPr>
          <w:ilvl w:val="0"/>
          <w:numId w:val="5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0n">Федеральный закон от 24.06.2025 № 176-ФЗ «О внесении изменений в статью 187 Уголовного кодекса Российской Федерации».</w:t>
      </w:r>
    </w:p>
    <w:p w14:paraId="07E8EC96" w14:textId="77777777" w:rsidR="00EF122C" w:rsidRPr="00234470" w:rsidRDefault="005E6DF2" w:rsidP="00234470" vyd:_id="vyd:0000000000000k">
      <w:pPr>
        <w:numPr>
          <w:ilvl w:val="0"/>
          <w:numId w:val="5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0l">Банк России. Выступление руководителя Службы финансового мониторинга и валютного контроля ЦБ РФ Богдана Шабли на XXII Международном банковском форуме (Сочи, сентябрь 2025 г.).</w:t>
      </w:r>
    </w:p>
    <w:p w14:paraId="0DC8FA9B" w14:textId="77777777" w:rsidR="00EF122C" w:rsidRPr="00234470" w:rsidRDefault="005E6DF2" w:rsidP="00234470" vyd:_id="vyd:0000000000000i">
      <w:pPr>
        <w:numPr>
          <w:ilvl w:val="0"/>
          <w:numId w:val="5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0j">Банк России. Интервью заместителя Председателя Банка России Ольги Поляковой (февраль 2025 г.).</w:t>
      </w:r>
    </w:p>
    <w:p w14:paraId="7242C40D" w14:textId="77777777" w:rsidR="00EF122C" w:rsidRPr="00234470" w:rsidRDefault="005E6DF2" w:rsidP="00234470" vyd:_id="vyd:0000000000000g">
      <w:pPr>
        <w:numPr>
          <w:ilvl w:val="0"/>
          <w:numId w:val="5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0h">Банк России. Заявление о снижении числа несовершеннолетних дропперов (май 2026 г.).</w:t>
      </w:r>
    </w:p>
    <w:p w14:paraId="06682C53" w14:textId="77777777" w:rsidR="00EF122C" w:rsidRPr="00234470" w:rsidRDefault="005E6DF2" w:rsidP="00234470" vyd:_id="vyd:0000000000000e">
      <w:pPr>
        <w:numPr>
          <w:ilvl w:val="0"/>
          <w:numId w:val="5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0f">Росфинмониторинг. Данные о вовлечении молодёжи в дропперские схемы (ПМЭФ-2025).</w:t>
      </w:r>
    </w:p>
    <w:p w14:paraId="65791A88" w14:textId="77777777" w:rsidR="00EF122C" w:rsidRPr="00234470" w:rsidRDefault="005E6DF2" w:rsidP="00234470" vyd:_id="vyd:0000000000000c">
      <w:pPr>
        <w:numPr>
          <w:ilvl w:val="0"/>
          <w:numId w:val="5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0d">ГУ МВД России по Красноярскому краю. Уголовное дело о дропперстве в отношении 16-летней жительницы Назарово (2025 г.).</w:t>
      </w:r>
    </w:p>
    <w:p w14:paraId="71FBBDF4" w14:textId="77777777" w:rsidR="00EF122C" w:rsidRPr="00234470" w:rsidRDefault="005E6DF2" w:rsidP="00234470" vyd:_id="vyd:0000000000000a">
      <w:pPr>
        <w:numPr>
          <w:ilvl w:val="0"/>
          <w:numId w:val="5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0b">Бахчисарайский районный суд Республики Крым. Приговор по делу о дропперстве в отношении 17-летнего подростка (декабрь 2025 г.).</w:t>
      </w:r>
    </w:p>
    <w:p w14:paraId="61B31EB8" w14:textId="77777777" w:rsidR="00EF122C" w:rsidRPr="00234470" w:rsidRDefault="005E6DF2" w:rsidP="00234470" vyd:_id="vyd:00000000000008">
      <w:pPr>
        <w:numPr>
          <w:ilvl w:val="0"/>
          <w:numId w:val="5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09" xml:space="preserve">Прокуратура Хабаровского края. Взыскание с родителей несовершеннолетнего дроппера (июль 2025 г.). </w:t>
      </w:r>
    </w:p>
    <w:p w14:paraId="2FAE5408" w14:textId="77777777" w:rsidR="00EF122C" w:rsidRPr="00234470" w:rsidRDefault="005E6DF2" w:rsidP="00234470" vyd:_id="vyd:00000000000006">
      <w:pPr>
        <w:numPr>
          <w:ilvl w:val="0"/>
          <w:numId w:val="5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07">Прокуратура Забайкальского края. Возмещение ущерба несовершеннолетним дроппером (ноябрь 2025 г.).</w:t>
      </w:r>
    </w:p>
    <w:p w14:paraId="4DDA92EB" w14:textId="77777777" w:rsidR="00EF122C" w:rsidRPr="00234470" w:rsidRDefault="005E6DF2" w:rsidP="00234470" vyd:_id="vyd:00000000000004">
      <w:pPr>
        <w:numPr>
          <w:ilvl w:val="0"/>
          <w:numId w:val="5"/>
        </w:numPr>
        <w:spacing w:after="0" w:line="360" w:lineRule="auto"/>
        <w:ind w:start="0"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vyd:_id="vyd:00000000000005">Генеральная прокуратура РФ. Данные о гражданских исках к дропперам (I квартал 2025 г.).</w:t>
      </w:r>
    </w:p>
    <w:p w14:paraId="55431D4F" w14:textId="77777777" w:rsidR="00EF122C" w:rsidRPr="00234470" w:rsidRDefault="00EF122C" w:rsidP="00234470" vyd:_id="vyd:00000000000003">
      <w:pPr>
        <w:spacing w:after="0" w:line="360" w:lineRule="auto"/>
        <w:ind w:firstLine="709"/>
        <w:jc w:val="both"/>
        <w:rPr>
          <w:rFonts w:ascii="Times New Roman" w:hAnsi="Times New Roman" w:eastAsia="Times New Roman" w:cs="Times New Roman"/>
          <w:sz w:val="28"/>
          <w:szCs w:val="28"/>
        </w:rPr>
      </w:pPr>
    </w:p>
    <w:sectPr vyd:_id="vyd:00000000000002" w:rsidR="00EF122C" w:rsidRPr="00234470" w:rsidSect="00E2624D">
      <w:headerReference r:id="rId12" w:type="default"/>
      <w:footerReference r:id="rId13" w:type="default"/>
      <w:headerReference r:id="rId14" w:type="first"/>
      <w:type w:val="nextPage"/>
      <w:pgSz w:w="11906" w:h="16838" w:orient="portrait"/>
      <w:pgMar w:top="1134" w:right="1134" w:bottom="1134" w:left="1134" w:header="709" w:footer="709" w:gutter="0"/>
      <w:pgNumType w:start="1"/>
      <w:cols w:equalWidth="1" w:space="720" w:sep="0"/>
      <w:vAlign w:val="top"/>
      <w:titlePg w:val="1"/>
      <w:docGrid w:linePitch="299"/>
    </w:sectPr>
  </w:body>
</w:document>
</file>

<file path=word/endnotes.xml><?xml version="1.0" encoding="utf-8"?>
<w:endnotes xmlns:w16cex="http://schemas.microsoft.com/office/word/2018/wordml/cex" xmlns:w14="http://schemas.microsoft.com/office/word/2010/wordml" xmlns:w15="http://schemas.microsoft.com/office/word/2012/wordml" xmlns:wp14="http://schemas.microsoft.com/office/word/2010/wordprocessingDrawing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mc:Ignorable="w14 w15 w16se w16cid w16 w16cex w16sdtdh wp14">
  <w:endnote w:type="separator" w:id="-1">
    <w:p w14:paraId="72567E71" w14:textId="77777777" w:rsidR="004D646D" w:rsidRDefault="004D646D" w:rsidP="00234470">
      <w:pPr>
        <w:spacing w:after="0" w:line="240" w:lineRule="auto"/>
      </w:pPr>
      <w:r>
        <w:separator/>
      </w:r>
    </w:p>
  </w:endnote>
  <w:endnote w:type="continuationSeparator" w:id="0">
    <w:p w14:paraId="08A478D8" w14:textId="77777777" w:rsidR="004D646D" w:rsidRDefault="004D646D" w:rsidP="00234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w16cex="http://schemas.microsoft.com/office/word/2018/wordml/cex" xmlns:w14="http://schemas.microsoft.com/office/word/2010/wordml" xmlns:w15="http://schemas.microsoft.com/office/word/2012/wordml" xmlns:w16="http://schemas.microsoft.com/office/word/2018/wordml" xmlns:w16cid="http://schemas.microsoft.com/office/word/2016/wordml/cid" xmlns:r="http://schemas.openxmlformats.org/officeDocument/2006/relationships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mc:Ignorable="w14 w15 w16se w16cid w16 w16cex w16sdtdh">
  <w:font w:name="Noto Sans Symbols">
    <w:altName w:val="Calibri"/>
    <w:charset w:val="00"/>
    <w:family w:val="auto"/>
    <w:pitch w:val="default"/>
    <w:embedRegular r:id="rId1" w:fontKey="{E6363BC1-43A5-4F55-A6B9-8671678CA34E}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ACFF" w:usb2="00000009" w:usb3="00000000" w:csb0="000001FF" w:csb1="00000000"/>
    <w:embedRegular r:id="rId2" w:fontKey="{D21AA60B-D986-460F-BFF0-F20F991773B3}"/>
    <w:embedItalic r:id="rId3" w:fontKey="{342CD992-A00B-4D9B-8A6F-C9609BF5C280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4" w:fontKey="{8C9888AD-A5FE-4CCC-80A7-0FF13AEC0953}"/>
  </w:font>
</w:fonts>
</file>

<file path=word/footer1.xml><?xml version="1.0" encoding="utf-8"?>
<w:ftr xmlns:vyd="http://volga.yandex.com/schemas/document/model" xmlns:w14="http://schemas.microsoft.com/office/word/2010/wordml" xmlns:w="http://schemas.openxmlformats.org/wordprocessingml/2006/main" vyd:_id="vyd:000000000000pn">
  <w:sdt vyd:_id="vyd:000000000000pp">
    <w:sdtPr>
      <w:id w:val="-2133845722"/>
      <w:docPartObj>
        <w:docPartGallery w:val="Page Numbers (Bottom of Page)"/>
        <w:docPartUnique w:val="1"/>
      </w:docPartObj>
    </w:sdtPr>
    <w:sdtEndPr>
      <w:rPr>
        <w:rFonts w:ascii="Times New Roman" w:hAnsi="Times New Roman" w:cs="Times New Roman"/>
      </w:rPr>
    </w:sdtEndPr>
    <w:sdtContent>
      <w:p w14:paraId="0E835E90" w14:textId="77777777" w:rsidR="00E2624D" w:rsidRPr="00E2624D" w:rsidRDefault="00E2624D">
        <w:pPr>
          <w:pStyle w:val="ab"/>
          <w:jc w:val="center"/>
          <w:rPr>
            <w:rFonts w:ascii="Times New Roman" w:hAnsi="Times New Roman" w:cs="Times New Roman"/>
          </w:rPr>
        </w:pPr>
        <w:r w:rsidRPr="00E2624D">
          <w:rPr>
            <w:rFonts w:ascii="Times New Roman" w:hAnsi="Times New Roman" w:cs="Times New Roman"/>
          </w:rPr>
          <w:fldChar w:fldCharType="begin"/>
        </w:r>
        <w:r w:rsidRPr="00E2624D">
          <w:rPr>
            <w:rFonts w:ascii="Times New Roman" w:hAnsi="Times New Roman" w:cs="Times New Roman"/>
          </w:rPr>
          <w:instrText>PAGE   \* MERGEFORMAT</w:instrText>
        </w:r>
        <w:r w:rsidRPr="00E2624D">
          <w:rPr>
            <w:rFonts w:ascii="Times New Roman" w:hAnsi="Times New Roman" w:cs="Times New Roman"/>
          </w:rPr>
          <w:fldChar w:fldCharType="separate"/>
        </w:r>
        <w:r w:rsidRPr="00E2624D">
          <w:rPr>
            <w:rFonts w:ascii="Times New Roman" w:hAnsi="Times New Roman" w:cs="Times New Roman"/>
            <w:lang w:val="ru-RU"/>
          </w:rPr>
          <w:t>2</w:t>
        </w:r>
        <w:r w:rsidRPr="00E2624D">
          <w:rPr>
            <w:rFonts w:ascii="Times New Roman" w:hAnsi="Times New Roman" w:cs="Times New Roman"/>
          </w:rPr>
          <w:fldChar w:fldCharType="end"/>
        </w:r>
      </w:p>
    </w:sdtContent>
  </w:sdt>
  <w:p w14:paraId="60CF65B2" w14:textId="768DB34B" w:rsidR="00E2624D" w:rsidRPr="00CB1FF0" w:rsidRDefault="00E2624D" vyd:_id="vyd:000000000000po">
    <w:pPr>
      <w:pStyle w:val="ab"/>
      <w:jc w:val="center"/>
      <w:rPr>
        <w:lang w:val="en-US"/>
      </w:rPr>
    </w:pPr>
  </w:p>
</w:ftr>
</file>

<file path=word/footnotes.xml><?xml version="1.0" encoding="utf-8"?>
<w:footnotes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r="http://schemas.openxmlformats.org/officeDocument/2006/relationships" xmlns:w16cid="http://schemas.microsoft.com/office/word/2016/wordml/cid" xmlns:wp14="http://schemas.microsoft.com/office/word/2010/wordprocessingDrawing" xmlns:mc="http://schemas.openxmlformats.org/markup-compatibility/2006" xmlns:w="http://schemas.openxmlformats.org/wordprocessingml/2006/main" xmlns:w16se="http://schemas.microsoft.com/office/word/2015/wordml/symex" mc:Ignorable="w14 w15 w16se w16cid w16 w16cex w16sdtdh wp14">
  <w:footnote w:type="separator" w:id="-1">
    <w:p w14:paraId="6AD668A7" w14:textId="77777777" w:rsidR="004D646D" w:rsidRDefault="004D646D" w:rsidP="00234470">
      <w:pPr>
        <w:spacing w:after="0" w:line="240" w:lineRule="auto"/>
      </w:pPr>
      <w:r>
        <w:separator/>
      </w:r>
    </w:p>
  </w:footnote>
  <w:footnote w:type="continuationSeparator" w:id="0">
    <w:p w14:paraId="5DF18193" w14:textId="77777777" w:rsidR="004D646D" w:rsidRDefault="004D646D" w:rsidP="00234470">
      <w:pPr>
        <w:spacing w:after="0" w:line="240" w:lineRule="auto"/>
      </w:pPr>
      <w:r>
        <w:continuationSeparator/>
      </w:r>
    </w:p>
  </w:footnote>
  <w:footnote w:id="1">
    <w:p w14:paraId="2B3E6A5C" w14:textId="2CB9ACCC" w:rsidR="00CB3DDC" w:rsidRPr="00CB3DDC" w:rsidRDefault="00CB3DDC">
      <w:pPr>
        <w:pStyle w:val="ad"/>
        <w:rPr>
          <w:lang w:val="ru-RU"/>
        </w:rPr>
      </w:pPr>
      <w:r>
        <w:rPr>
          <w:rStyle w:val="af"/>
        </w:rPr>
        <w:footnoteRef/>
      </w:r>
      <w:r>
        <w:t xml:space="preserve"> </w:t>
      </w:r>
      <w:r w:rsidRPr="00CB3DDC">
        <w:rPr>
          <w:rFonts w:ascii="Times New Roman" w:hAnsi="Times New Roman" w:cs="Times New Roman"/>
        </w:rPr>
        <w:t xml:space="preserve">использование англицизма </w:t>
      </w:r>
      <w:r>
        <w:rPr>
          <w:rFonts w:ascii="Times New Roman" w:hAnsi="Times New Roman" w:cs="Times New Roman"/>
          <w:lang w:val="ru-RU"/>
        </w:rPr>
        <w:t>з</w:t>
      </w:r>
      <w:r w:rsidRPr="00CB3DDC">
        <w:rPr>
          <w:rFonts w:ascii="Times New Roman" w:hAnsi="Times New Roman" w:cs="Times New Roman"/>
        </w:rPr>
        <w:t>десь и далее по тексту обусловлено отсутствием аналога в русском языке и иностранным происхождением описываемого явления</w:t>
      </w:r>
    </w:p>
  </w:footnote>
  <w:footnote w:id="2">
    <w:p w14:paraId="36CA1923" w14:textId="1F3B9B2B" w:rsidR="00CD75A7" w:rsidRPr="00CD75A7" w:rsidRDefault="00CD75A7">
      <w:pPr>
        <w:pStyle w:val="ad"/>
        <w:rPr>
          <w:lang w:val="ru-RU"/>
        </w:rPr>
      </w:pPr>
      <w:r>
        <w:rPr>
          <w:rStyle w:val="af"/>
        </w:rPr>
        <w:footnoteRef/>
      </w:r>
      <w:r>
        <w:t xml:space="preserve"> </w:t>
      </w:r>
      <w:r w:rsidRPr="00CD75A7">
        <w:t>https://disk.360.yandex.ru/i/EmSpSE_iI6s3Sg</w:t>
      </w:r>
    </w:p>
  </w:footnote>
  <w:footnote w:id="3">
    <w:p w14:paraId="050A9CF8" w14:textId="77777777" w:rsidR="00C27A0B" w:rsidRPr="00C27A0B" w:rsidRDefault="00C27A0B">
      <w:pPr>
        <w:pStyle w:val="ad"/>
        <w:rPr>
          <w:rFonts w:ascii="Times New Roman" w:hAnsi="Times New Roman" w:cs="Times New Roman"/>
          <w:lang w:val="ru-RU"/>
        </w:rPr>
      </w:pPr>
      <w:r w:rsidRPr="00C27A0B">
        <w:rPr>
          <w:rStyle w:val="af"/>
          <w:rFonts w:ascii="Times New Roman" w:hAnsi="Times New Roman" w:cs="Times New Roman"/>
        </w:rPr>
        <w:footnoteRef/>
      </w:r>
      <w:r w:rsidRPr="00C27A0B">
        <w:rPr>
          <w:rFonts w:ascii="Times New Roman" w:hAnsi="Times New Roman" w:cs="Times New Roman"/>
        </w:rPr>
        <w:t xml:space="preserve"> </w:t>
      </w:r>
      <w:hyperlink r:id="rId1">
        <w:r w:rsidRPr="00C27A0B">
          <w:rPr>
            <w:rFonts w:ascii="Times New Roman" w:eastAsia="Times New Roman" w:hAnsi="Times New Roman" w:cs="Times New Roman"/>
          </w:rPr>
          <w:t>https://yandex.ru/video/preview/10810394226527505719</w:t>
        </w:r>
      </w:hyperlink>
    </w:p>
  </w:footnote>
</w:footnotes>
</file>

<file path=word/header1.xml><?xml version="1.0" encoding="utf-8"?>
<w:hdr xmlns:w="http://schemas.openxmlformats.org/wordprocessingml/2006/main" xmlns:wp="http://schemas.openxmlformats.org/drawingml/2006/wordprocessingDrawing" xmlns:pic="http://schemas.openxmlformats.org/drawingml/2006/picture" xmlns:w14="http://schemas.microsoft.com/office/word/2010/wordml" xmlns:vyd="http://volga.yandex.com/schemas/document/model" xmlns:a="http://schemas.openxmlformats.org/drawingml/2006/main" xmlns:r="http://schemas.openxmlformats.org/officeDocument/2006/relationships" vyd:_id="vyd:000000000000pq">
  <w:p w14:paraId="12344D80" w14:textId="77777777" w:rsidR="00234470" w:rsidRDefault="00234470" w:rsidP="00234470" vyd:_id="vyd:000000000000pr">
    <w:pPr>
      <w:pStyle w:val="a9"/>
      <w:jc w:val="center"/>
    </w:pPr>
    <w:r>
      <w:rPr>
        <w:noProof w:val="1"/>
      </w:rPr>
      <w:drawing vyd:_id="vyd:000000000000ps">
        <wp:inline distT="0" distB="0" distL="0" distR="0">
          <wp:extent cx="1639408" cy="384962"/>
          <wp:effectExtent l="0" t="0" r="0" b="0"/>
          <wp:docPr id="6" name="image2.png"/>
          <wp:cNvGraphicFramePr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9408" cy="3849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2.xml><?xml version="1.0" encoding="utf-8"?>
<w:hdr xmlns:w="http://schemas.openxmlformats.org/wordprocessingml/2006/main" xmlns:wp="http://schemas.openxmlformats.org/drawingml/2006/wordprocessingDrawing" xmlns:w14="http://schemas.microsoft.com/office/word/2010/wordml" xmlns:pic="http://schemas.openxmlformats.org/drawingml/2006/picture" xmlns:vyd="http://volga.yandex.com/schemas/document/model" xmlns:a="http://schemas.openxmlformats.org/drawingml/2006/main" xmlns:r="http://schemas.openxmlformats.org/officeDocument/2006/relationships" xmlns:a14="http://schemas.microsoft.com/office/drawing/2010/main" vyd:_id="vyd:000000000000pt">
  <w:p w14:paraId="52C13648" w14:textId="77777777" w:rsidR="00E2624D" w:rsidRDefault="00E2624D" w:rsidP="00E2624D" vyd:_id="vyd:000000000000pu">
    <w:pPr>
      <w:pStyle w:val="a9"/>
      <w:jc w:val="center"/>
    </w:pPr>
    <w:r>
      <w:rPr>
        <w:noProof w:val="1"/>
      </w:rPr>
      <w:drawing vyd:_id="vyd:000000000000pv">
        <wp:inline distT="0" distB="0" distL="0" distR="0">
          <wp:extent cx="1640205" cy="384175"/>
          <wp:effectExtent l="0" t="0" r="0" b="0"/>
          <wp:docPr id="7" name="Рисунок 7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0205" cy="384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16cex="http://schemas.microsoft.com/office/word/2018/wordml/cex" xmlns:w14="http://schemas.microsoft.com/office/word/2010/wordml" xmlns:w15="http://schemas.microsoft.com/office/word/2012/wordml" xmlns:wp14="http://schemas.microsoft.com/office/word/2010/wordprocessingDrawing" xmlns:w16="http://schemas.microsoft.com/office/word/2018/wordml" xmlns:w16cid="http://schemas.microsoft.com/office/word/2016/wordml/cid" xmlns:mc="http://schemas.openxmlformats.org/markup-compatibility/2006" xmlns:w="http://schemas.openxmlformats.org/wordprocessingml/2006/main" xmlns:w16se="http://schemas.microsoft.com/office/word/2015/wordml/symex" xmlns:w16sdtdh="http://schemas.microsoft.com/office/word/2020/wordml/sdtdatahash" mc:Ignorable="w14 w15 w16se w16cid w16 w16cex w16sdtdh wp14">
  <w:abstractNum w15:restartNumberingAfterBreak="0" w:abstractNumId="0">
    <w:nsid w:val="02BF0E4D"/>
    <w:multiLevelType w:val="multilevel"/>
    <w:tmpl w:val="9A02D3DC"/>
    <w:lvl w:ilvl="0">
      <w:start w:val="1"/>
      <w:numFmt w:val="bullet"/>
      <w:lvlText w:val="●"/>
      <w:lvlJc w:val="start"/>
      <w:pPr>
        <w:ind w:star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1">
    <w:nsid w:val="09B22130"/>
    <w:multiLevelType w:val="multilevel"/>
    <w:tmpl w:val="BDD89094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decimal"/>
      <w:lvlText w:val="%2."/>
      <w:lvlJc w:val="start"/>
      <w:pPr>
        <w:ind w:start="1440" w:hanging="360"/>
      </w:pPr>
    </w:lvl>
    <w:lvl w:ilvl="2">
      <w:start w:val="1"/>
      <w:numFmt w:val="decimal"/>
      <w:lvlText w:val="%3."/>
      <w:lvlJc w:val="start"/>
      <w:pPr>
        <w:ind w:start="2160" w:hanging="36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decimal"/>
      <w:lvlText w:val="%5."/>
      <w:lvlJc w:val="start"/>
      <w:pPr>
        <w:ind w:start="3600" w:hanging="360"/>
      </w:pPr>
    </w:lvl>
    <w:lvl w:ilvl="5">
      <w:start w:val="1"/>
      <w:numFmt w:val="decimal"/>
      <w:lvlText w:val="%6."/>
      <w:lvlJc w:val="start"/>
      <w:pPr>
        <w:ind w:start="4320" w:hanging="36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decimal"/>
      <w:lvlText w:val="%8."/>
      <w:lvlJc w:val="start"/>
      <w:pPr>
        <w:ind w:start="5760" w:hanging="360"/>
      </w:pPr>
    </w:lvl>
    <w:lvl w:ilvl="8">
      <w:start w:val="1"/>
      <w:numFmt w:val="decimal"/>
      <w:lvlText w:val="%9."/>
      <w:lvlJc w:val="start"/>
      <w:pPr>
        <w:ind w:start="6480" w:hanging="360"/>
      </w:pPr>
    </w:lvl>
  </w:abstractNum>
  <w:abstractNum w15:restartNumberingAfterBreak="0" w:abstractNumId="10">
    <w:nsid w:val="2E12224C"/>
    <w:multiLevelType w:val="multilevel"/>
    <w:tmpl w:val="F5069378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decimal"/>
      <w:lvlText w:val="%2."/>
      <w:lvlJc w:val="start"/>
      <w:pPr>
        <w:ind w:start="1440" w:hanging="360"/>
      </w:pPr>
    </w:lvl>
    <w:lvl w:ilvl="2">
      <w:start w:val="1"/>
      <w:numFmt w:val="decimal"/>
      <w:lvlText w:val="%3."/>
      <w:lvlJc w:val="start"/>
      <w:pPr>
        <w:ind w:start="2160" w:hanging="36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decimal"/>
      <w:lvlText w:val="%5."/>
      <w:lvlJc w:val="start"/>
      <w:pPr>
        <w:ind w:start="3600" w:hanging="360"/>
      </w:pPr>
    </w:lvl>
    <w:lvl w:ilvl="5">
      <w:start w:val="1"/>
      <w:numFmt w:val="decimal"/>
      <w:lvlText w:val="%6."/>
      <w:lvlJc w:val="start"/>
      <w:pPr>
        <w:ind w:start="4320" w:hanging="36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decimal"/>
      <w:lvlText w:val="%8."/>
      <w:lvlJc w:val="start"/>
      <w:pPr>
        <w:ind w:start="5760" w:hanging="360"/>
      </w:pPr>
    </w:lvl>
    <w:lvl w:ilvl="8">
      <w:start w:val="1"/>
      <w:numFmt w:val="decimal"/>
      <w:lvlText w:val="%9."/>
      <w:lvlJc w:val="start"/>
      <w:pPr>
        <w:ind w:start="6480" w:hanging="360"/>
      </w:pPr>
    </w:lvl>
  </w:abstractNum>
  <w:abstractNum w15:restartNumberingAfterBreak="0" w:abstractNumId="11">
    <w:nsid w:val="36395C6C"/>
    <w:multiLevelType w:val="hybridMultilevel"/>
    <w:tmpl w:val="E7EABA8E"/>
    <w:lvl w:tplc="04190001" w:ilvl="0">
      <w:start w:val="1"/>
      <w:numFmt w:val="bullet"/>
      <w:lvlText w:val="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12">
    <w:nsid w:val="3BCB224D"/>
    <w:multiLevelType w:val="multilevel"/>
    <w:tmpl w:val="2054BF3C"/>
    <w:lvl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  <w:sz w:val="20"/>
        <w:szCs w:val="20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13">
    <w:nsid w:val="49004B7C"/>
    <w:multiLevelType w:val="multilevel"/>
    <w:tmpl w:val="331C1E20"/>
    <w:lvl w:ilvl="0">
      <w:start w:val="1"/>
      <w:numFmt w:val="bullet"/>
      <w:lvlText w:val="●"/>
      <w:lvlJc w:val="start"/>
      <w:pPr>
        <w:ind w:star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14">
    <w:nsid w:val="58D10372"/>
    <w:multiLevelType w:val="multilevel"/>
    <w:tmpl w:val="A60CC99C"/>
    <w:lvl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  <w:sz w:val="20"/>
        <w:szCs w:val="20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15">
    <w:nsid w:val="597F23D2"/>
    <w:multiLevelType w:val="multilevel"/>
    <w:tmpl w:val="C02AA28C"/>
    <w:lvl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  <w:sz w:val="20"/>
        <w:szCs w:val="20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16">
    <w:nsid w:val="5C822A9E"/>
    <w:multiLevelType w:val="multilevel"/>
    <w:tmpl w:val="350C8958"/>
    <w:lvl w:ilvl="0">
      <w:start w:val="1"/>
      <w:numFmt w:val="bullet"/>
      <w:lvlText w:val="●"/>
      <w:lvlJc w:val="start"/>
      <w:pPr>
        <w:ind w:star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17">
    <w:nsid w:val="5CDF13D1"/>
    <w:multiLevelType w:val="multilevel"/>
    <w:tmpl w:val="C38671B8"/>
    <w:lvl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  <w:sz w:val="20"/>
        <w:szCs w:val="20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18">
    <w:nsid w:val="5D3C1B43"/>
    <w:multiLevelType w:val="multilevel"/>
    <w:tmpl w:val="41E42FCC"/>
    <w:lvl w:ilvl="0">
      <w:start w:val="1"/>
      <w:numFmt w:val="decimal"/>
      <w:lvlText w:val="%1."/>
      <w:lvlJc w:val="start"/>
      <w:pPr>
        <w:ind w:star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19">
    <w:nsid w:val="6C030B43"/>
    <w:multiLevelType w:val="multilevel"/>
    <w:tmpl w:val="41E42FCC"/>
    <w:lvl w:ilvl="0">
      <w:start w:val="1"/>
      <w:numFmt w:val="decimal"/>
      <w:lvlText w:val="%1."/>
      <w:lvlJc w:val="start"/>
      <w:pPr>
        <w:ind w:start="720" w:hanging="360"/>
      </w:pPr>
      <w:rPr>
        <w:rFonts w:hint="default"/>
        <w:sz w:val="28"/>
        <w:szCs w:val="28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2">
    <w:nsid w:val="0C2215D3"/>
    <w:multiLevelType w:val="multilevel"/>
    <w:tmpl w:val="FD9612A2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decimal"/>
      <w:lvlText w:val="%2."/>
      <w:lvlJc w:val="start"/>
      <w:pPr>
        <w:ind w:start="1440" w:hanging="360"/>
      </w:pPr>
    </w:lvl>
    <w:lvl w:ilvl="2">
      <w:start w:val="1"/>
      <w:numFmt w:val="decimal"/>
      <w:lvlText w:val="%3."/>
      <w:lvlJc w:val="start"/>
      <w:pPr>
        <w:ind w:start="2160" w:hanging="36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decimal"/>
      <w:lvlText w:val="%5."/>
      <w:lvlJc w:val="start"/>
      <w:pPr>
        <w:ind w:start="3600" w:hanging="360"/>
      </w:pPr>
    </w:lvl>
    <w:lvl w:ilvl="5">
      <w:start w:val="1"/>
      <w:numFmt w:val="decimal"/>
      <w:lvlText w:val="%6."/>
      <w:lvlJc w:val="start"/>
      <w:pPr>
        <w:ind w:start="4320" w:hanging="36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decimal"/>
      <w:lvlText w:val="%8."/>
      <w:lvlJc w:val="start"/>
      <w:pPr>
        <w:ind w:start="5760" w:hanging="360"/>
      </w:pPr>
    </w:lvl>
    <w:lvl w:ilvl="8">
      <w:start w:val="1"/>
      <w:numFmt w:val="decimal"/>
      <w:lvlText w:val="%9."/>
      <w:lvlJc w:val="start"/>
      <w:pPr>
        <w:ind w:start="6480" w:hanging="360"/>
      </w:pPr>
    </w:lvl>
  </w:abstractNum>
  <w:abstractNum w15:restartNumberingAfterBreak="0" w:abstractNumId="20">
    <w:nsid w:val="74721352"/>
    <w:multiLevelType w:val="multilevel"/>
    <w:tmpl w:val="BD585B06"/>
    <w:lvl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  <w:sz w:val="20"/>
        <w:szCs w:val="20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21">
    <w:nsid w:val="79D005E3"/>
    <w:multiLevelType w:val="hybridMultilevel"/>
    <w:tmpl w:val="258E3B26"/>
    <w:lvl w:tplc="0114D8E6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</w:rPr>
    </w:lvl>
    <w:lvl w:tplc="04190003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04190005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04190001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04190003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04190005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04190001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04190003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04190005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22">
    <w:nsid w:val="7B861F27"/>
    <w:multiLevelType w:val="multilevel"/>
    <w:tmpl w:val="A81CEF4E"/>
    <w:lvl w:ilvl="0">
      <w:start w:val="1"/>
      <w:numFmt w:val="bullet"/>
      <w:lvlText w:val="●"/>
      <w:lvlJc w:val="start"/>
      <w:pPr>
        <w:ind w:star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23">
    <w:nsid w:val="7F343D44"/>
    <w:multiLevelType w:val="multilevel"/>
    <w:tmpl w:val="34E47B66"/>
    <w:lvl w:ilvl="0">
      <w:start w:val="1"/>
      <w:numFmt w:val="bullet"/>
      <w:lvlText w:val="●"/>
      <w:lvlJc w:val="start"/>
      <w:pPr>
        <w:ind w:star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3">
    <w:nsid w:val="118E19DB"/>
    <w:multiLevelType w:val="multilevel"/>
    <w:tmpl w:val="56EAB712"/>
    <w:lvl w:ilvl="0">
      <w:start w:val="1"/>
      <w:numFmt w:val="bullet"/>
      <w:lvlText w:val="●"/>
      <w:lvlJc w:val="start"/>
      <w:pPr>
        <w:ind w:star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4">
    <w:nsid w:val="14BE650A"/>
    <w:multiLevelType w:val="multilevel"/>
    <w:tmpl w:val="0F661562"/>
    <w:lvl w:ilvl="0">
      <w:start w:val="1"/>
      <w:numFmt w:val="bullet"/>
      <w:lvlText w:val="●"/>
      <w:lvlJc w:val="start"/>
      <w:pPr>
        <w:ind w:star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5">
    <w:nsid w:val="17B40FD0"/>
    <w:multiLevelType w:val="multilevel"/>
    <w:tmpl w:val="806AE4C8"/>
    <w:lvl w:ilvl="0">
      <w:start w:val="1"/>
      <w:numFmt w:val="bullet"/>
      <w:lvlText w:val="●"/>
      <w:lvlJc w:val="start"/>
      <w:pPr>
        <w:ind w:start="7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1">
      <w:start w:val="1"/>
      <w:numFmt w:val="bullet"/>
      <w:lvlText w:val="o"/>
      <w:lvlJc w:val="start"/>
      <w:pPr>
        <w:ind w:start="1440" w:hanging="360"/>
      </w:pPr>
      <w:rPr>
        <w:rFonts w:ascii="Courier New" w:hAnsi="Courier New" w:eastAsia="Courier New" w:cs="Courier New"/>
        <w:sz w:val="20"/>
        <w:szCs w:val="20"/>
      </w:rPr>
    </w:lvl>
    <w:lvl w:ilvl="2">
      <w:start w:val="1"/>
      <w:numFmt w:val="bullet"/>
      <w:lvlText w:val="▪"/>
      <w:lvlJc w:val="start"/>
      <w:pPr>
        <w:ind w:start="21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3">
      <w:start w:val="1"/>
      <w:numFmt w:val="bullet"/>
      <w:lvlText w:val="▪"/>
      <w:lvlJc w:val="start"/>
      <w:pPr>
        <w:ind w:start="288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4">
      <w:start w:val="1"/>
      <w:numFmt w:val="bullet"/>
      <w:lvlText w:val="▪"/>
      <w:lvlJc w:val="start"/>
      <w:pPr>
        <w:ind w:start="360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5">
      <w:start w:val="1"/>
      <w:numFmt w:val="bullet"/>
      <w:lvlText w:val="▪"/>
      <w:lvlJc w:val="start"/>
      <w:pPr>
        <w:ind w:start="432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6">
      <w:start w:val="1"/>
      <w:numFmt w:val="bullet"/>
      <w:lvlText w:val="▪"/>
      <w:lvlJc w:val="start"/>
      <w:pPr>
        <w:ind w:start="504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7">
      <w:start w:val="1"/>
      <w:numFmt w:val="bullet"/>
      <w:lvlText w:val="▪"/>
      <w:lvlJc w:val="start"/>
      <w:pPr>
        <w:ind w:start="5760" w:hanging="360"/>
      </w:pPr>
      <w:rPr>
        <w:rFonts w:ascii="Noto Sans Symbols" w:hAnsi="Noto Sans Symbols" w:eastAsia="Noto Sans Symbols" w:cs="Noto Sans Symbols"/>
        <w:sz w:val="20"/>
        <w:szCs w:val="20"/>
      </w:rPr>
    </w:lvl>
    <w:lvl w:ilvl="8">
      <w:start w:val="1"/>
      <w:numFmt w:val="bullet"/>
      <w:lvlText w:val="▪"/>
      <w:lvlJc w:val="start"/>
      <w:pPr>
        <w:ind w:start="6480" w:hanging="360"/>
      </w:pPr>
      <w:rPr>
        <w:rFonts w:ascii="Noto Sans Symbols" w:hAnsi="Noto Sans Symbols" w:eastAsia="Noto Sans Symbols" w:cs="Noto Sans Symbols"/>
        <w:sz w:val="20"/>
        <w:szCs w:val="20"/>
      </w:rPr>
    </w:lvl>
  </w:abstractNum>
  <w:abstractNum w15:restartNumberingAfterBreak="0" w:abstractNumId="6">
    <w:nsid w:val="1EEE4678"/>
    <w:multiLevelType w:val="multilevel"/>
    <w:tmpl w:val="55A0751A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decimal"/>
      <w:lvlText w:val="%2."/>
      <w:lvlJc w:val="start"/>
      <w:pPr>
        <w:ind w:start="1440" w:hanging="360"/>
      </w:pPr>
    </w:lvl>
    <w:lvl w:ilvl="2">
      <w:start w:val="1"/>
      <w:numFmt w:val="decimal"/>
      <w:lvlText w:val="%3."/>
      <w:lvlJc w:val="start"/>
      <w:pPr>
        <w:ind w:start="2160" w:hanging="36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decimal"/>
      <w:lvlText w:val="%5."/>
      <w:lvlJc w:val="start"/>
      <w:pPr>
        <w:ind w:start="3600" w:hanging="360"/>
      </w:pPr>
    </w:lvl>
    <w:lvl w:ilvl="5">
      <w:start w:val="1"/>
      <w:numFmt w:val="decimal"/>
      <w:lvlText w:val="%6."/>
      <w:lvlJc w:val="start"/>
      <w:pPr>
        <w:ind w:start="4320" w:hanging="36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decimal"/>
      <w:lvlText w:val="%8."/>
      <w:lvlJc w:val="start"/>
      <w:pPr>
        <w:ind w:start="5760" w:hanging="360"/>
      </w:pPr>
    </w:lvl>
    <w:lvl w:ilvl="8">
      <w:start w:val="1"/>
      <w:numFmt w:val="decimal"/>
      <w:lvlText w:val="%9."/>
      <w:lvlJc w:val="start"/>
      <w:pPr>
        <w:ind w:start="6480" w:hanging="360"/>
      </w:pPr>
    </w:lvl>
  </w:abstractNum>
  <w:abstractNum w15:restartNumberingAfterBreak="0" w:abstractNumId="7">
    <w:nsid w:val="26EB3317"/>
    <w:multiLevelType w:val="hybridMultilevel"/>
    <w:tmpl w:val="5038D6D4"/>
    <w:lvl w:tplc="0114D8E6" w:ilvl="0">
      <w:start w:val="1"/>
      <w:numFmt w:val="bullet"/>
      <w:lvlText w:val=""/>
      <w:lvlJc w:val="start"/>
      <w:pPr>
        <w:ind w:start="720" w:hanging="360"/>
      </w:pPr>
      <w:rPr>
        <w:rFonts w:hint="default" w:ascii="Symbol" w:hAnsi="Symbol"/>
      </w:rPr>
    </w:lvl>
    <w:lvl w:tplc="FFFFFFFF" w:tentative="1" w:ilvl="1">
      <w:start w:val="1"/>
      <w:numFmt w:val="bullet"/>
      <w:lvlText w:val="o"/>
      <w:lvlJc w:val="start"/>
      <w:pPr>
        <w:ind w:start="1440" w:hanging="360"/>
      </w:pPr>
      <w:rPr>
        <w:rFonts w:hint="default" w:ascii="Courier New" w:hAnsi="Courier New" w:cs="Courier New"/>
      </w:rPr>
    </w:lvl>
    <w:lvl w:tplc="FFFFFFFF" w:tentative="1" w:ilvl="2">
      <w:start w:val="1"/>
      <w:numFmt w:val="bullet"/>
      <w:lvlText w:val=""/>
      <w:lvlJc w:val="start"/>
      <w:pPr>
        <w:ind w:start="2160" w:hanging="360"/>
      </w:pPr>
      <w:rPr>
        <w:rFonts w:hint="default" w:ascii="Wingdings" w:hAnsi="Wingdings"/>
      </w:rPr>
    </w:lvl>
    <w:lvl w:tplc="FFFFFFFF" w:tentative="1" w:ilvl="3">
      <w:start w:val="1"/>
      <w:numFmt w:val="bullet"/>
      <w:lvlText w:val=""/>
      <w:lvlJc w:val="start"/>
      <w:pPr>
        <w:ind w:start="2880" w:hanging="360"/>
      </w:pPr>
      <w:rPr>
        <w:rFonts w:hint="default" w:ascii="Symbol" w:hAnsi="Symbol"/>
      </w:rPr>
    </w:lvl>
    <w:lvl w:tplc="FFFFFFFF" w:tentative="1" w:ilvl="4">
      <w:start w:val="1"/>
      <w:numFmt w:val="bullet"/>
      <w:lvlText w:val="o"/>
      <w:lvlJc w:val="start"/>
      <w:pPr>
        <w:ind w:start="3600" w:hanging="360"/>
      </w:pPr>
      <w:rPr>
        <w:rFonts w:hint="default" w:ascii="Courier New" w:hAnsi="Courier New" w:cs="Courier New"/>
      </w:rPr>
    </w:lvl>
    <w:lvl w:tplc="FFFFFFFF" w:tentative="1" w:ilvl="5">
      <w:start w:val="1"/>
      <w:numFmt w:val="bullet"/>
      <w:lvlText w:val=""/>
      <w:lvlJc w:val="start"/>
      <w:pPr>
        <w:ind w:start="4320" w:hanging="360"/>
      </w:pPr>
      <w:rPr>
        <w:rFonts w:hint="default" w:ascii="Wingdings" w:hAnsi="Wingdings"/>
      </w:rPr>
    </w:lvl>
    <w:lvl w:tplc="FFFFFFFF" w:tentative="1" w:ilvl="6">
      <w:start w:val="1"/>
      <w:numFmt w:val="bullet"/>
      <w:lvlText w:val=""/>
      <w:lvlJc w:val="start"/>
      <w:pPr>
        <w:ind w:start="5040" w:hanging="360"/>
      </w:pPr>
      <w:rPr>
        <w:rFonts w:hint="default" w:ascii="Symbol" w:hAnsi="Symbol"/>
      </w:rPr>
    </w:lvl>
    <w:lvl w:tplc="FFFFFFFF" w:tentative="1" w:ilvl="7">
      <w:start w:val="1"/>
      <w:numFmt w:val="bullet"/>
      <w:lvlText w:val="o"/>
      <w:lvlJc w:val="start"/>
      <w:pPr>
        <w:ind w:start="5760" w:hanging="360"/>
      </w:pPr>
      <w:rPr>
        <w:rFonts w:hint="default" w:ascii="Courier New" w:hAnsi="Courier New" w:cs="Courier New"/>
      </w:rPr>
    </w:lvl>
    <w:lvl w:tplc="FFFFFFFF" w:tentative="1" w:ilvl="8">
      <w:start w:val="1"/>
      <w:numFmt w:val="bullet"/>
      <w:lvlText w:val=""/>
      <w:lvlJc w:val="start"/>
      <w:pPr>
        <w:ind w:start="6480" w:hanging="360"/>
      </w:pPr>
      <w:rPr>
        <w:rFonts w:hint="default" w:ascii="Wingdings" w:hAnsi="Wingdings"/>
      </w:rPr>
    </w:lvl>
  </w:abstractNum>
  <w:abstractNum w15:restartNumberingAfterBreak="0" w:abstractNumId="8">
    <w:nsid w:val="28F15EA6"/>
    <w:multiLevelType w:val="hybridMultilevel"/>
    <w:tmpl w:val="AC28018C"/>
    <w:lvl w:tplc="0419000F" w:ilvl="0">
      <w:start w:val="1"/>
      <w:numFmt w:val="decimal"/>
      <w:lvlText w:val="%1."/>
      <w:lvlJc w:val="start"/>
      <w:pPr>
        <w:ind w:start="1429" w:hanging="360"/>
      </w:pPr>
    </w:lvl>
    <w:lvl w:tplc="04190019" w:tentative="1" w:ilvl="1">
      <w:start w:val="1"/>
      <w:numFmt w:val="lowerLetter"/>
      <w:lvlText w:val="%2."/>
      <w:lvlJc w:val="start"/>
      <w:pPr>
        <w:ind w:start="2149" w:hanging="360"/>
      </w:pPr>
    </w:lvl>
    <w:lvl w:tplc="0419001B" w:tentative="1" w:ilvl="2">
      <w:start w:val="1"/>
      <w:numFmt w:val="lowerRoman"/>
      <w:lvlText w:val="%3."/>
      <w:lvlJc w:val="end"/>
      <w:pPr>
        <w:ind w:start="2869" w:hanging="180"/>
      </w:pPr>
    </w:lvl>
    <w:lvl w:tplc="0419000F" w:tentative="1" w:ilvl="3">
      <w:start w:val="1"/>
      <w:numFmt w:val="decimal"/>
      <w:lvlText w:val="%4."/>
      <w:lvlJc w:val="start"/>
      <w:pPr>
        <w:ind w:start="3589" w:hanging="360"/>
      </w:pPr>
    </w:lvl>
    <w:lvl w:tplc="04190019" w:tentative="1" w:ilvl="4">
      <w:start w:val="1"/>
      <w:numFmt w:val="lowerLetter"/>
      <w:lvlText w:val="%5."/>
      <w:lvlJc w:val="start"/>
      <w:pPr>
        <w:ind w:start="4309" w:hanging="360"/>
      </w:pPr>
    </w:lvl>
    <w:lvl w:tplc="0419001B" w:tentative="1" w:ilvl="5">
      <w:start w:val="1"/>
      <w:numFmt w:val="lowerRoman"/>
      <w:lvlText w:val="%6."/>
      <w:lvlJc w:val="end"/>
      <w:pPr>
        <w:ind w:start="5029" w:hanging="180"/>
      </w:pPr>
    </w:lvl>
    <w:lvl w:tplc="0419000F" w:tentative="1" w:ilvl="6">
      <w:start w:val="1"/>
      <w:numFmt w:val="decimal"/>
      <w:lvlText w:val="%7."/>
      <w:lvlJc w:val="start"/>
      <w:pPr>
        <w:ind w:start="5749" w:hanging="360"/>
      </w:pPr>
    </w:lvl>
    <w:lvl w:tplc="04190019" w:tentative="1" w:ilvl="7">
      <w:start w:val="1"/>
      <w:numFmt w:val="lowerLetter"/>
      <w:lvlText w:val="%8."/>
      <w:lvlJc w:val="start"/>
      <w:pPr>
        <w:ind w:start="6469" w:hanging="360"/>
      </w:pPr>
    </w:lvl>
    <w:lvl w:tplc="0419001B" w:tentative="1" w:ilvl="8">
      <w:start w:val="1"/>
      <w:numFmt w:val="lowerRoman"/>
      <w:lvlText w:val="%9."/>
      <w:lvlJc w:val="end"/>
      <w:pPr>
        <w:ind w:start="7189" w:hanging="180"/>
      </w:pPr>
    </w:lvl>
  </w:abstractNum>
  <w:abstractNum w15:restartNumberingAfterBreak="0" w:abstractNumId="9">
    <w:nsid w:val="292C27C7"/>
    <w:multiLevelType w:val="multilevel"/>
    <w:tmpl w:val="7F8230AA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decimal"/>
      <w:lvlText w:val="%2."/>
      <w:lvlJc w:val="start"/>
      <w:pPr>
        <w:ind w:start="1440" w:hanging="360"/>
      </w:pPr>
    </w:lvl>
    <w:lvl w:ilvl="2">
      <w:start w:val="1"/>
      <w:numFmt w:val="decimal"/>
      <w:lvlText w:val="%3."/>
      <w:lvlJc w:val="start"/>
      <w:pPr>
        <w:ind w:start="2160" w:hanging="36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decimal"/>
      <w:lvlText w:val="%5."/>
      <w:lvlJc w:val="start"/>
      <w:pPr>
        <w:ind w:start="3600" w:hanging="360"/>
      </w:pPr>
    </w:lvl>
    <w:lvl w:ilvl="5">
      <w:start w:val="1"/>
      <w:numFmt w:val="decimal"/>
      <w:lvlText w:val="%6."/>
      <w:lvlJc w:val="start"/>
      <w:pPr>
        <w:ind w:start="4320" w:hanging="36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decimal"/>
      <w:lvlText w:val="%8."/>
      <w:lvlJc w:val="start"/>
      <w:pPr>
        <w:ind w:start="5760" w:hanging="360"/>
      </w:pPr>
    </w:lvl>
    <w:lvl w:ilvl="8">
      <w:start w:val="1"/>
      <w:numFmt w:val="decimal"/>
      <w:lvlText w:val="%9."/>
      <w:lvlJc w:val="start"/>
      <w:pPr>
        <w:ind w:start="6480" w:hanging="360"/>
      </w:pPr>
    </w:lvl>
  </w:abstractNum>
  <w:num w16cid:durableId="1685548065" w:numId="1">
    <w:abstractNumId w:val="10"/>
  </w:num>
  <w:num w16cid:durableId="147987937" w:numId="10">
    <w:abstractNumId w:val="14"/>
  </w:num>
  <w:num w16cid:durableId="1345404526" w:numId="11">
    <w:abstractNumId w:val="8"/>
  </w:num>
  <w:num w16cid:durableId="1570071014" w:numId="12">
    <w:abstractNumId w:val="3"/>
  </w:num>
  <w:num w16cid:durableId="1702704286" w:numId="13">
    <w:abstractNumId w:val="15"/>
  </w:num>
  <w:num w16cid:durableId="615910403" w:numId="14">
    <w:abstractNumId w:val="18"/>
  </w:num>
  <w:num w16cid:durableId="1145244141" w:numId="15">
    <w:abstractNumId w:val="19"/>
  </w:num>
  <w:num w16cid:durableId="1288002002" w:numId="16">
    <w:abstractNumId w:val="20"/>
  </w:num>
  <w:num w16cid:durableId="2133203742" w:numId="17">
    <w:abstractNumId w:val="17"/>
  </w:num>
  <w:num w16cid:durableId="936786492" w:numId="18">
    <w:abstractNumId w:val="16"/>
  </w:num>
  <w:num w16cid:durableId="627859600" w:numId="19">
    <w:abstractNumId w:val="23"/>
  </w:num>
  <w:num w16cid:durableId="1599176239" w:numId="2">
    <w:abstractNumId w:val="4"/>
  </w:num>
  <w:num w16cid:durableId="836044317" w:numId="20">
    <w:abstractNumId w:val="9"/>
  </w:num>
  <w:num w16cid:durableId="1831754134" w:numId="21">
    <w:abstractNumId w:val="13"/>
  </w:num>
  <w:num w16cid:durableId="395321506" w:numId="22">
    <w:abstractNumId w:val="22"/>
  </w:num>
  <w:num w16cid:durableId="1740902888" w:numId="23">
    <w:abstractNumId w:val="5"/>
  </w:num>
  <w:num w16cid:durableId="143543849" w:numId="24">
    <w:abstractNumId w:val="0"/>
  </w:num>
  <w:num w16cid:durableId="1511140658" w:numId="3">
    <w:abstractNumId w:val="1"/>
  </w:num>
  <w:num w16cid:durableId="561138169" w:numId="4">
    <w:abstractNumId w:val="6"/>
  </w:num>
  <w:num w16cid:durableId="1264649958" w:numId="5">
    <w:abstractNumId w:val="2"/>
  </w:num>
  <w:num w16cid:durableId="15695356" w:numId="6">
    <w:abstractNumId w:val="11"/>
  </w:num>
  <w:num w16cid:durableId="1662544311" w:numId="7">
    <w:abstractNumId w:val="7"/>
  </w:num>
  <w:num w16cid:durableId="1674263056" w:numId="8">
    <w:abstractNumId w:val="21"/>
  </w:num>
  <w:num w16cid:durableId="978995554" w:numId="9">
    <w:abstractNumId w:val="12"/>
  </w:num>
</w:numbering>
</file>

<file path=word/settings.xml><?xml version="1.0" encoding="utf-8"?>
<w:settings xmlns:w16cex="http://schemas.microsoft.com/office/word/2018/wordml/cex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="http://schemas.openxmlformats.org/officeDocument/2006/math" xmlns:o="urn:schemas-microsoft-com:office:office" xmlns:w16cid="http://schemas.microsoft.com/office/word/2016/wordml/cid" xmlns:mc="http://schemas.openxmlformats.org/markup-compatibility/2006" xmlns:v="urn:schemas-microsoft-com:vml" xmlns:w="http://schemas.openxmlformats.org/wordprocessingml/2006/main" xmlns:w16se="http://schemas.microsoft.com/office/word/2015/wordml/symex" mc:Ignorable="w14 w15 w16se w16cid w16 w16cex w16sdtdh">
  <w14:docId w14:val="4138BE9A"/>
  <w15:docId w15:val="{3C5349C4-86D4-4C5A-B197-F5F9023C28CC}"/>
  <w:zoom w:percent="100"/>
  <w:displayBackgroundShape w:val="1"/>
  <w:embedTrueTypeFonts w:val="1"/>
  <w:defaultTabStop w:val="720"/>
  <w:evenAndOddHeaders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122C"/>
    <w:rsid w:val="00041F23"/>
    <w:rsid w:val="00064FE3"/>
    <w:rsid w:val="00090D22"/>
    <w:rsid w:val="000939C6"/>
    <w:rsid w:val="00105333"/>
    <w:rsid w:val="00133933"/>
    <w:rsid w:val="002142DB"/>
    <w:rsid w:val="00234470"/>
    <w:rsid w:val="00236168"/>
    <w:rsid w:val="00244F89"/>
    <w:rsid w:val="00274C50"/>
    <w:rsid w:val="00307CBA"/>
    <w:rsid w:val="003A1D4F"/>
    <w:rsid w:val="00412410"/>
    <w:rsid w:val="00422571"/>
    <w:rsid w:val="00487A52"/>
    <w:rsid w:val="004B11AD"/>
    <w:rsid w:val="004B129C"/>
    <w:rsid w:val="004D646D"/>
    <w:rsid w:val="004F2B11"/>
    <w:rsid w:val="00504D5D"/>
    <w:rsid w:val="00524F7B"/>
    <w:rsid w:val="0058529D"/>
    <w:rsid w:val="005E6DF2"/>
    <w:rsid w:val="00693D0A"/>
    <w:rsid w:val="006F3FC2"/>
    <w:rsid w:val="0072398A"/>
    <w:rsid w:val="0080199E"/>
    <w:rsid w:val="008020F6"/>
    <w:rsid w:val="008542F6"/>
    <w:rsid w:val="00874B89"/>
    <w:rsid w:val="008D11F2"/>
    <w:rsid w:val="008F3414"/>
    <w:rsid w:val="009157A4"/>
    <w:rsid w:val="00917331"/>
    <w:rsid w:val="00940A4F"/>
    <w:rsid w:val="0094161B"/>
    <w:rsid w:val="00A45597"/>
    <w:rsid w:val="00A65D52"/>
    <w:rsid w:val="00AE6145"/>
    <w:rsid w:val="00AF0107"/>
    <w:rsid w:val="00BA25A3"/>
    <w:rsid w:val="00BA7B29"/>
    <w:rsid w:val="00BB2615"/>
    <w:rsid w:val="00C24B3A"/>
    <w:rsid w:val="00C27A0B"/>
    <w:rsid w:val="00C87AE0"/>
    <w:rsid w:val="00CA7B5E"/>
    <w:rsid w:val="00CB1FF0"/>
    <w:rsid w:val="00CB3DDC"/>
    <w:rsid w:val="00CB65AB"/>
    <w:rsid w:val="00CC6666"/>
    <w:rsid w:val="00CD75A7"/>
    <w:rsid w:val="00D92442"/>
    <w:rsid w:val="00DC1128"/>
    <w:rsid w:val="00DD16D7"/>
    <w:rsid w:val="00DD6269"/>
    <w:rsid w:val="00E17EA2"/>
    <w:rsid w:val="00E2624D"/>
    <w:rsid w:val="00E42391"/>
    <w:rsid w:val="00E543D2"/>
    <w:rsid w:val="00E93467"/>
    <w:rsid w:val="00E95430"/>
    <w:rsid w:val="00EA3306"/>
    <w:rsid w:val="00EF122C"/>
    <w:rsid w:val="00FB6C08"/>
    <w:rsid w:val="00FE5700"/>
  </w:rsids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lang w:val="ru"/>
        <w:szCs w:val="22"/>
      </w:rPr>
    </w:rPrDefault>
    <w:pPrDefault>
      <w:pPr>
        <w:spacing w:after="160" w:line="259" w:lineRule="auto"/>
      </w:pPr>
    </w:pPrDefault>
  </w:docDefaults>
  <w:latentStyles w:defUIPriority="0" w:count="376">
    <w:lsdException w:name="annotation reference" w:semiHidden="1" w:unhideWhenUsed="1"/>
    <w:lsdException w:name="annotation subject" w:semiHidden="1" w:unhideWhenUsed="1"/>
    <w:lsdException w:name="annotation text" w:semiHidden="1" w:unhideWhenUsed="1"/>
    <w:lsdException w:name="Balloon Text" w:semiHidden="1" w:unhideWhenUsed="1"/>
    <w:lsdException w:name="Bibliography" w:uiPriority="37" w:semiHidden="1" w:unhideWhenUsed="1"/>
    <w:lsdException w:name="Block Text" w:semiHidden="1" w:unhideWhenUsed="1"/>
    <w:lsdException w:name="Body Text" w:semiHidden="1" w:unhideWhenUsed="1"/>
    <w:lsdException w:name="Body Text 2" w:semiHidden="1" w:unhideWhenUsed="1"/>
    <w:lsdException w:name="Body Text 3" w:semiHidden="1" w:unhideWhenUsed="1"/>
    <w:lsdException w:name="Body Text First Indent" w:semiHidden="1" w:unhideWhenUsed="1"/>
    <w:lsdException w:name="Body Text First Indent 2" w:semiHidden="1" w:unhideWhenUsed="1"/>
    <w:lsdException w:name="Body Text Indent" w:semiHidden="1" w:unhideWhenUsed="1"/>
    <w:lsdException w:name="Body Text Indent 2" w:semiHidden="1" w:unhideWhenUsed="1"/>
    <w:lsdException w:name="Body Text Indent 3" w:semiHidden="1" w:unhideWhenUsed="1"/>
    <w:lsdException w:name="Book Title" w:uiPriority="33" w:qFormat="1"/>
    <w:lsdException w:name="caption" w:uiPriority="35" w:semiHidden="1" w:unhideWhenUsed="1" w:qFormat="1"/>
    <w:lsdException w:name="Closing" w:semiHidden="1" w:unhideWhenUsed="1"/>
    <w:lsdException w:name="Colorful Grid" w:uiPriority="73"/>
    <w:lsdException w:name="Colorful Grid Accent 1" w:uiPriority="73"/>
    <w:lsdException w:name="Colorful Grid Accent 2" w:uiPriority="73"/>
    <w:lsdException w:name="Colorful Grid Accent 3" w:uiPriority="73"/>
    <w:lsdException w:name="Colorful Grid Accent 4" w:uiPriority="73"/>
    <w:lsdException w:name="Colorful Grid Accent 5" w:uiPriority="73"/>
    <w:lsdException w:name="Colorful Grid Accent 6" w:uiPriority="73"/>
    <w:lsdException w:name="Colorful List" w:uiPriority="72"/>
    <w:lsdException w:name="Colorful List Accent 1" w:uiPriority="72"/>
    <w:lsdException w:name="Colorful List Accent 2" w:uiPriority="72"/>
    <w:lsdException w:name="Colorful List Accent 3" w:uiPriority="72"/>
    <w:lsdException w:name="Colorful List Accent 4" w:uiPriority="72"/>
    <w:lsdException w:name="Colorful List Accent 5" w:uiPriority="72"/>
    <w:lsdException w:name="Colorful List Accent 6" w:uiPriority="72"/>
    <w:lsdException w:name="Colorful Shading" w:uiPriority="71"/>
    <w:lsdException w:name="Colorful Shading Accent 1" w:uiPriority="71"/>
    <w:lsdException w:name="Colorful Shading Accent 2" w:uiPriority="71"/>
    <w:lsdException w:name="Colorful Shading Accent 3" w:uiPriority="71"/>
    <w:lsdException w:name="Colorful Shading Accent 4" w:uiPriority="71"/>
    <w:lsdException w:name="Colorful Shading Accent 5" w:uiPriority="71"/>
    <w:lsdException w:name="Colorful Shading Accent 6" w:uiPriority="71"/>
    <w:lsdException w:name="Dark List" w:uiPriority="70"/>
    <w:lsdException w:name="Dark List Accent 1" w:uiPriority="70"/>
    <w:lsdException w:name="Dark List Accent 2" w:uiPriority="70"/>
    <w:lsdException w:name="Dark List Accent 3" w:uiPriority="70"/>
    <w:lsdException w:name="Dark List Accent 4" w:uiPriority="70"/>
    <w:lsdException w:name="Dark List Accent 5" w:uiPriority="70"/>
    <w:lsdException w:name="Dark List Accent 6" w:uiPriority="70"/>
    <w:lsdException w:name="Date" w:semiHidden="1" w:unhideWhenUsed="1"/>
    <w:lsdException w:name="Default Paragraph Font" w:uiPriority="1" w:semiHidden="1" w:unhideWhenUsed="1"/>
    <w:lsdException w:name="Document Map" w:semiHidden="1" w:unhideWhenUsed="1"/>
    <w:lsdException w:name="E-mail Signature" w:semiHidden="1" w:unhideWhenUsed="1"/>
    <w:lsdException w:name="Emphasis" w:uiPriority="20" w:qFormat="1"/>
    <w:lsdException w:name="endnote reference" w:semiHidden="1" w:unhideWhenUsed="1"/>
    <w:lsdException w:name="endnote text" w:semiHidden="1" w:unhideWhenUsed="1"/>
    <w:lsdException w:name="envelope address" w:semiHidden="1" w:unhideWhenUsed="1"/>
    <w:lsdException w:name="envelope return" w:semiHidden="1" w:unhideWhenUsed="1"/>
    <w:lsdException w:name="FollowedHyperlink" w:semiHidden="1" w:unhideWhenUsed="1"/>
    <w:lsdException w:name="footer" w:semiHidden="1" w:unhideWhenUsed="1"/>
    <w:lsdException w:name="footnote reference" w:semiHidden="1" w:unhideWhenUsed="1"/>
    <w:lsdException w:name="footnote text" w:semiHidden="1" w:unhideWhenUsed="1"/>
    <w:lsdException w:name="Grid Table 1 Light" w:uiPriority="46"/>
    <w:lsdException w:name="Grid Table 1 Light Accent 1" w:uiPriority="46"/>
    <w:lsdException w:name="Grid Table 1 Light Accent 2" w:uiPriority="46"/>
    <w:lsdException w:name="Grid Table 1 Light Accent 3" w:uiPriority="46"/>
    <w:lsdException w:name="Grid Table 1 Light Accent 4" w:uiPriority="46"/>
    <w:lsdException w:name="Grid Table 1 Light Accent 5" w:uiPriority="46"/>
    <w:lsdException w:name="Grid Table 1 Light Accent 6" w:uiPriority="46"/>
    <w:lsdException w:name="Grid Table 2" w:uiPriority="47"/>
    <w:lsdException w:name="Grid Table 2 Accent 1" w:uiPriority="47"/>
    <w:lsdException w:name="Grid Table 2 Accent 2" w:uiPriority="47"/>
    <w:lsdException w:name="Grid Table 2 Accent 3" w:uiPriority="47"/>
    <w:lsdException w:name="Grid Table 2 Accent 4" w:uiPriority="47"/>
    <w:lsdException w:name="Grid Table 2 Accent 5" w:uiPriority="47"/>
    <w:lsdException w:name="Grid Table 2 Accent 6" w:uiPriority="47"/>
    <w:lsdException w:name="Grid Table 3" w:uiPriority="48"/>
    <w:lsdException w:name="Grid Table 3 Accent 1" w:uiPriority="48"/>
    <w:lsdException w:name="Grid Table 3 Accent 2" w:uiPriority="48"/>
    <w:lsdException w:name="Grid Table 3 Accent 3" w:uiPriority="48"/>
    <w:lsdException w:name="Grid Table 3 Accent 4" w:uiPriority="48"/>
    <w:lsdException w:name="Grid Table 3 Accent 5" w:uiPriority="48"/>
    <w:lsdException w:name="Grid Table 3 Accent 6" w:uiPriority="48"/>
    <w:lsdException w:name="Grid Table 4" w:uiPriority="49"/>
    <w:lsdException w:name="Grid Table 4 Accent 1" w:uiPriority="49"/>
    <w:lsdException w:name="Grid Table 4 Accent 2" w:uiPriority="49"/>
    <w:lsdException w:name="Grid Table 4 Accent 3" w:uiPriority="49"/>
    <w:lsdException w:name="Grid Table 4 Accent 4" w:uiPriority="49"/>
    <w:lsdException w:name="Grid Table 4 Accent 5" w:uiPriority="49"/>
    <w:lsdException w:name="Grid Table 4 Accent 6" w:uiPriority="49"/>
    <w:lsdException w:name="Grid Table 5 Dark" w:uiPriority="50"/>
    <w:lsdException w:name="Grid Table 5 Dark Accent 1" w:uiPriority="50"/>
    <w:lsdException w:name="Grid Table 5 Dark Accent 2" w:uiPriority="50"/>
    <w:lsdException w:name="Grid Table 5 Dark Accent 3" w:uiPriority="50"/>
    <w:lsdException w:name="Grid Table 5 Dark Accent 4" w:uiPriority="50"/>
    <w:lsdException w:name="Grid Table 5 Dark Accent 5" w:uiPriority="50"/>
    <w:lsdException w:name="Grid Table 5 Dark Accent 6" w:uiPriority="50"/>
    <w:lsdException w:name="Grid Table 6 Colorful" w:uiPriority="51"/>
    <w:lsdException w:name="Grid Table 6 Colorful Accent 1" w:uiPriority="51"/>
    <w:lsdException w:name="Grid Table 6 Colorful Accent 2" w:uiPriority="51"/>
    <w:lsdException w:name="Grid Table 6 Colorful Accent 3" w:uiPriority="51"/>
    <w:lsdException w:name="Grid Table 6 Colorful Accent 4" w:uiPriority="51"/>
    <w:lsdException w:name="Grid Table 6 Colorful Accent 5" w:uiPriority="51"/>
    <w:lsdException w:name="Grid Table 6 Colorful Accent 6" w:uiPriority="51"/>
    <w:lsdException w:name="Grid Table 7 Colorful" w:uiPriority="52"/>
    <w:lsdException w:name="Grid Table 7 Colorful Accent 1" w:uiPriority="52"/>
    <w:lsdException w:name="Grid Table 7 Colorful Accent 2" w:uiPriority="52"/>
    <w:lsdException w:name="Grid Table 7 Colorful Accent 3" w:uiPriority="52"/>
    <w:lsdException w:name="Grid Table 7 Colorful Accent 4" w:uiPriority="52"/>
    <w:lsdException w:name="Grid Table 7 Colorful Accent 5" w:uiPriority="52"/>
    <w:lsdException w:name="Grid Table 7 Colorful Accent 6" w:uiPriority="52"/>
    <w:lsdException w:name="Grid Table Light" w:uiPriority="40"/>
    <w:lsdException w:name="Hashtag" w:semiHidden="1" w:unhideWhenUsed="1"/>
    <w:lsdException w:name="header" w:semiHidden="1" w:unhideWhenUsed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HTML Acronym" w:semiHidden="1" w:unhideWhenUsed="1"/>
    <w:lsdException w:name="HTML Address" w:semiHidden="1" w:unhideWhenUsed="1"/>
    <w:lsdException w:name="HTML Bottom of Form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op of Form" w:semiHidden="1" w:unhideWhenUsed="1"/>
    <w:lsdException w:name="HTML Typewriter" w:semiHidden="1" w:unhideWhenUsed="1"/>
    <w:lsdException w:name="HTML Variable" w:semiHidden="1" w:unhideWhenUsed="1"/>
    <w:lsdException w:name="Hyperlink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index heading" w:semiHidden="1" w:unhideWhenUsed="1"/>
    <w:lsdException w:name="Intense Emphasis" w:uiPriority="21" w:qFormat="1"/>
    <w:lsdException w:name="Intense Quote" w:uiPriority="30" w:qFormat="1"/>
    <w:lsdException w:name="Intense Reference" w:uiPriority="32" w:qFormat="1"/>
    <w:lsdException w:name="Light Grid" w:uiPriority="62"/>
    <w:lsdException w:name="Light Grid Accent 1" w:uiPriority="62"/>
    <w:lsdException w:name="Light Grid Accent 2" w:uiPriority="62"/>
    <w:lsdException w:name="Light Grid Accent 3" w:uiPriority="62"/>
    <w:lsdException w:name="Light Grid Accent 4" w:uiPriority="62"/>
    <w:lsdException w:name="Light Grid Accent 5" w:uiPriority="62"/>
    <w:lsdException w:name="Light Grid Accent 6" w:uiPriority="62"/>
    <w:lsdException w:name="Light List" w:uiPriority="61"/>
    <w:lsdException w:name="Light List Accent 1" w:uiPriority="61"/>
    <w:lsdException w:name="Light List Accent 2" w:uiPriority="61"/>
    <w:lsdException w:name="Light List Accent 3" w:uiPriority="61"/>
    <w:lsdException w:name="Light List Accent 4" w:uiPriority="61"/>
    <w:lsdException w:name="Light List Accent 5" w:uiPriority="61"/>
    <w:lsdException w:name="Light List Accent 6" w:uiPriority="61"/>
    <w:lsdException w:name="Light Shading" w:uiPriority="60"/>
    <w:lsdException w:name="Light Shading Accent 1" w:uiPriority="60"/>
    <w:lsdException w:name="Light Shading Accent 2" w:uiPriority="60"/>
    <w:lsdException w:name="Light Shading Accent 3" w:uiPriority="60"/>
    <w:lsdException w:name="Light Shading Accent 4" w:uiPriority="60"/>
    <w:lsdException w:name="Light Shading Accent 5" w:uiPriority="60"/>
    <w:lsdException w:name="Light Shading Accent 6" w:uiPriority="60"/>
    <w:lsdException w:name="line number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List Number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List Paragraph" w:uiPriority="34" w:qFormat="1"/>
    <w:lsdException w:name="List Table 1 Light" w:uiPriority="46"/>
    <w:lsdException w:name="List Table 1 Light Accent 1" w:uiPriority="46"/>
    <w:lsdException w:name="List Table 1 Light Accent 2" w:uiPriority="46"/>
    <w:lsdException w:name="List Table 1 Light Accent 3" w:uiPriority="46"/>
    <w:lsdException w:name="List Table 1 Light Accent 4" w:uiPriority="46"/>
    <w:lsdException w:name="List Table 1 Light Accent 5" w:uiPriority="46"/>
    <w:lsdException w:name="List Table 1 Light Accent 6" w:uiPriority="46"/>
    <w:lsdException w:name="List Table 2" w:uiPriority="47"/>
    <w:lsdException w:name="List Table 2 Accent 1" w:uiPriority="47"/>
    <w:lsdException w:name="List Table 2 Accent 2" w:uiPriority="47"/>
    <w:lsdException w:name="List Table 2 Accent 3" w:uiPriority="47"/>
    <w:lsdException w:name="List Table 2 Accent 4" w:uiPriority="47"/>
    <w:lsdException w:name="List Table 2 Accent 5" w:uiPriority="47"/>
    <w:lsdException w:name="List Table 2 Accent 6" w:uiPriority="47"/>
    <w:lsdException w:name="List Table 3" w:uiPriority="48"/>
    <w:lsdException w:name="List Table 3 Accent 1" w:uiPriority="48"/>
    <w:lsdException w:name="List Table 3 Accent 2" w:uiPriority="48"/>
    <w:lsdException w:name="List Table 3 Accent 3" w:uiPriority="48"/>
    <w:lsdException w:name="List Table 3 Accent 4" w:uiPriority="48"/>
    <w:lsdException w:name="List Table 3 Accent 5" w:uiPriority="48"/>
    <w:lsdException w:name="List Table 3 Accent 6" w:uiPriority="48"/>
    <w:lsdException w:name="List Table 4" w:uiPriority="49"/>
    <w:lsdException w:name="List Table 4 Accent 1" w:uiPriority="49"/>
    <w:lsdException w:name="List Table 4 Accent 2" w:uiPriority="49"/>
    <w:lsdException w:name="List Table 4 Accent 3" w:uiPriority="49"/>
    <w:lsdException w:name="List Table 4 Accent 4" w:uiPriority="49"/>
    <w:lsdException w:name="List Table 4 Accent 5" w:uiPriority="49"/>
    <w:lsdException w:name="List Table 4 Accent 6" w:uiPriority="49"/>
    <w:lsdException w:name="List Table 5 Dark" w:uiPriority="50"/>
    <w:lsdException w:name="List Table 5 Dark Accent 1" w:uiPriority="50"/>
    <w:lsdException w:name="List Table 5 Dark Accent 2" w:uiPriority="50"/>
    <w:lsdException w:name="List Table 5 Dark Accent 3" w:uiPriority="50"/>
    <w:lsdException w:name="List Table 5 Dark Accent 4" w:uiPriority="50"/>
    <w:lsdException w:name="List Table 5 Dark Accent 5" w:uiPriority="50"/>
    <w:lsdException w:name="List Table 5 Dark Accent 6" w:uiPriority="50"/>
    <w:lsdException w:name="List Table 6 Colorful" w:uiPriority="51"/>
    <w:lsdException w:name="List Table 6 Colorful Accent 1" w:uiPriority="51"/>
    <w:lsdException w:name="List Table 6 Colorful Accent 2" w:uiPriority="51"/>
    <w:lsdException w:name="List Table 6 Colorful Accent 3" w:uiPriority="51"/>
    <w:lsdException w:name="List Table 6 Colorful Accent 4" w:uiPriority="51"/>
    <w:lsdException w:name="List Table 6 Colorful Accent 5" w:uiPriority="51"/>
    <w:lsdException w:name="List Table 6 Colorful Accent 6" w:uiPriority="51"/>
    <w:lsdException w:name="List Table 7 Colorful" w:uiPriority="52"/>
    <w:lsdException w:name="List Table 7 Colorful Accent 1" w:uiPriority="52"/>
    <w:lsdException w:name="List Table 7 Colorful Accent 2" w:uiPriority="52"/>
    <w:lsdException w:name="List Table 7 Colorful Accent 3" w:uiPriority="52"/>
    <w:lsdException w:name="List Table 7 Colorful Accent 4" w:uiPriority="52"/>
    <w:lsdException w:name="List Table 7 Colorful Accent 5" w:uiPriority="52"/>
    <w:lsdException w:name="List Table 7 Colorful Accent 6" w:uiPriority="52"/>
    <w:lsdException w:name="macro" w:semiHidden="1" w:unhideWhenUsed="1"/>
    <w:lsdException w:name="Medium Grid 1" w:uiPriority="67"/>
    <w:lsdException w:name="Medium Grid 1 Accent 1" w:uiPriority="67"/>
    <w:lsdException w:name="Medium Grid 1 Accent 2" w:uiPriority="67"/>
    <w:lsdException w:name="Medium Grid 1 Accent 3" w:uiPriority="67"/>
    <w:lsdException w:name="Medium Grid 1 Accent 4" w:uiPriority="67"/>
    <w:lsdException w:name="Medium Grid 1 Accent 5" w:uiPriority="67"/>
    <w:lsdException w:name="Medium Grid 1 Accent 6" w:uiPriority="67"/>
    <w:lsdException w:name="Medium Grid 2" w:uiPriority="68"/>
    <w:lsdException w:name="Medium Grid 2 Accent 1" w:uiPriority="68"/>
    <w:lsdException w:name="Medium Grid 2 Accent 2" w:uiPriority="68"/>
    <w:lsdException w:name="Medium Grid 2 Accent 3" w:uiPriority="68"/>
    <w:lsdException w:name="Medium Grid 2 Accent 4" w:uiPriority="68"/>
    <w:lsdException w:name="Medium Grid 2 Accent 5" w:uiPriority="68"/>
    <w:lsdException w:name="Medium Grid 2 Accent 6" w:uiPriority="68"/>
    <w:lsdException w:name="Medium Grid 3" w:uiPriority="69"/>
    <w:lsdException w:name="Medium Grid 3 Accent 1" w:uiPriority="69"/>
    <w:lsdException w:name="Medium Grid 3 Accent 2" w:uiPriority="69"/>
    <w:lsdException w:name="Medium Grid 3 Accent 3" w:uiPriority="69"/>
    <w:lsdException w:name="Medium Grid 3 Accent 4" w:uiPriority="69"/>
    <w:lsdException w:name="Medium Grid 3 Accent 5" w:uiPriority="69"/>
    <w:lsdException w:name="Medium Grid 3 Accent 6" w:uiPriority="69"/>
    <w:lsdException w:name="Medium List 1" w:uiPriority="65"/>
    <w:lsdException w:name="Medium List 1 Accent 1" w:uiPriority="65"/>
    <w:lsdException w:name="Medium List 1 Accent 2" w:uiPriority="65"/>
    <w:lsdException w:name="Medium List 1 Accent 3" w:uiPriority="65"/>
    <w:lsdException w:name="Medium List 1 Accent 4" w:uiPriority="65"/>
    <w:lsdException w:name="Medium List 1 Accent 5" w:uiPriority="65"/>
    <w:lsdException w:name="Medium List 1 Accent 6" w:uiPriority="65"/>
    <w:lsdException w:name="Medium List 2" w:uiPriority="66"/>
    <w:lsdException w:name="Medium List 2 Accent 1" w:uiPriority="66"/>
    <w:lsdException w:name="Medium List 2 Accent 2" w:uiPriority="66"/>
    <w:lsdException w:name="Medium List 2 Accent 3" w:uiPriority="66"/>
    <w:lsdException w:name="Medium List 2 Accent 4" w:uiPriority="66"/>
    <w:lsdException w:name="Medium List 2 Accent 5" w:uiPriority="66"/>
    <w:lsdException w:name="Medium List 2 Accent 6" w:uiPriority="66"/>
    <w:lsdException w:name="Medium Shading 1" w:uiPriority="63"/>
    <w:lsdException w:name="Medium Shading 1 Accent 1" w:uiPriority="63"/>
    <w:lsdException w:name="Medium Shading 1 Accent 2" w:uiPriority="63"/>
    <w:lsdException w:name="Medium Shading 1 Accent 3" w:uiPriority="63"/>
    <w:lsdException w:name="Medium Shading 1 Accent 4" w:uiPriority="63"/>
    <w:lsdException w:name="Medium Shading 1 Accent 5" w:uiPriority="63"/>
    <w:lsdException w:name="Medium Shading 1 Accent 6" w:uiPriority="63"/>
    <w:lsdException w:name="Medium Shading 2" w:uiPriority="64"/>
    <w:lsdException w:name="Medium Shading 2 Accent 1" w:uiPriority="64"/>
    <w:lsdException w:name="Medium Shading 2 Accent 2" w:uiPriority="64"/>
    <w:lsdException w:name="Medium Shading 2 Accent 3" w:uiPriority="64"/>
    <w:lsdException w:name="Medium Shading 2 Accent 4" w:uiPriority="64"/>
    <w:lsdException w:name="Medium Shading 2 Accent 5" w:uiPriority="64"/>
    <w:lsdException w:name="Medium Shading 2 Accent 6" w:uiPriority="64"/>
    <w:lsdException w:name="Mention" w:semiHidden="1" w:unhideWhenUsed="1"/>
    <w:lsdException w:name="Message Header" w:semiHidden="1" w:unhideWhenUsed="1"/>
    <w:lsdException w:name="No List" w:semiHidden="1" w:unhideWhenUsed="1"/>
    <w:lsdException w:name="No Spacing" w:uiPriority="1" w:qFormat="1"/>
    <w:lsdException w:name="Normal" w:qFormat="1"/>
    <w:lsdException w:name="Normal (Web)" w:semiHidden="1" w:unhideWhenUsed="1"/>
    <w:lsdException w:name="Normal Indent" w:semiHidden="1" w:unhideWhenUsed="1"/>
    <w:lsdException w:name="Normal Table" w:semiHidden="1" w:unhideWhenUsed="1"/>
    <w:lsdException w:name="Note Heading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page number" w:semiHidden="1" w:unhideWhenUsed="1"/>
    <w:lsdException w:name="Placeholder Text" w:semiHidden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Plain Text" w:semiHidden="1" w:unhideWhenUsed="1"/>
    <w:lsdException w:name="Quote" w:uiPriority="29" w:qFormat="1"/>
    <w:lsdException w:name="Revision" w:semiHidden="1"/>
    <w:lsdException w:name="Salutation" w:semiHidden="1" w:unhideWhenUsed="1"/>
    <w:lsdException w:name="Signature" w:semiHidden="1" w:unhideWhenUsed="1"/>
    <w:lsdException w:name="Smart Hyperlink" w:semiHidden="1" w:unhideWhenUsed="1"/>
    <w:lsdException w:name="Smart Link" w:semiHidden="1" w:unhideWhenUsed="1"/>
    <w:lsdException w:name="Strong" w:uiPriority="22" w:qFormat="1"/>
    <w:lsdException w:name="Subtitle" w:uiPriority="11" w:qFormat="1"/>
    <w:lsdException w:name="Subtle Emphasis" w:uiPriority="19" w:qFormat="1"/>
    <w:lsdException w:name="Subtle Reference" w:uiPriority="31" w:qFormat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Contemporary" w:semiHidden="1" w:unhideWhenUsed="1"/>
    <w:lsdException w:name="Table Elegant" w:semiHidden="1" w:unhideWhenUsed="1"/>
    <w:lsdException w:name="Table Grid" w:uiPriority="39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of authorities" w:semiHidden="1" w:unhideWhenUsed="1"/>
    <w:lsdException w:name="table of figures" w:semiHidden="1" w:unhideWhenUsed="1"/>
    <w:lsdException w:name="Table Professional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Subtle 1" w:semiHidden="1" w:unhideWhenUsed="1"/>
    <w:lsdException w:name="Table Subtle 2" w:semiHidden="1" w:unhideWhenUsed="1"/>
    <w:lsdException w:name="Table Theme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itle" w:uiPriority="10" w:qFormat="1"/>
    <w:lsdException w:name="toa heading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TOC Heading" w:uiPriority="39" w:semiHidden="1" w:unhideWhenUsed="1" w:qFormat="1"/>
    <w:lsdException w:name="Unresolved Mention" w:semiHidden="1" w:unhideWhenUsed="1"/>
  </w:latentStyles>
  <w:style w:type="paragraph" w:styleId="1">
    <w:name w:val="heading 1"/>
    <w:basedOn w:val="a"/>
    <w:next w:val="a"/>
    <w:uiPriority w:val="9"/>
    <w:qFormat w:val="1"/>
    <w:pPr>
      <w:keepNext w:val="1"/>
      <w:keepLines w:val="1"/>
      <w:spacing w:before="360" w:after="80"/>
      <w:outlineLvl w:val="0"/>
    </w:pPr>
    <w:rPr>
      <w:sz w:val="40"/>
      <w:color w:val="2F5496"/>
      <w:szCs w:val="40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before="160" w:after="80"/>
      <w:outlineLvl w:val="1"/>
    </w:pPr>
    <w:rPr>
      <w:sz w:val="32"/>
      <w:color w:val="2F5496"/>
      <w:szCs w:val="32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before="160" w:after="80"/>
      <w:outlineLvl w:val="2"/>
    </w:pPr>
    <w:rPr>
      <w:sz w:val="28"/>
      <w:color w:val="2F5496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before="80" w:after="40"/>
      <w:outlineLvl w:val="3"/>
    </w:pPr>
    <w:rPr>
      <w:color w:val="2F5496"/>
      <w:i w:val="1"/>
      <w:iCs w:val="1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before="80" w:after="40"/>
      <w:outlineLvl w:val="4"/>
    </w:pPr>
    <w:rPr>
      <w:color w:val="2F5496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before="40" w:after="0"/>
      <w:outlineLvl w:val="5"/>
    </w:pPr>
    <w:rPr>
      <w:color w:val="595959"/>
      <w:i w:val="1"/>
      <w:iCs w:val="1"/>
    </w:rPr>
  </w:style>
  <w:style w:type="table" w:styleId="TableNormal" w:customStyle="1">
    <w:name w:val="TableNormal"/>
    <w:tblPr>
      <w:tblCellMar>
        <w:top w:w="100" w:type="dxa"/>
        <w:start w:w="100" w:type="dxa"/>
        <w:bottom w:w="100" w:type="dxa"/>
        <w:end w:w="100" w:type="dxa"/>
      </w:tblCellMar>
    </w:tblPr>
  </w:style>
  <w:style w:type="paragraph" w:styleId="a" w:default="1">
    <w:name w:val="Normal"/>
    <w:qFormat w:val="1"/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a3">
    <w:name w:val="Hyperlink"/>
    <w:uiPriority w:val="99"/>
    <w:semiHidden w:val="1"/>
    <w:unhideWhenUsed w:val="1"/>
    <w:rPr>
      <w:color w:val="2F69C7"/>
      <w:u w:val="single"/>
    </w:rPr>
  </w:style>
  <w:style w:type="table" w:styleId="a4">
    <w:name w:val="Table Grid"/>
    <w:basedOn w:val="a1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</w:style>
  <w:style w:type="paragraph" w:styleId="a5">
    <w:name w:val="Title"/>
    <w:basedOn w:val="a"/>
    <w:next w:val="a"/>
    <w:uiPriority w:val="10"/>
    <w:qFormat w:val="1"/>
    <w:pPr>
      <w:spacing w:after="80" w:line="240" w:lineRule="auto"/>
    </w:pPr>
    <w:rPr>
      <w:sz w:val="56"/>
      <w:szCs w:val="56"/>
    </w:rPr>
  </w:style>
  <w:style w:type="paragraph" w:styleId="a6">
    <w:name w:val="Subtitle"/>
    <w:basedOn w:val="a"/>
    <w:next w:val="a"/>
    <w:uiPriority w:val="11"/>
    <w:qFormat w:val="1"/>
    <w:rPr>
      <w:sz w:val="28"/>
      <w:color w:val="595959"/>
      <w:szCs w:val="28"/>
    </w:rPr>
  </w:style>
  <w:style w:type="table" w:styleId="a7" w:customStyle="1">
    <w:basedOn w:val="TableNormal"/>
    <w:tblPr>
      <w:tblStyleRowBandSize w:val="1"/>
      <w:tblStyleColBandSize w:val="1"/>
      <w:tblCellMar>
        <w:top w:w="15" w:type="dxa"/>
        <w:start w:w="15" w:type="dxa"/>
        <w:bottom w:w="15" w:type="dxa"/>
        <w:end w:w="15" w:type="dxa"/>
      </w:tblCellMar>
    </w:tblPr>
  </w:style>
  <w:style w:type="paragraph" w:styleId="a8">
    <w:name w:val="List Paragraph"/>
    <w:basedOn w:val="a"/>
    <w:uiPriority w:val="34"/>
    <w:qFormat w:val="1"/>
    <w:rsid w:val="00041F23"/>
    <w:pPr>
      <w:ind w:start="720"/>
      <w:contextualSpacing w:val="1"/>
    </w:pPr>
  </w:style>
  <w:style w:type="paragraph" w:styleId="a9">
    <w:name w:val="header"/>
    <w:basedOn w:val="a"/>
    <w:link w:val="aa"/>
    <w:uiPriority w:val="99"/>
    <w:unhideWhenUsed w:val="1"/>
    <w:rsid w:val="00234470"/>
    <w:pPr>
      <w:tabs>
        <w:tab w:val="center" w:pos="4677"/>
        <w:tab w:val="right" w:pos="9355"/>
      </w:tabs>
      <w:spacing w:after="0" w:line="240" w:lineRule="auto"/>
    </w:pPr>
  </w:style>
  <w:style w:type="character" w:styleId="aa" w:customStyle="1">
    <w:name w:val="Верхний колонтитул Знак"/>
    <w:basedOn w:val="a0"/>
    <w:link w:val="a9"/>
    <w:uiPriority w:val="99"/>
    <w:rsid w:val="00234470"/>
  </w:style>
  <w:style w:type="paragraph" w:styleId="ab">
    <w:name w:val="footer"/>
    <w:basedOn w:val="a"/>
    <w:link w:val="ac"/>
    <w:uiPriority w:val="99"/>
    <w:unhideWhenUsed w:val="1"/>
    <w:rsid w:val="00234470"/>
    <w:pPr>
      <w:tabs>
        <w:tab w:val="center" w:pos="4677"/>
        <w:tab w:val="right" w:pos="9355"/>
      </w:tabs>
      <w:spacing w:after="0" w:line="240" w:lineRule="auto"/>
    </w:pPr>
  </w:style>
  <w:style w:type="character" w:styleId="ac" w:customStyle="1">
    <w:name w:val="Нижний колонтитул Знак"/>
    <w:basedOn w:val="a0"/>
    <w:link w:val="ab"/>
    <w:uiPriority w:val="99"/>
    <w:rsid w:val="00234470"/>
  </w:style>
  <w:style w:type="paragraph" w:styleId="ad">
    <w:name w:val="footnote text"/>
    <w:basedOn w:val="a"/>
    <w:link w:val="ae"/>
    <w:uiPriority w:val="99"/>
    <w:semiHidden w:val="1"/>
    <w:unhideWhenUsed w:val="1"/>
    <w:rsid w:val="00C27A0B"/>
    <w:pPr>
      <w:spacing w:after="0" w:line="240" w:lineRule="auto"/>
    </w:pPr>
    <w:rPr>
      <w:sz w:val="20"/>
      <w:szCs w:val="20"/>
    </w:rPr>
  </w:style>
  <w:style w:type="character" w:styleId="ae" w:customStyle="1">
    <w:name w:val="Текст сноски Знак"/>
    <w:basedOn w:val="a0"/>
    <w:link w:val="ad"/>
    <w:uiPriority w:val="99"/>
    <w:semiHidden w:val="1"/>
    <w:rsid w:val="00C27A0B"/>
    <w:rPr>
      <w:sz w:val="20"/>
      <w:szCs w:val="20"/>
    </w:rPr>
  </w:style>
  <w:style w:type="character" w:styleId="af">
    <w:name w:val="footnote reference"/>
    <w:basedOn w:val="a0"/>
    <w:uiPriority w:val="99"/>
    <w:semiHidden w:val="1"/>
    <w:unhideWhenUsed w:val="1"/>
    <w:rsid w:val="00C27A0B"/>
    <w:rPr>
      <w:vertAlign w:val="superscript"/>
    </w:rPr>
  </w:style>
</w:styles>
</file>

<file path=word/webSettings.xml><?xml version="1.0" encoding="utf-8"?>
<w:webSettings xmlns:w16se="http://schemas.microsoft.com/office/word/2015/wordml/symex" xmlns:w16cid="http://schemas.microsoft.com/office/word/2016/wordml/cid" xmlns:w16cex="http://schemas.microsoft.com/office/word/2018/wordml/cex" xmlns:w="http://schemas.openxmlformats.org/wordprocessingml/2006/main" xmlns:w15="http://schemas.microsoft.com/office/word/2012/wordml" xmlns:w14="http://schemas.microsoft.com/office/word/2010/wordml" xmlns:w16="http://schemas.microsoft.com/office/word/2018/wordml" xmlns:w16sdtdh="http://schemas.microsoft.com/office/word/2020/wordml/sdtdatahash" xmlns:mc="http://schemas.openxmlformats.org/markup-compatibility/2006" mc:Ignorable="w14 w15 w16se w16cid w16 w16cex w16sdtdh">
  <w:relyOnVML/>
  <w:allowPNG/>
</w:webSettings>
</file>

<file path=word/_rels/document.xml.rels><?xml version="1.0" ?>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4" Type="http://schemas.openxmlformats.org/officeDocument/2006/relationships/styles" Target="styles.xml"/><Relationship Id="rId14" Type="http://schemas.openxmlformats.org/officeDocument/2006/relationships/header" Target="header2.xml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9" Type="http://schemas.openxmlformats.org/officeDocument/2006/relationships/image" Target="media/image1.png"/></Relationships>
</file>

<file path=word/_rels/fontTable.xml.rels><?xml version="1.0" ?>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?><Relationships xmlns="http://schemas.openxmlformats.org/package/2006/relationships"/>
</file>

<file path=word/_rels/footnotes.xml.rels><?xml version="1.0" ?><Relationships xmlns="http://schemas.openxmlformats.org/package/2006/relationships"><Relationship Id="rId1" Type="http://schemas.openxmlformats.org/officeDocument/2006/relationships/hyperlink" Target="https://yandex.ru/video/preview/10810394226527505719" TargetMode="External"/></Relationships>
</file>

<file path=word/_rels/header1.xml.rels><?xml version="1.0" ?>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?>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?>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?>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ibliography:Sources xmlns:bibliography="http://schemas.openxmlformats.org/officeDocument/2006/bibliography" SelectedStyle="\APASixthEditionOfficeOnline.xsl" StyleName="APA" Version="6"/>
</file>

<file path=customXml/item2.xml><?xml version="1.0" encoding="utf-8"?>
<unk1:gDocsCustomXmlDataStorage xmlns:unk1="http://customooxmlschemas.google.com/" uri="GoogleDocsCustomDataVersion2">
  <unk1:docsCustomData roundtripDataSignature="AMtx7mhev2DotQjgGIe3jj4mDX4ttImsSw==">CgMxLjA4AHIhMUwxOXoyYlg2bEpNaDNDZWF1QWg2Tk1iZnQxU2dyQ2w5</unk1:docsCustomData>
</unk1:gDocsCustomXmlDataStorage>
</file>

<file path=customXml/itemProps1.xml><?xml version="1.0" encoding="utf-8"?>
<customXml:datastoreItem xmlns:customXml="http://schemas.openxmlformats.org/officeDocument/2006/customXml" customXml:itemID="{A27921B4-3CA6-48CD-9BB1-FD82B720BB77}">
  <customXml:schemaRefs>
    <customXml:schemaRef customXml:uri="http://schemas.openxmlformats.org/officeDocument/2006/bibliography"/>
  </customXml:schemaRefs>
</customXml:datastoreItem>
</file>

<file path=customXml/itemProps2.xml><?xml version="1.0" encoding="utf-8"?>
<customXml:datastoreItem xmlns:customXml="http://schemas.openxmlformats.org/officeDocument/2006/customXml" customXml:itemID="{11111111-1234-1234-1234-123412341234}">
  <customXml:schemaRefs>
    <customXml:schemaRef customXml:uri="http://customooxmlschemas.google.com/"/>
  </customXml:schemaRefs>
</customXml:datastoreItem>
</file>

<file path=docProps/app.xml><?xml version="1.0" encoding="utf-8"?>
<ep:Properties xmlns:vt="http://schemas.openxmlformats.org/officeDocument/2006/docPropsVTypes" xmlns:ep="http://schemas.openxmlformats.org/officeDocument/2006/extended-properties">
  <ep:Template>Normal.dotm</ep:Template>
  <ep:TotalTime>444</ep:TotalTime>
  <ep:Pages>24</ep:Pages>
  <ep:Words>4347</ep:Words>
  <ep:Characters>24784</ep:Characters>
  <ep:Application>Microsoft Office Word</ep:Application>
  <ep:DocSecurity>0</ep:DocSecurity>
  <ep:Lines>206</ep:Lines>
  <ep:Paragraphs>58</ep:Paragraphs>
  <ep:ScaleCrop>false</ep:ScaleCrop>
  <ep:HeadingPairs>
    <vt:vector size="2" baseType="variant">
      <vt:variant>
        <vt:lpstr>Название</vt:lpstr>
      </vt:variant>
      <vt:variant>
        <vt:i4>1</vt:i4>
      </vt:variant>
    </vt:vector>
  </ep:HeadingPairs>
  <ep:TitlesOfParts>
    <vt:vector size="1" baseType="lpstr">
      <vt:lpstr/>
    </vt:vector>
  </ep:TitlesOfParts>
  <ep:Company/>
  <ep:LinksUpToDate>false</ep:LinksUpToDate>
  <ep:CharactersWithSpaces>29073</ep:CharactersWithSpaces>
  <ep:SharedDoc>false</ep:SharedDoc>
  <ep:HyperlinksChanged>false</ep:HyperlinksChanged>
  <ep:AppVersion>16.0000</ep:AppVersion>
</ep:Properties>
</file>

<file path=docProps/core.xml><?xml version="1.0" encoding="utf-8"?>
<cp:coreProperties xmlns:dcterms="http://purl.org/dc/terms/" xmlns:xsi="http://www.w3.org/2001/XMLSchema-instance" xmlns:cp="http://schemas.openxmlformats.org/package/2006/metadata/core-properties">
  <cp:lastModifiedBy>Киселева Анна Александровна</cp:lastModifiedBy>
  <cp:revision>95</cp:revision>
  <dcterms:created xsi:type="dcterms:W3CDTF">2026-08-06T08:28:00Z</dcterms:created>
  <dcterms:modified xsi:type="dcterms:W3CDTF">2026-08-24T09:49:00Z</dcterms:modified>
</cp:coreProperties>
</file>