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9052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098F80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30921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1F27B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903B11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36C1AF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12D7E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2B093A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0DB05D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3C5C4" w14:textId="77777777" w:rsidR="003E0F19" w:rsidRDefault="00A66DD4">
      <w:pPr>
        <w:spacing w:after="20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 на тему</w:t>
      </w:r>
    </w:p>
    <w:p w14:paraId="4436ABD9" w14:textId="77777777" w:rsidR="003E0F19" w:rsidRDefault="00A66DD4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лагерь: инструкция по применению»</w:t>
      </w:r>
    </w:p>
    <w:p w14:paraId="006B6DCA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5F9C93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6841A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06B07A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CFE00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99435A" w14:textId="77777777" w:rsidR="003E0F19" w:rsidRDefault="003E0F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B9CF79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957DA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8C52FD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587314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437E77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57578B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6782A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FCC916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BB2510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89A903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259587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65A27" w14:textId="77777777" w:rsidR="003E0F19" w:rsidRDefault="003E0F1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1D3241" w14:textId="77777777" w:rsidR="003E0F19" w:rsidRDefault="00A66DD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</w:p>
    <w:p w14:paraId="2D1DC846" w14:textId="77777777" w:rsidR="003E0F19" w:rsidRPr="00FB53EB" w:rsidRDefault="00A66DD4">
      <w:pPr>
        <w:spacing w:before="280" w:after="16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Pr="00FB53EB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лекции: </w:t>
      </w:r>
      <w:r w:rsidRPr="00FB53EB">
        <w:rPr>
          <w:rFonts w:ascii="Times New Roman" w:eastAsia="Times New Roman" w:hAnsi="Times New Roman" w:cs="Times New Roman"/>
          <w:sz w:val="28"/>
          <w:szCs w:val="28"/>
        </w:rPr>
        <w:t>предоставить родителям комплексную информацию и практические рекомендации по подготовке ребёнка к пребыванию в детском лагере, включая аспекты психологической поддержки, обеспечения безопасности и комфорта, а также содействия успешной адаптации к новым условиям.</w:t>
      </w:r>
    </w:p>
    <w:p w14:paraId="6A98FC0B" w14:textId="77777777" w:rsidR="003E0F19" w:rsidRPr="00FB53EB" w:rsidRDefault="00A66DD4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 w:rsidRPr="00FB5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0A314E" w14:textId="77777777" w:rsidR="003E0F19" w:rsidRPr="00FB53EB" w:rsidRDefault="00A66DD4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крепкая семья,</w:t>
      </w:r>
    </w:p>
    <w:p w14:paraId="441221C0" w14:textId="77777777" w:rsidR="003E0F19" w:rsidRPr="00FB53EB" w:rsidRDefault="00A66DD4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 xml:space="preserve">коллективизм, </w:t>
      </w:r>
    </w:p>
    <w:p w14:paraId="06A5A73C" w14:textId="77777777" w:rsidR="003E0F19" w:rsidRPr="00FB53EB" w:rsidRDefault="00A66DD4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взаимопомощь и взаимоуважение.</w:t>
      </w:r>
    </w:p>
    <w:p w14:paraId="1C0D4C2A" w14:textId="77777777" w:rsidR="003E0F19" w:rsidRPr="00FB53EB" w:rsidRDefault="00A66DD4">
      <w:pPr>
        <w:spacing w:after="160" w:line="240" w:lineRule="auto"/>
        <w:ind w:left="360"/>
        <w:jc w:val="both"/>
        <w:rPr>
          <w:rFonts w:ascii="Calibri" w:eastAsia="Calibri" w:hAnsi="Calibri" w:cs="Calibri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452FB6E8" w14:textId="77777777" w:rsidR="003E0F19" w:rsidRPr="00FB53EB" w:rsidRDefault="00A66DD4">
      <w:pPr>
        <w:widowControl w:val="0"/>
        <w:numPr>
          <w:ilvl w:val="0"/>
          <w:numId w:val="22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Информировать родителей о ключевых аспектах подготовки ребёнка к пребыванию в детском лагере.</w:t>
      </w:r>
    </w:p>
    <w:p w14:paraId="5288BF57" w14:textId="77777777" w:rsidR="003E0F19" w:rsidRPr="00FB53EB" w:rsidRDefault="00A66DD4">
      <w:pPr>
        <w:widowControl w:val="0"/>
        <w:numPr>
          <w:ilvl w:val="0"/>
          <w:numId w:val="22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Снизить уровень тревожности родителей и оказать психологическую поддержку.</w:t>
      </w:r>
    </w:p>
    <w:p w14:paraId="63215D5F" w14:textId="77777777" w:rsidR="003E0F19" w:rsidRPr="00FB53EB" w:rsidRDefault="00A66DD4">
      <w:pPr>
        <w:widowControl w:val="0"/>
        <w:numPr>
          <w:ilvl w:val="0"/>
          <w:numId w:val="22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Обучить эффективным методам общения с ребёнком в период его пребывания в лагере.</w:t>
      </w:r>
    </w:p>
    <w:p w14:paraId="1207ED84" w14:textId="77777777" w:rsidR="003E0F19" w:rsidRPr="00FB53EB" w:rsidRDefault="00A66DD4">
      <w:pPr>
        <w:widowControl w:val="0"/>
        <w:numPr>
          <w:ilvl w:val="0"/>
          <w:numId w:val="22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sz w:val="28"/>
          <w:szCs w:val="28"/>
        </w:rPr>
        <w:t>Содействовать успешной адаптации ребёнка к новым условиям и коллективу.</w:t>
      </w:r>
    </w:p>
    <w:p w14:paraId="552F98EC" w14:textId="77777777" w:rsidR="003E0F19" w:rsidRDefault="003E0F19">
      <w:pPr>
        <w:widowControl w:val="0"/>
        <w:spacing w:line="240" w:lineRule="auto"/>
        <w:ind w:firstLine="284"/>
        <w:jc w:val="both"/>
        <w:rPr>
          <w:rFonts w:ascii="Calibri" w:eastAsia="Calibri" w:hAnsi="Calibri" w:cs="Calibri"/>
        </w:rPr>
      </w:pPr>
    </w:p>
    <w:p w14:paraId="1E0A89E0" w14:textId="77777777" w:rsidR="003E0F19" w:rsidRDefault="00A66DD4">
      <w:pPr>
        <w:widowControl w:val="0"/>
        <w:spacing w:line="240" w:lineRule="auto"/>
        <w:ind w:firstLine="284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15581EAF" w14:textId="77777777" w:rsidR="003E0F19" w:rsidRDefault="00A66DD4">
      <w:pPr>
        <w:spacing w:before="280" w:after="28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Аудитория: </w:t>
      </w:r>
      <w:r w:rsidRPr="00FB53EB">
        <w:rPr>
          <w:rFonts w:ascii="Times New Roman" w:eastAsia="Times New Roman" w:hAnsi="Times New Roman" w:cs="Times New Roman"/>
          <w:sz w:val="28"/>
          <w:szCs w:val="28"/>
        </w:rPr>
        <w:t>родители детей 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возраста.</w:t>
      </w:r>
    </w:p>
    <w:p w14:paraId="709DDDE9" w14:textId="77777777" w:rsidR="003E0F19" w:rsidRDefault="00A66DD4">
      <w:pPr>
        <w:spacing w:before="20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14:paraId="735738A4" w14:textId="77777777" w:rsidR="003E0F19" w:rsidRDefault="00A66DD4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7424D54D" w14:textId="77777777" w:rsidR="003E0F19" w:rsidRDefault="00A66DD4">
      <w:pPr>
        <w:spacing w:after="160" w:line="240" w:lineRule="auto"/>
        <w:ind w:firstLine="284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- презентация.</w:t>
      </w:r>
      <w:r>
        <w:br w:type="page"/>
      </w:r>
    </w:p>
    <w:p w14:paraId="4417D033" w14:textId="77777777" w:rsidR="003E0F19" w:rsidRDefault="00A66DD4">
      <w:pPr>
        <w:spacing w:after="1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609B1DA6" w14:textId="77777777" w:rsidR="003E0F19" w:rsidRDefault="00A66DD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1 слайд. Введение</w:t>
      </w:r>
    </w:p>
    <w:p w14:paraId="39CD6370" w14:textId="77777777" w:rsidR="003E0F19" w:rsidRPr="00FB53EB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Добрый день, уважаемые родители! Сегодня мы поговорим о том, как подготовить ребёнка к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поездке в детский лагерь и сделать его отдых комфортным и полезным. </w:t>
      </w:r>
    </w:p>
    <w:p w14:paraId="31843DDD" w14:textId="77777777" w:rsidR="00043326" w:rsidRDefault="00A66DD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Лагерь для ребёнка – это не только возможность отдохнуть, но и важный шаг к самостоятельности. Однако такая поездка требует подготовки как со стороны школьника, так и со стороны родителей. Давайте разберёмся, как сделать этот опыт положительным для всей семьи. Обсудим, как оценить готовность ребёнка к пребыванию в лагере, помочь ему адаптироваться и что делать, если возникнут трудности.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</w:p>
    <w:p w14:paraId="2BC7FD0C" w14:textId="22C63472" w:rsidR="00043326" w:rsidRPr="00043326" w:rsidRDefault="0004332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756B91F" wp14:editId="24DD20D3">
            <wp:extent cx="889000" cy="209550"/>
            <wp:effectExtent l="0" t="0" r="635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</w:t>
      </w:r>
      <w:r w:rsidRPr="00043326">
        <w:rPr>
          <w:rFonts w:ascii="Times New Roman" w:eastAsia="Times New Roman" w:hAnsi="Times New Roman" w:cs="Times New Roman"/>
          <w:color w:val="404040"/>
          <w:sz w:val="28"/>
          <w:szCs w:val="28"/>
        </w:rPr>
        <w:t>Есть ли у вас опыт подготовки ребёнка к лагерю?</w:t>
      </w:r>
    </w:p>
    <w:p w14:paraId="3CB7DCCD" w14:textId="77777777" w:rsidR="003E0F19" w:rsidRDefault="00A66DD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 слайд. Первый шаг к самостоятельности</w:t>
      </w:r>
    </w:p>
    <w:p w14:paraId="749E7AB6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Поездка в лагерь, особенно если она первая, – это важный этап не только для ребёнка, но и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для его родителей. Это своеобразная репетиция взрослой жизни: школьник учится быть самостоятельным, принимать решения и взаимодействовать с окружающими. Для родителей же это возможность проверить, насколько они готовы отпустить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своего сына или дочь в новый этап их жизни.</w:t>
      </w:r>
    </w:p>
    <w:p w14:paraId="7ED69AF0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Для ребёнка: школа жизни</w:t>
      </w:r>
    </w:p>
    <w:p w14:paraId="0A02EF17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Лагерь становится для ребёнка настоящим испытанием на прочность. Здесь он учится:</w:t>
      </w:r>
    </w:p>
    <w:p w14:paraId="2D9AE93F" w14:textId="77777777" w:rsidR="003E0F19" w:rsidRPr="00FB53EB" w:rsidRDefault="00A66DD4">
      <w:pPr>
        <w:numPr>
          <w:ilvl w:val="0"/>
          <w:numId w:val="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быть самостоятельным: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следить за своими вещами, соблюдать режим и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решать бытовые вопросы;</w:t>
      </w:r>
    </w:p>
    <w:p w14:paraId="2AF2EFF4" w14:textId="77777777" w:rsidR="003E0F19" w:rsidRDefault="00A66DD4">
      <w:pPr>
        <w:numPr>
          <w:ilvl w:val="0"/>
          <w:numId w:val="2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коммуницировать: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находить общий язык с новыми людьми, работать в команде и разрешать конфликты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;</w:t>
      </w:r>
    </w:p>
    <w:p w14:paraId="44EC23DB" w14:textId="77777777" w:rsidR="003E0F19" w:rsidRDefault="00A66DD4">
      <w:pPr>
        <w:numPr>
          <w:ilvl w:val="0"/>
          <w:numId w:val="2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адаптироваться: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справляться с трудностями, которые могут возникнуть вдали от дома.</w:t>
      </w:r>
    </w:p>
    <w:p w14:paraId="474061A8" w14:textId="28D6AE77" w:rsidR="003E0F19" w:rsidRPr="00043326" w:rsidRDefault="00A66DD4" w:rsidP="00043326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Этот опыт помогает ребёнку стать увереннее в себе и подготовиться к будущим вызовам взрослой жизни.</w:t>
      </w:r>
    </w:p>
    <w:p w14:paraId="0BEF44EC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Для родителей: урок доверия</w:t>
      </w:r>
    </w:p>
    <w:p w14:paraId="7533D1DF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Для мам и пап поездка ребёнка в лагерь – это проверка на готовность отпустить его в самостоятельное плавание. Возникают вопросы:</w:t>
      </w:r>
    </w:p>
    <w:p w14:paraId="6007446E" w14:textId="77777777" w:rsidR="003E0F19" w:rsidRDefault="00A66DD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Сможет ли он справиться без моей помощи?</w:t>
      </w:r>
    </w:p>
    <w:p w14:paraId="11D929DF" w14:textId="77777777" w:rsidR="003E0F19" w:rsidRDefault="00A66DD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Как он будет решать проблемы?</w:t>
      </w:r>
    </w:p>
    <w:p w14:paraId="532817CB" w14:textId="77777777" w:rsidR="003E0F19" w:rsidRDefault="00A66DD4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Не будет ли ему одиноко?</w:t>
      </w:r>
    </w:p>
    <w:p w14:paraId="4425A109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Эти переживания естественны, но важно помнить: чрезмерная опека может помешать ребёнку научиться быть самостоятельным. Лагерь – это возможность для родителей научиться доверять своему чаду и позволить ему расти.</w:t>
      </w:r>
    </w:p>
    <w:p w14:paraId="727EDBFD" w14:textId="01EFFC8D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Есть одна мудрая инд</w:t>
      </w:r>
      <w:r w:rsidR="00392ABB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йская пословица: </w:t>
      </w: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  <w:t>«Ребёнок – гость в твоём доме. Накорми, выучи и отпусти»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07CA6FD3" w14:textId="77777777" w:rsidR="003E0F19" w:rsidRDefault="00A66DD4">
      <w:pPr>
        <w:numPr>
          <w:ilvl w:val="0"/>
          <w:numId w:val="4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Что вы чувствуете, когда слышите эти слова? </w:t>
      </w:r>
    </w:p>
    <w:p w14:paraId="7C30AF51" w14:textId="77777777" w:rsidR="003E0F19" w:rsidRDefault="00A66DD4">
      <w:pPr>
        <w:numPr>
          <w:ilvl w:val="0"/>
          <w:numId w:val="4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Если внутри возникает тревога: </w:t>
      </w: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  <w:t xml:space="preserve">«Как отпустить? Куда? Я ведь столько вложил(а) в него!»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– это повод задуматься.</w:t>
      </w:r>
    </w:p>
    <w:p w14:paraId="72C2A312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Возможно, стоит пересмотреть своё отношение к взрослению ребёнка. Ведь главная задача родителей – не удерживать его рядом, а помочь ему стать самостоятельным, уверенным в себе человеком, готовым к жизни в большом мире.</w:t>
      </w:r>
    </w:p>
    <w:p w14:paraId="2FF6D211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Как подготовиться к </w:t>
      </w: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этому шагу</w:t>
      </w:r>
    </w:p>
    <w:p w14:paraId="2AE598A4" w14:textId="77777777" w:rsidR="003E0F19" w:rsidRDefault="00A66DD4" w:rsidP="00392ABB">
      <w:pPr>
        <w:pStyle w:val="aff0"/>
        <w:numPr>
          <w:ilvl w:val="0"/>
          <w:numId w:val="24"/>
        </w:numPr>
        <w:spacing w:line="240" w:lineRule="auto"/>
        <w:jc w:val="both"/>
      </w:pPr>
      <w:r w:rsidRPr="00392AB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Обсудите с ребёнком его ожидания. </w:t>
      </w:r>
      <w:r w:rsidRPr="00392ABB">
        <w:rPr>
          <w:rFonts w:ascii="Times New Roman" w:eastAsia="Times New Roman" w:hAnsi="Times New Roman" w:cs="Times New Roman"/>
          <w:color w:val="404040"/>
          <w:sz w:val="28"/>
          <w:szCs w:val="28"/>
        </w:rPr>
        <w:t>Расскажите, что его ждёт, и поддержите, если он волнуется.</w:t>
      </w:r>
    </w:p>
    <w:p w14:paraId="451D837A" w14:textId="77777777" w:rsidR="003E0F19" w:rsidRDefault="00A66DD4" w:rsidP="00392ABB">
      <w:pPr>
        <w:pStyle w:val="aff0"/>
        <w:numPr>
          <w:ilvl w:val="0"/>
          <w:numId w:val="24"/>
        </w:numPr>
        <w:spacing w:line="240" w:lineRule="auto"/>
        <w:jc w:val="both"/>
      </w:pPr>
      <w:r w:rsidRPr="00392AB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Научите его базовым навыкам. </w:t>
      </w:r>
      <w:r w:rsidRPr="00392ABB">
        <w:rPr>
          <w:rFonts w:ascii="Times New Roman" w:eastAsia="Times New Roman" w:hAnsi="Times New Roman" w:cs="Times New Roman"/>
          <w:color w:val="404040"/>
          <w:sz w:val="28"/>
          <w:szCs w:val="28"/>
        </w:rPr>
        <w:t>Убедитесь, что он знает, как следить за своими вещами, соблюдать гигиену и решать простые бытовые вопросы.</w:t>
      </w:r>
    </w:p>
    <w:p w14:paraId="1849A621" w14:textId="77777777" w:rsidR="003E0F19" w:rsidRDefault="00A66DD4" w:rsidP="00392ABB">
      <w:pPr>
        <w:pStyle w:val="aff0"/>
        <w:numPr>
          <w:ilvl w:val="0"/>
          <w:numId w:val="24"/>
        </w:numPr>
        <w:spacing w:line="240" w:lineRule="auto"/>
        <w:jc w:val="both"/>
      </w:pPr>
      <w:r w:rsidRPr="00392AB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Доверяйте, но будьте на связи. </w:t>
      </w:r>
      <w:r w:rsidRPr="00392ABB">
        <w:rPr>
          <w:rFonts w:ascii="Times New Roman" w:eastAsia="Times New Roman" w:hAnsi="Times New Roman" w:cs="Times New Roman"/>
          <w:color w:val="404040"/>
          <w:sz w:val="28"/>
          <w:szCs w:val="28"/>
        </w:rPr>
        <w:t>Обсудите, как вы будете общаться, но дайте ему возможность проявить самостоятельность.</w:t>
      </w:r>
    </w:p>
    <w:p w14:paraId="5C770C6A" w14:textId="77777777" w:rsidR="003E0F19" w:rsidRDefault="00A66DD4" w:rsidP="00392ABB">
      <w:pPr>
        <w:pStyle w:val="aff0"/>
        <w:numPr>
          <w:ilvl w:val="0"/>
          <w:numId w:val="24"/>
        </w:numPr>
        <w:spacing w:afterAutospacing="1" w:line="240" w:lineRule="auto"/>
        <w:jc w:val="both"/>
      </w:pPr>
      <w:r w:rsidRPr="00392AB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Работайте над своими страхами. </w:t>
      </w:r>
      <w:r w:rsidRPr="00392ABB">
        <w:rPr>
          <w:rFonts w:ascii="Times New Roman" w:eastAsia="Times New Roman" w:hAnsi="Times New Roman" w:cs="Times New Roman"/>
          <w:color w:val="404040"/>
          <w:sz w:val="28"/>
          <w:szCs w:val="28"/>
        </w:rPr>
        <w:t>Помните, что лагерь – это безопасное пространство, где ребёнок учится быть самостоятельным под присмотром взрослых.</w:t>
      </w:r>
    </w:p>
    <w:p w14:paraId="5E2422D6" w14:textId="77777777" w:rsidR="003E0F19" w:rsidRPr="00FB53EB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Поездка в лагерь – это не просто отдых, а важный этап взросления. И для ребёнка,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и для родителей это возможность стать чуть более независимыми, уверенными и готовыми к новым вызовам.</w:t>
      </w:r>
    </w:p>
    <w:p w14:paraId="2B594DE6" w14:textId="77777777" w:rsidR="003E0F19" w:rsidRPr="00FB53EB" w:rsidRDefault="00A66DD4">
      <w:pPr>
        <w:spacing w:beforeAutospacing="1"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3 слайд. Готов ли ваш ребёнок к лагерю</w:t>
      </w:r>
    </w:p>
    <w:p w14:paraId="1C0E4873" w14:textId="6E759F3F" w:rsidR="003E0F19" w:rsidRPr="00FB53EB" w:rsidRDefault="00A66DD4">
      <w:pPr>
        <w:spacing w:beforeAutospacing="1"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Поездка в лагерь – это важное событие, которое требует не только учесть возраст ребёнка, но и оценить его психологическую готовность. Обычно лагеря принимают детей с 8 лет, но ключевым фактором должна быть способность вашей дочери или сына провести время вдали от дома, справляясь с бытовыми и социальными задачами.</w:t>
      </w:r>
    </w:p>
    <w:p w14:paraId="6AFE19B9" w14:textId="77777777" w:rsidR="003E0F19" w:rsidRPr="00FB53EB" w:rsidRDefault="00A66DD4">
      <w:pPr>
        <w:spacing w:beforeAutospacing="1" w:afterAutospacing="1" w:line="240" w:lineRule="auto"/>
        <w:jc w:val="both"/>
        <w:outlineLvl w:val="2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Как понять, что ребёнок готов</w:t>
      </w:r>
    </w:p>
    <w:p w14:paraId="312DC605" w14:textId="77777777" w:rsidR="003E0F19" w:rsidRPr="00FB53EB" w:rsidRDefault="00A66DD4">
      <w:pPr>
        <w:spacing w:beforeAutospacing="1"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Прежде чем принимать решение, важно трезво оценить возможности ребёнка:</w:t>
      </w:r>
    </w:p>
    <w:p w14:paraId="44127260" w14:textId="77777777" w:rsidR="003E0F19" w:rsidRPr="00FB53EB" w:rsidRDefault="00A66DD4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Бытовые навыки:</w:t>
      </w:r>
    </w:p>
    <w:p w14:paraId="12BAAE6F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Умеет ли он самостоятельно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умываться, одеваться, следить за своими вещами?</w:t>
      </w:r>
    </w:p>
    <w:p w14:paraId="1EC29ED6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Может ли он заправлять постель и поддерживать порядок в своих вещах?</w:t>
      </w:r>
    </w:p>
    <w:p w14:paraId="2B54284C" w14:textId="77777777" w:rsidR="003E0F19" w:rsidRDefault="00A66DD4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Социальная адаптация:</w:t>
      </w:r>
    </w:p>
    <w:p w14:paraId="569ABA0F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Насколько комфортно он чувствует себя в школе среди сверстников?</w:t>
      </w:r>
    </w:p>
    <w:p w14:paraId="08E0B21C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Готов ли он к новому коллективу и сможет ли найти общий язык с другими детьми?</w:t>
      </w:r>
    </w:p>
    <w:p w14:paraId="2F1D9BCA" w14:textId="77777777" w:rsidR="003E0F19" w:rsidRDefault="00A66DD4">
      <w:pPr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Эмоциональная зрелость:</w:t>
      </w:r>
    </w:p>
    <w:p w14:paraId="1DEE5007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Может ли он заявить о своих потребностях, сказать «нет» или задать вопрос, если что-то его беспокоит?</w:t>
      </w:r>
    </w:p>
    <w:p w14:paraId="5A80E67F" w14:textId="77777777" w:rsidR="003E0F19" w:rsidRDefault="00A66DD4" w:rsidP="00FB53EB">
      <w:pPr>
        <w:spacing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Способен ли он справляться с небольшими трудностями без помощи родителей?</w:t>
      </w:r>
    </w:p>
    <w:p w14:paraId="1E177AB1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Но самое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главное, </w:t>
      </w: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хочет ли сам ребёнок ехать в лагерь.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Его желание – это ключевой фактор успешного отдыха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05CAA901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Как проверить готовность</w:t>
      </w:r>
    </w:p>
    <w:p w14:paraId="4AC23087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Чтобы понять, насколько ребёнок готов к разлуке с вами, можно устроить небольшую «репетицию»:</w:t>
      </w:r>
    </w:p>
    <w:p w14:paraId="16CC887B" w14:textId="77777777" w:rsidR="003E0F19" w:rsidRDefault="00A66DD4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Организуйте поездку к родственникам, которым вы доверяете.</w:t>
      </w:r>
    </w:p>
    <w:p w14:paraId="3F9C9D91" w14:textId="77777777" w:rsidR="003E0F19" w:rsidRDefault="00A66DD4">
      <w:pPr>
        <w:numPr>
          <w:ilvl w:val="0"/>
          <w:numId w:val="7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Предложите ночёвку у друзей.</w:t>
      </w:r>
    </w:p>
    <w:p w14:paraId="76559711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После этого обсудите с ребёнком его впечатления: что ему понравилось, что вызвало трудности, как он справлялся с ситуациями. Это поможет вам лучше понять его готовность.</w:t>
      </w:r>
    </w:p>
    <w:p w14:paraId="4C916DBF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Все дети разные</w:t>
      </w:r>
    </w:p>
    <w:p w14:paraId="022C1AEC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Не стоит ориентироваться только на возраст. Один ребёнок в 7 лет уже уверенно чувствует себя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в новой обстановке, а другой и в 10 лет может испытывать трудности. Особенно важно это учитывать, если были сложности в общении со сверстниками, которые обычно проявляются в школе. В таких случаях лагерь может быть не лучшим выбором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71117DBD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Чего делать не стоит:</w:t>
      </w:r>
    </w:p>
    <w:p w14:paraId="4711A9BB" w14:textId="072B46BA" w:rsidR="003E0F19" w:rsidRDefault="00A66DD4">
      <w:pPr>
        <w:numPr>
          <w:ilvl w:val="0"/>
          <w:numId w:val="8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Отправлять ребёнка в лагерь «для компании» с другом или старшим братом</w:t>
      </w:r>
      <w:r w:rsidR="0004332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="00043326" w:rsidRPr="00043326">
        <w:rPr>
          <w:rFonts w:ascii="Times New Roman" w:eastAsia="Times New Roman" w:hAnsi="Times New Roman" w:cs="Times New Roman"/>
          <w:color w:val="404040"/>
          <w:sz w:val="28"/>
          <w:szCs w:val="28"/>
        </w:rPr>
        <w:t>(кроме отдельных ситуаций)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0BA95543" w14:textId="77777777" w:rsidR="003E0F19" w:rsidRDefault="00A66DD4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Использовать лагерь как способ «освободить время» для себя.</w:t>
      </w:r>
    </w:p>
    <w:p w14:paraId="7A389526" w14:textId="77777777" w:rsidR="003E0F19" w:rsidRDefault="00A66DD4">
      <w:pPr>
        <w:numPr>
          <w:ilvl w:val="0"/>
          <w:numId w:val="8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Пытаться «бросить в омут», чтобы привить самостоятельность.</w:t>
      </w:r>
    </w:p>
    <w:p w14:paraId="67BEBA47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Такие подходы могут привести к травмирующему опыту, если ребёнок не готов или не хочет ехать.</w:t>
      </w:r>
    </w:p>
    <w:p w14:paraId="1AFD3027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Когда лагерь – не лучший выбор</w:t>
      </w:r>
    </w:p>
    <w:p w14:paraId="7E2D1364" w14:textId="77777777" w:rsidR="003E0F19" w:rsidRDefault="00A66DD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Есть ситуации, когда отправка в лагерь может быть нежелательной:</w:t>
      </w:r>
    </w:p>
    <w:p w14:paraId="224DF19E" w14:textId="77777777" w:rsidR="003E0F19" w:rsidRDefault="00A66DD4">
      <w:pPr>
        <w:numPr>
          <w:ilvl w:val="0"/>
          <w:numId w:val="9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Стрессовые события: развод, потеря близкого человека, появление нового члена семьи.</w:t>
      </w:r>
    </w:p>
    <w:p w14:paraId="233B11D8" w14:textId="77777777" w:rsidR="003E0F19" w:rsidRDefault="00A66DD4">
      <w:pPr>
        <w:numPr>
          <w:ilvl w:val="0"/>
          <w:numId w:val="9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Ребёнок не выражает явного желания поехать.</w:t>
      </w:r>
    </w:p>
    <w:p w14:paraId="2C283DF9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В таких случаях у ребёнка может сложиться впечатление, что его «хотят отправить подальше». Это может усилить чувство тревоги и одиночества.</w:t>
      </w:r>
    </w:p>
    <w:p w14:paraId="1EDE3D45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Родительская готовность</w:t>
      </w:r>
    </w:p>
    <w:p w14:paraId="32B973B1" w14:textId="2244FF1A" w:rsidR="003E0F19" w:rsidRPr="00043326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Готовность родителей отпустить ребёнка играет не меньшую роль, чем его собственная. Ваши страхи и неуверенность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могут вызвать у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него тревогу и сомнения.</w:t>
      </w:r>
    </w:p>
    <w:p w14:paraId="0F982079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Чего стоит избегать:</w:t>
      </w:r>
    </w:p>
    <w:p w14:paraId="5A228D42" w14:textId="77777777" w:rsidR="003E0F19" w:rsidRDefault="00A66DD4">
      <w:pPr>
        <w:numPr>
          <w:ilvl w:val="0"/>
          <w:numId w:val="10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постоянных звонков и приездов в лагерь;</w:t>
      </w:r>
    </w:p>
    <w:p w14:paraId="7A920BDE" w14:textId="77777777" w:rsidR="003E0F19" w:rsidRDefault="00A66DD4">
      <w:pPr>
        <w:numPr>
          <w:ilvl w:val="0"/>
          <w:numId w:val="10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навязчивых вопросов: «Ты справишься?», «Тебе не страшно?»;</w:t>
      </w:r>
    </w:p>
    <w:p w14:paraId="4FDE3D42" w14:textId="77777777" w:rsidR="003E0F19" w:rsidRDefault="00A66DD4">
      <w:pPr>
        <w:numPr>
          <w:ilvl w:val="0"/>
          <w:numId w:val="10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чрезмерного контроля и попыток решать всё за ребёнка.</w:t>
      </w:r>
    </w:p>
    <w:p w14:paraId="1BE0DF53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 xml:space="preserve">Вместо этого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дайте ребёнку уверенность в том, что всё будет хорошо.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Поддержите его, расскажите, как здорово он проведёт время, и напомните, что вы всегда рядом, если ему понадобится помощь.</w:t>
      </w:r>
    </w:p>
    <w:p w14:paraId="1CE43E88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4 слайд. Как сделать пребывание ребёнка в лагере комфортным и уверенным</w:t>
      </w:r>
    </w:p>
    <w:p w14:paraId="7B3FB6E7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Поездка в лагерь – это важный этап в жизни ребёнка, и от того, насколько хорошо он будет подготовлен, зависит его успешная адаптация и положительные впечатления. Вот несколько советов, которые помогут сделать пребывание вашего чада в лагере комфортным и уверенным:</w:t>
      </w:r>
    </w:p>
    <w:p w14:paraId="5658B168" w14:textId="77777777" w:rsidR="003E0F19" w:rsidRPr="00FB53EB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1. </w:t>
      </w: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Совместный выбор лагеря</w:t>
      </w:r>
    </w:p>
    <w:p w14:paraId="239AB56E" w14:textId="77777777" w:rsidR="003E0F19" w:rsidRPr="00FB53EB" w:rsidRDefault="00A66DD4">
      <w:pPr>
        <w:numPr>
          <w:ilvl w:val="0"/>
          <w:numId w:val="11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Обсудите с ребёнком возможность поездки.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Узнайте его мнение, расскажите о том, что его ждёт, и вместе выберите тип лагеря (спортивный, творческий, языковой и т. д.).</w:t>
      </w:r>
    </w:p>
    <w:p w14:paraId="012EFDDA" w14:textId="77777777" w:rsidR="003E0F19" w:rsidRDefault="00A66DD4">
      <w:pPr>
        <w:numPr>
          <w:ilvl w:val="0"/>
          <w:numId w:val="11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Учитывайте срок пребывания.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Для первого раза лучше выбрать короткую смену (7–10 дней), чтобы ребёнок мог адаптироваться без лишнего стресса.</w:t>
      </w:r>
    </w:p>
    <w:p w14:paraId="02CD5337" w14:textId="77777777" w:rsidR="003E0F19" w:rsidRDefault="00A66DD4">
      <w:pPr>
        <w:numPr>
          <w:ilvl w:val="0"/>
          <w:numId w:val="11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Избегайте далёких поездок.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Не стоит отправлять ребёнка впервые в лагерь за границу или в другой регион. Лучше выбрать место, куда можно быстро добраться в случае необходимости.</w:t>
      </w:r>
    </w:p>
    <w:p w14:paraId="19FE0F3E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2. Подготовка к лагерной жизни</w:t>
      </w:r>
    </w:p>
    <w:p w14:paraId="429B8D95" w14:textId="77777777" w:rsidR="003E0F19" w:rsidRDefault="00A66DD4">
      <w:pPr>
        <w:numPr>
          <w:ilvl w:val="0"/>
          <w:numId w:val="1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Расскажите о распорядке дня и правилах.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Объясните, как проходит день в лагере, какие есть мероприятия и что от него потребуется.</w:t>
      </w:r>
    </w:p>
    <w:p w14:paraId="64936654" w14:textId="77777777" w:rsidR="003E0F19" w:rsidRDefault="00A66DD4">
      <w:pPr>
        <w:numPr>
          <w:ilvl w:val="0"/>
          <w:numId w:val="12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Обсудите возможные трудности.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Говорите о них аккуратно, чтобы не напугать, но подготовить к реальности. Например, расскажите, что иногда можно скучать по дому, но это нормально.</w:t>
      </w:r>
    </w:p>
    <w:p w14:paraId="05C99AE8" w14:textId="77777777" w:rsidR="003E0F19" w:rsidRDefault="00A66DD4">
      <w:pPr>
        <w:numPr>
          <w:ilvl w:val="0"/>
          <w:numId w:val="12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Проиграйте возможные ситуации.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Например, что делать, если что-то заболит или если возникнет конфликт с другим ребёнком. Объясните, что просить помощи – это нормально.</w:t>
      </w:r>
    </w:p>
    <w:p w14:paraId="22486976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3. Основы </w:t>
      </w: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безопасного поведения</w:t>
      </w:r>
    </w:p>
    <w:p w14:paraId="4F0289AA" w14:textId="77777777" w:rsidR="003E0F19" w:rsidRDefault="00A66DD4">
      <w:pPr>
        <w:numPr>
          <w:ilvl w:val="0"/>
          <w:numId w:val="13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Обсудите правила безопасности.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Расскажите о поведении на воде, профилактике солнечного удара и других важных моментах.</w:t>
      </w:r>
    </w:p>
    <w:p w14:paraId="2F6828A2" w14:textId="77777777" w:rsidR="003E0F19" w:rsidRDefault="00A66DD4">
      <w:pPr>
        <w:numPr>
          <w:ilvl w:val="0"/>
          <w:numId w:val="13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Научите базовым социальным навыкам.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Объясните, как важно делиться, помогать другим, уважать чужие границы и избегать ненужных конфликтов.</w:t>
      </w:r>
    </w:p>
    <w:p w14:paraId="49EB9B94" w14:textId="77777777" w:rsidR="003E0F19" w:rsidRDefault="00A66DD4">
      <w:pPr>
        <w:numPr>
          <w:ilvl w:val="0"/>
          <w:numId w:val="13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Подчеркните, что ябедничать без причины не стоит.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Но если ситуация серьёзная, нужно обязательно обратиться к вожатому.</w:t>
      </w:r>
    </w:p>
    <w:p w14:paraId="6EBC569A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 слайд. </w:t>
      </w:r>
    </w:p>
    <w:p w14:paraId="4A5349FB" w14:textId="77777777" w:rsidR="003E0F19" w:rsidRDefault="00A66DD4">
      <w:pPr>
        <w:spacing w:beforeAutospacing="1" w:afterAutospacing="1" w:line="240" w:lineRule="auto"/>
        <w:jc w:val="both"/>
        <w:outlineLvl w:val="2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4. Связь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с ребёнком: баланс доверия и контроля</w:t>
      </w:r>
    </w:p>
    <w:p w14:paraId="7849FBB8" w14:textId="77777777" w:rsidR="003E0F19" w:rsidRDefault="00A66DD4">
      <w:pPr>
        <w:numPr>
          <w:ilvl w:val="0"/>
          <w:numId w:val="14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Определите график общения.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 младшими детьми (7–9 лет) лучше связываться раз в день, с детьми 10–12 лет – через день, а с подростками – раз в 2–3 дня.</w:t>
      </w:r>
    </w:p>
    <w:p w14:paraId="494AC45E" w14:textId="77777777" w:rsidR="003E0F19" w:rsidRDefault="00A66DD4">
      <w:pPr>
        <w:numPr>
          <w:ilvl w:val="0"/>
          <w:numId w:val="14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Уважайте границы ребёнка.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Не звоните слишком часто и не требуйте постоянных фотоотчётов. Доверяйте вожатым и персоналу лагеря.</w:t>
      </w:r>
    </w:p>
    <w:p w14:paraId="545C342C" w14:textId="77777777" w:rsidR="003E0F19" w:rsidRDefault="00A66DD4">
      <w:pPr>
        <w:numPr>
          <w:ilvl w:val="0"/>
          <w:numId w:val="14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Дайте понять, что вы всегда рядом.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Ребёнок должен знать: если ему будет плохо, его обязательно поддержат или заберут домой.</w:t>
      </w:r>
    </w:p>
    <w:p w14:paraId="704A56A5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5. Поддержка и вдохновение</w:t>
      </w:r>
    </w:p>
    <w:p w14:paraId="6EEAEFE6" w14:textId="77777777" w:rsidR="003E0F19" w:rsidRDefault="00A66DD4">
      <w:pPr>
        <w:numPr>
          <w:ilvl w:val="0"/>
          <w:numId w:val="15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Поделитесь своим опытом.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Расскажите, как вы сами ездили в лагерь, что вам нравилось, а что вызывало трудности. Это поможет ребёнку понять, что он не одинок в своих переживаниях.</w:t>
      </w:r>
    </w:p>
    <w:p w14:paraId="4602436A" w14:textId="77777777" w:rsidR="003E0F19" w:rsidRDefault="00A66DD4">
      <w:pPr>
        <w:numPr>
          <w:ilvl w:val="0"/>
          <w:numId w:val="15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Проводите время вместе перед поездкой.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Наполните ребёнка любовью и вниманием, чтобы он чувствовал вашу поддержку даже на расстоянии.</w:t>
      </w:r>
    </w:p>
    <w:p w14:paraId="5FE112E5" w14:textId="77777777" w:rsidR="003E0F19" w:rsidRDefault="00A66DD4">
      <w:pPr>
        <w:numPr>
          <w:ilvl w:val="0"/>
          <w:numId w:val="15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Соберите вещи вместе.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Пусть ребёнок сам выберет, что взять с собой, включая любимые вещи или игрушки, которые напомнят ему о доме.</w:t>
      </w:r>
    </w:p>
    <w:p w14:paraId="589ECFC7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6. Особые случаи: тревожные и стеснительные дети</w:t>
      </w:r>
    </w:p>
    <w:p w14:paraId="5F95F768" w14:textId="77777777" w:rsidR="003E0F19" w:rsidRDefault="00A66DD4">
      <w:pPr>
        <w:numPr>
          <w:ilvl w:val="0"/>
          <w:numId w:val="16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Отправляйте с другом или братом/сестрой.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ребёнок тревожный, ему будет легче адаптироваться в компании знакомого человека.</w:t>
      </w:r>
    </w:p>
    <w:p w14:paraId="17414320" w14:textId="77777777" w:rsidR="003E0F19" w:rsidRDefault="00A66DD4">
      <w:pPr>
        <w:numPr>
          <w:ilvl w:val="0"/>
          <w:numId w:val="16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Сообщите вожатым о его особенностях.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ребёнок стеснительный или имеет трудности в общении, предупредите персонал лагеря. Они помогут ему влиться в коллектив.</w:t>
      </w:r>
    </w:p>
    <w:p w14:paraId="3DB8DD25" w14:textId="77777777" w:rsidR="003E0F19" w:rsidRDefault="00A66DD4">
      <w:pPr>
        <w:numPr>
          <w:ilvl w:val="0"/>
          <w:numId w:val="16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Дайте «амулет» вашей любви.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Это может быть небольшая вещь, которая будет напоминать ребёнку о доме и вашей поддержке.</w:t>
      </w:r>
    </w:p>
    <w:p w14:paraId="7808A8F5" w14:textId="77777777" w:rsidR="003E0F19" w:rsidRDefault="003E0F19">
      <w:pPr>
        <w:spacing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14:paraId="7F46BB02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7. Подготовка к поездке: практические советы</w:t>
      </w:r>
    </w:p>
    <w:p w14:paraId="57812D3E" w14:textId="77777777" w:rsidR="003E0F19" w:rsidRPr="00FB53EB" w:rsidRDefault="00A66DD4">
      <w:pPr>
        <w:numPr>
          <w:ilvl w:val="0"/>
          <w:numId w:val="17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Купите что-то новое.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Пусть это будет небольшая вещь – кепка, майка или рюкзак. Это создаст ощущение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праздника.</w:t>
      </w:r>
    </w:p>
    <w:p w14:paraId="11B1848F" w14:textId="77777777" w:rsidR="003E0F19" w:rsidRPr="00FB53EB" w:rsidRDefault="00A66DD4">
      <w:pPr>
        <w:numPr>
          <w:ilvl w:val="0"/>
          <w:numId w:val="17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Объясните, как ухаживать за вещами.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Расскажите, как часто менять одежду, куда складывать грязное бельё и как следить за своими вещами.</w:t>
      </w:r>
    </w:p>
    <w:p w14:paraId="62371E0A" w14:textId="77777777" w:rsidR="003E0F19" w:rsidRDefault="00A66DD4">
      <w:pPr>
        <w:numPr>
          <w:ilvl w:val="0"/>
          <w:numId w:val="17"/>
        </w:numPr>
        <w:spacing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Не запрещайте брать «безделушки».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Любимая игрушка или книга помогут ребёнку чувствовать себя комфортнее в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первые дни.</w:t>
      </w:r>
    </w:p>
    <w:p w14:paraId="77885965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6 слайд.  Ваша уверенность – залог успеха</w:t>
      </w:r>
    </w:p>
    <w:p w14:paraId="44DA69E2" w14:textId="77777777" w:rsidR="003E0F19" w:rsidRDefault="00A66DD4">
      <w:pPr>
        <w:numPr>
          <w:ilvl w:val="0"/>
          <w:numId w:val="18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Не передавайте свои страхи.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будете волноваться, ребёнок это почувствует и начнёт тревожиться.</w:t>
      </w:r>
    </w:p>
    <w:p w14:paraId="0A1CD60D" w14:textId="77777777" w:rsidR="003E0F19" w:rsidRDefault="00A66DD4">
      <w:pPr>
        <w:numPr>
          <w:ilvl w:val="0"/>
          <w:numId w:val="18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Поддерживайте позитивный настрой.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Расскажите, как много интересного его ждёт, и подчеркните, что вы гордитесь его самостоятельностью.</w:t>
      </w:r>
    </w:p>
    <w:p w14:paraId="0F4C6720" w14:textId="77777777" w:rsidR="003E0F19" w:rsidRDefault="00A66DD4">
      <w:pPr>
        <w:numPr>
          <w:ilvl w:val="0"/>
          <w:numId w:val="18"/>
        </w:num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Доверяйте ребёнку и персоналу лагеря.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Помните, что лагерь – это безопасное пространство, где ваш ребёнок сможет научиться новому и получить ценный опыт.</w:t>
      </w:r>
    </w:p>
    <w:p w14:paraId="011CE529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Следуя этим советам, вы поможете ребёнку чувствовать себя уверенно и комфортно в лагере, а сами сможете быть спокойны за его безопасность и эмоциональное состояние. Поездка в лагерь станет для него не только приключением, но и важным шагом к самостоятельности.</w:t>
      </w:r>
    </w:p>
    <w:p w14:paraId="4C9001A7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7 слайд. Как справиться с трудностями адаптации ребёнка в лагере</w:t>
      </w:r>
    </w:p>
    <w:p w14:paraId="37A029C9" w14:textId="14608BD8" w:rsidR="003E0F19" w:rsidRPr="00FB53EB" w:rsidRDefault="00A66DD4" w:rsidP="00FB53E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Даже если ваш ребёнок мечтал о поездке в лагерь, первые дни в незнакомом месте могут быть для него непростыми. Адаптация обычно длится от 3 до 7 дней, и у каждого она проходит по-своему: кто-то плачет по ночам, кто-то становится замкнутым, а кто-то звонит родителям по несколько раз в день, прося забрать его домой. Но, как правило, через несколько дней всё налаживается: дети втягиваются в новый ритм, находят друзей и начинают получать удовольствие от отдыха.</w:t>
      </w:r>
    </w:p>
    <w:p w14:paraId="166FD086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Что делать, если ребёнок просит забрать его домой</w:t>
      </w:r>
    </w:p>
    <w:p w14:paraId="5A9F699D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Если вы получили такой звонок, важно не паниковать и не принимать поспешных решений. Ваша задача – разобраться в причинах и поддержать ребёнка.</w:t>
      </w:r>
    </w:p>
    <w:p w14:paraId="30A38A12" w14:textId="77777777" w:rsidR="003E0F19" w:rsidRDefault="00A66DD4">
      <w:pPr>
        <w:numPr>
          <w:ilvl w:val="0"/>
          <w:numId w:val="19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Выясните, что случилось.</w:t>
      </w:r>
    </w:p>
    <w:p w14:paraId="0CF4ACCF" w14:textId="77777777" w:rsidR="003E0F19" w:rsidRDefault="00A66DD4" w:rsidP="00043326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Возможно, ребёнок столкнулся с неурядицами: его кто-то обидел, он недоволен замечанием вожатого или расстроен из-за неудачи в конкурсе.</w:t>
      </w:r>
    </w:p>
    <w:p w14:paraId="219633A1" w14:textId="77777777" w:rsidR="003E0F19" w:rsidRDefault="00A66DD4" w:rsidP="00043326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Иногда дети просто устают от обилия новых впечатлений и эмоций.</w:t>
      </w:r>
    </w:p>
    <w:p w14:paraId="1A476455" w14:textId="77777777" w:rsidR="003E0F19" w:rsidRDefault="00A66DD4">
      <w:pPr>
        <w:numPr>
          <w:ilvl w:val="0"/>
          <w:numId w:val="19"/>
        </w:numPr>
        <w:spacing w:after="6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Поддержите ребёнка.</w:t>
      </w:r>
    </w:p>
    <w:p w14:paraId="3FE0D73D" w14:textId="77777777" w:rsidR="003E0F19" w:rsidRDefault="00A66DD4" w:rsidP="00043326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Примите его чувства: «Я понимаю, тебе обидно (ты устал, расстроен)...».</w:t>
      </w:r>
    </w:p>
    <w:p w14:paraId="2FAE0824" w14:textId="77777777" w:rsidR="003E0F19" w:rsidRDefault="00A66DD4" w:rsidP="00043326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Подбодрите: «Ты у меня умница», «Ты уже пробыл там три дня – это здорово!», «Скоро выходные, и мы привезём тебе что-нибудь вкусное».</w:t>
      </w:r>
    </w:p>
    <w:p w14:paraId="427B23C5" w14:textId="77777777" w:rsidR="003E0F19" w:rsidRDefault="00A66DD4" w:rsidP="00043326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Напомните, что вы всегда рядом и готовы помочь.</w:t>
      </w:r>
    </w:p>
    <w:p w14:paraId="09181C7A" w14:textId="77777777" w:rsidR="003E0F19" w:rsidRDefault="00A66DD4">
      <w:pPr>
        <w:numPr>
          <w:ilvl w:val="0"/>
          <w:numId w:val="19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Свяжитесь с вожатыми.</w:t>
      </w:r>
    </w:p>
    <w:p w14:paraId="7D093AF9" w14:textId="77777777" w:rsidR="003E0F19" w:rsidRDefault="00A66DD4" w:rsidP="00043326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ситуация серьёзная (например, конфликт с другими детьми или проблемы с персоналом), обсудите это с вожатыми или руководством лагеря.</w:t>
      </w:r>
    </w:p>
    <w:p w14:paraId="66286DAC" w14:textId="77777777" w:rsidR="003E0F19" w:rsidRDefault="00A66DD4">
      <w:pPr>
        <w:numPr>
          <w:ilvl w:val="0"/>
          <w:numId w:val="19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Не впадайте в крайности.</w:t>
      </w:r>
    </w:p>
    <w:p w14:paraId="38044C35" w14:textId="77777777" w:rsidR="003E0F19" w:rsidRDefault="00A66DD4" w:rsidP="00043326">
      <w:pPr>
        <w:spacing w:afterAutospacing="1"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Не игнорируйте жалобы ребёнка, но и не спешите сразу забирать его домой. Чаще всего такие просьбы вызваны временными трудностями, которые быстро проходят.</w:t>
      </w:r>
    </w:p>
    <w:p w14:paraId="17EC563D" w14:textId="77777777" w:rsidR="003E0F19" w:rsidRDefault="00A66DD4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8 слайд. Когда стоит забрать ребёнка из лагеря</w:t>
      </w:r>
    </w:p>
    <w:p w14:paraId="60B5127D" w14:textId="77777777" w:rsidR="003E0F19" w:rsidRPr="00FB53EB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Если адаптация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затянулась и через неделю ребёнок всё ещё не может привыкнуть к новой обстановке, это повод задуматься. Обратите внимание на следующие признаки:</w:t>
      </w:r>
    </w:p>
    <w:p w14:paraId="1D932552" w14:textId="77777777" w:rsidR="003E0F19" w:rsidRPr="00FB53EB" w:rsidRDefault="00A66DD4">
      <w:pPr>
        <w:numPr>
          <w:ilvl w:val="0"/>
          <w:numId w:val="20"/>
        </w:numPr>
        <w:spacing w:line="240" w:lineRule="auto"/>
        <w:jc w:val="both"/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Ребёнок не нашел друзей и чувствует себя одиноко.</w:t>
      </w:r>
    </w:p>
    <w:p w14:paraId="310B8173" w14:textId="77777777" w:rsidR="003E0F19" w:rsidRPr="00FB53EB" w:rsidRDefault="00A66DD4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Он стесняется или боится вожатых.</w:t>
      </w:r>
    </w:p>
    <w:p w14:paraId="2171D745" w14:textId="77777777" w:rsidR="003E0F19" w:rsidRPr="00FB53EB" w:rsidRDefault="00A66DD4">
      <w:pPr>
        <w:numPr>
          <w:ilvl w:val="0"/>
          <w:numId w:val="20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Он постоянно подавлен, плачет или просится домой.</w:t>
      </w:r>
    </w:p>
    <w:p w14:paraId="275C3847" w14:textId="77777777" w:rsidR="003E0F19" w:rsidRDefault="00A66DD4">
      <w:pPr>
        <w:spacing w:beforeAutospacing="1"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В таких случаях пребывание в лагере вряд ли можно назвать отдыхом и пользы от него не будет. Лучше забрать ребёнка домой, чтобы избежать негативного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опыта.</w:t>
      </w:r>
    </w:p>
    <w:p w14:paraId="17E7B6D7" w14:textId="77777777" w:rsidR="003E0F19" w:rsidRDefault="00A66DD4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9 слайд. Лагерь как возможность для роста</w:t>
      </w:r>
    </w:p>
    <w:p w14:paraId="2F5E0EAD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Поездка в лагерь – это не только отдых, но и возможность лучше понять ваши отношения с ребёнком. Если что-то пошло не так, не стоит воспринимать это как окончательный провал. Возможно, ребёнок просто ещё не готов к такому опыту.</w:t>
      </w:r>
    </w:p>
    <w:p w14:paraId="4665E202" w14:textId="77777777" w:rsidR="003E0F19" w:rsidRDefault="00A66DD4">
      <w:pPr>
        <w:numPr>
          <w:ilvl w:val="0"/>
          <w:numId w:val="2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Проведите время вместе.</w:t>
      </w:r>
    </w:p>
    <w:p w14:paraId="4D9C346D" w14:textId="77777777" w:rsidR="003E0F19" w:rsidRDefault="00A66DD4" w:rsidP="00FB53EB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После возвращения уделите ребёнку больше внимания, подарите ему тепло и заботу.</w:t>
      </w:r>
    </w:p>
    <w:p w14:paraId="7C94214C" w14:textId="77777777" w:rsidR="003E0F19" w:rsidRDefault="00A66DD4" w:rsidP="00FB53EB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Обсудите его впечатления, чтобы понять, что именно вызвало трудности.</w:t>
      </w:r>
    </w:p>
    <w:p w14:paraId="59CE496F" w14:textId="77777777" w:rsidR="003E0F19" w:rsidRDefault="00A66DD4">
      <w:pPr>
        <w:numPr>
          <w:ilvl w:val="0"/>
          <w:numId w:val="2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Не закрывайте тему лагеря навсегда.</w:t>
      </w:r>
    </w:p>
    <w:p w14:paraId="59E405A8" w14:textId="77777777" w:rsidR="003E0F19" w:rsidRDefault="00A66DD4" w:rsidP="00FB53EB">
      <w:pPr>
        <w:spacing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Возможно, через год или два ребёнок будет готов сделать новый шаг и с удовольствием отправится в лагерь снова.</w:t>
      </w:r>
    </w:p>
    <w:p w14:paraId="1BB9F22C" w14:textId="77777777" w:rsidR="003E0F19" w:rsidRDefault="00A66DD4">
      <w:pPr>
        <w:numPr>
          <w:ilvl w:val="0"/>
          <w:numId w:val="2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Работайте над слабыми местами.</w:t>
      </w:r>
    </w:p>
    <w:p w14:paraId="478C4A4A" w14:textId="77777777" w:rsidR="003E0F19" w:rsidRPr="00FB53EB" w:rsidRDefault="00A66DD4" w:rsidP="00FB53EB">
      <w:pPr>
        <w:spacing w:afterAutospacing="1"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Если </w:t>
      </w: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ребёнок стесняется или испытывает трудности в общении, помогите ему преодолеть это. Например, запишите в кружок или секцию, где он сможет практиковаться в коммуникации.</w:t>
      </w:r>
    </w:p>
    <w:p w14:paraId="6C0ADD96" w14:textId="77777777" w:rsidR="003E0F19" w:rsidRDefault="00A66DD4">
      <w:pPr>
        <w:spacing w:beforeAutospacing="1" w:afterAutospacing="1" w:line="240" w:lineRule="auto"/>
        <w:jc w:val="both"/>
      </w:pPr>
      <w:r w:rsidRPr="00FB53EB">
        <w:rPr>
          <w:rFonts w:ascii="Times New Roman" w:eastAsia="Times New Roman" w:hAnsi="Times New Roman" w:cs="Times New Roman"/>
          <w:color w:val="404040"/>
          <w:sz w:val="28"/>
          <w:szCs w:val="28"/>
        </w:rPr>
        <w:t>Главное – помнить, что каждый ребёнок уникален и его готовность к самостоятельности может проявляться в разное время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. Поддерживайте его, будьте терпеливы, и тогда следующий опыт поездки в лагерь станет для него настоящим приключением и шагом к взрослению.</w:t>
      </w:r>
    </w:p>
    <w:p w14:paraId="77E3A220" w14:textId="77777777" w:rsidR="003E0F19" w:rsidRDefault="00A66DD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 слайд. Заключение</w:t>
      </w:r>
    </w:p>
    <w:p w14:paraId="72CF8F59" w14:textId="77777777" w:rsidR="003E0F19" w:rsidRDefault="00A66DD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Надеюсь, сегодняшняя лекция помогла вам лучше понять, как подготовить ребёнка к лагерю и поддержать его во время поездки. Помните, что лагерь – это не только отдых, но и возможность для ребёнка научиться самостоятельности, общению и решению задач. Ваша поддержка, доверие и готовность помочь – ключ к успешному опыту. Удачи вам и вашим детям в этом новом приключении!</w:t>
      </w:r>
    </w:p>
    <w:p w14:paraId="1FBB2E90" w14:textId="77777777" w:rsidR="003E0F19" w:rsidRDefault="00A66DD4">
      <w:pPr>
        <w:spacing w:beforeAutospacing="1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у вас остались вопросы, я с радостью на них отвечу. </w:t>
      </w:r>
    </w:p>
    <w:p w14:paraId="6AF60D12" w14:textId="77777777" w:rsidR="003E0F19" w:rsidRDefault="003E0F19">
      <w:pPr>
        <w:spacing w:after="160" w:line="240" w:lineRule="auto"/>
        <w:ind w:firstLine="284"/>
        <w:jc w:val="both"/>
      </w:pPr>
    </w:p>
    <w:sectPr w:rsidR="003E0F19">
      <w:headerReference w:type="default" r:id="rId9"/>
      <w:footerReference w:type="default" r:id="rId10"/>
      <w:pgSz w:w="11906" w:h="16838"/>
      <w:pgMar w:top="1440" w:right="1132" w:bottom="1440" w:left="1133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FC37" w14:textId="77777777" w:rsidR="0029599A" w:rsidRDefault="0029599A">
      <w:pPr>
        <w:spacing w:line="240" w:lineRule="auto"/>
      </w:pPr>
      <w:r>
        <w:separator/>
      </w:r>
    </w:p>
  </w:endnote>
  <w:endnote w:type="continuationSeparator" w:id="0">
    <w:p w14:paraId="59BF9B03" w14:textId="77777777" w:rsidR="0029599A" w:rsidRDefault="00295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3AD3" w14:textId="77777777" w:rsidR="003E0F19" w:rsidRDefault="00A66DD4">
    <w:pPr>
      <w:jc w:val="right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35DFA6F7" w14:textId="77777777" w:rsidR="003E0F19" w:rsidRDefault="003E0F19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94B9" w14:textId="77777777" w:rsidR="0029599A" w:rsidRDefault="0029599A">
      <w:pPr>
        <w:spacing w:line="240" w:lineRule="auto"/>
      </w:pPr>
      <w:r>
        <w:separator/>
      </w:r>
    </w:p>
  </w:footnote>
  <w:footnote w:type="continuationSeparator" w:id="0">
    <w:p w14:paraId="23A6F07F" w14:textId="77777777" w:rsidR="0029599A" w:rsidRDefault="00295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DDF4" w14:textId="77777777" w:rsidR="003E0F19" w:rsidRDefault="00A66DD4">
    <w:pPr>
      <w:jc w:val="center"/>
    </w:pPr>
    <w:r>
      <w:rPr>
        <w:noProof/>
      </w:rPr>
      <w:drawing>
        <wp:inline distT="0" distB="0" distL="0" distR="0" wp14:anchorId="6924D700" wp14:editId="455911FC">
          <wp:extent cx="2204085" cy="88328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901"/>
    <w:multiLevelType w:val="multilevel"/>
    <w:tmpl w:val="8CDE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7BFB"/>
    <w:multiLevelType w:val="multilevel"/>
    <w:tmpl w:val="6402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622A"/>
    <w:multiLevelType w:val="multilevel"/>
    <w:tmpl w:val="80A8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89D6D35"/>
    <w:multiLevelType w:val="multilevel"/>
    <w:tmpl w:val="B65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D6564A8"/>
    <w:multiLevelType w:val="multilevel"/>
    <w:tmpl w:val="7F3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D012834"/>
    <w:multiLevelType w:val="multilevel"/>
    <w:tmpl w:val="0244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0A32472"/>
    <w:multiLevelType w:val="multilevel"/>
    <w:tmpl w:val="A308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27A36"/>
    <w:multiLevelType w:val="multilevel"/>
    <w:tmpl w:val="6E7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934BE"/>
    <w:multiLevelType w:val="multilevel"/>
    <w:tmpl w:val="424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92D2014"/>
    <w:multiLevelType w:val="multilevel"/>
    <w:tmpl w:val="8E2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E5A5291"/>
    <w:multiLevelType w:val="multilevel"/>
    <w:tmpl w:val="A0B48A4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3EE21B25"/>
    <w:multiLevelType w:val="multilevel"/>
    <w:tmpl w:val="36C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4B047E7"/>
    <w:multiLevelType w:val="multilevel"/>
    <w:tmpl w:val="5DF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BB64101"/>
    <w:multiLevelType w:val="multilevel"/>
    <w:tmpl w:val="2C7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C1C22C2"/>
    <w:multiLevelType w:val="multilevel"/>
    <w:tmpl w:val="49FA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286369D"/>
    <w:multiLevelType w:val="multilevel"/>
    <w:tmpl w:val="C24454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82F57F0"/>
    <w:multiLevelType w:val="multilevel"/>
    <w:tmpl w:val="B0C8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CE87517"/>
    <w:multiLevelType w:val="multilevel"/>
    <w:tmpl w:val="A50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E290E89"/>
    <w:multiLevelType w:val="multilevel"/>
    <w:tmpl w:val="BB6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E484B60"/>
    <w:multiLevelType w:val="multilevel"/>
    <w:tmpl w:val="EBF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1262F93"/>
    <w:multiLevelType w:val="multilevel"/>
    <w:tmpl w:val="CF2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66B556D"/>
    <w:multiLevelType w:val="multilevel"/>
    <w:tmpl w:val="0EB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EB72FB0"/>
    <w:multiLevelType w:val="hybridMultilevel"/>
    <w:tmpl w:val="4D0C1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1E119F"/>
    <w:multiLevelType w:val="multilevel"/>
    <w:tmpl w:val="89B2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13"/>
  </w:num>
  <w:num w:numId="9">
    <w:abstractNumId w:val="20"/>
  </w:num>
  <w:num w:numId="10">
    <w:abstractNumId w:val="16"/>
  </w:num>
  <w:num w:numId="11">
    <w:abstractNumId w:val="12"/>
  </w:num>
  <w:num w:numId="12">
    <w:abstractNumId w:val="4"/>
  </w:num>
  <w:num w:numId="13">
    <w:abstractNumId w:val="5"/>
  </w:num>
  <w:num w:numId="14">
    <w:abstractNumId w:val="3"/>
  </w:num>
  <w:num w:numId="15">
    <w:abstractNumId w:val="18"/>
  </w:num>
  <w:num w:numId="16">
    <w:abstractNumId w:val="9"/>
  </w:num>
  <w:num w:numId="17">
    <w:abstractNumId w:val="14"/>
  </w:num>
  <w:num w:numId="18">
    <w:abstractNumId w:val="19"/>
  </w:num>
  <w:num w:numId="19">
    <w:abstractNumId w:val="23"/>
  </w:num>
  <w:num w:numId="20">
    <w:abstractNumId w:val="8"/>
  </w:num>
  <w:num w:numId="21">
    <w:abstractNumId w:val="1"/>
  </w:num>
  <w:num w:numId="22">
    <w:abstractNumId w:val="0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19"/>
    <w:rsid w:val="00043326"/>
    <w:rsid w:val="0029599A"/>
    <w:rsid w:val="00392ABB"/>
    <w:rsid w:val="003E0F19"/>
    <w:rsid w:val="00A66DD4"/>
    <w:rsid w:val="00B620C9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6C26"/>
  <w15:docId w15:val="{ED636049-CC45-4F5B-90BC-94BB4F3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apple-converted-space">
    <w:name w:val="apple-converted-space"/>
    <w:basedOn w:val="a0"/>
    <w:qFormat/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Unresolved Mention"/>
    <w:basedOn w:val="a0"/>
    <w:uiPriority w:val="99"/>
    <w:semiHidden/>
    <w:unhideWhenUsed/>
    <w:qFormat/>
    <w:rsid w:val="00590287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D445EF"/>
    <w:rPr>
      <w:i/>
      <w:iCs/>
    </w:rPr>
  </w:style>
  <w:style w:type="character" w:customStyle="1" w:styleId="ListLabel11">
    <w:name w:val="ListLabel 11"/>
    <w:qFormat/>
    <w:rPr>
      <w:rFonts w:ascii="Calibri" w:hAnsi="Calibri"/>
      <w:sz w:val="28"/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ascii="Times New Roman" w:hAnsi="Times New Roman"/>
      <w:sz w:val="28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Times New Roman" w:hAnsi="Times New Roman"/>
      <w:sz w:val="28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ascii="Times New Roman" w:hAnsi="Times New Roman"/>
      <w:sz w:val="28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rFonts w:ascii="Times New Roman" w:hAnsi="Times New Roman"/>
      <w:sz w:val="28"/>
    </w:rPr>
  </w:style>
  <w:style w:type="character" w:customStyle="1" w:styleId="ListLabel57">
    <w:name w:val="ListLabel 57"/>
    <w:qFormat/>
    <w:rPr>
      <w:rFonts w:ascii="Times New Roman" w:hAnsi="Times New Roman"/>
      <w:sz w:val="28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sz w:val="28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ascii="Times New Roman" w:hAnsi="Times New Roman"/>
      <w:sz w:val="28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ascii="Times New Roman" w:hAnsi="Times New Roman"/>
      <w:sz w:val="28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rFonts w:ascii="Times New Roman" w:hAnsi="Times New Roman"/>
      <w:sz w:val="28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rFonts w:ascii="Times New Roman" w:hAnsi="Times New Roman"/>
      <w:sz w:val="28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rFonts w:ascii="Times New Roman" w:hAnsi="Times New Roman"/>
      <w:sz w:val="28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rFonts w:ascii="Times New Roman" w:hAnsi="Times New Roman"/>
      <w:sz w:val="28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Times New Roman" w:hAnsi="Times New Roman"/>
      <w:sz w:val="28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rFonts w:ascii="Times New Roman" w:hAnsi="Times New Roman"/>
      <w:sz w:val="28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rFonts w:ascii="Times New Roman" w:hAnsi="Times New Roman"/>
      <w:sz w:val="28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rFonts w:ascii="Times New Roman" w:hAnsi="Times New Roman"/>
      <w:sz w:val="28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rFonts w:ascii="Times New Roman" w:hAnsi="Times New Roman"/>
      <w:sz w:val="28"/>
    </w:rPr>
  </w:style>
  <w:style w:type="character" w:customStyle="1" w:styleId="ListLabel166">
    <w:name w:val="ListLabel 166"/>
    <w:qFormat/>
    <w:rPr>
      <w:rFonts w:ascii="Times New Roman" w:hAnsi="Times New Roman"/>
      <w:sz w:val="28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rFonts w:ascii="Times New Roman" w:hAnsi="Times New Roman"/>
      <w:sz w:val="28"/>
    </w:rPr>
  </w:style>
  <w:style w:type="paragraph" w:styleId="af1">
    <w:name w:val="Title"/>
    <w:basedOn w:val="a"/>
    <w:next w:val="af2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</w:style>
  <w:style w:type="paragraph" w:styleId="af6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pPr>
      <w:spacing w:line="276" w:lineRule="auto"/>
    </w:pPr>
  </w:style>
  <w:style w:type="paragraph" w:styleId="afb">
    <w:name w:val="table of figures"/>
    <w:basedOn w:val="a"/>
    <w:next w:val="a"/>
    <w:uiPriority w:val="99"/>
    <w:unhideWhenUsed/>
    <w:qFormat/>
  </w:style>
  <w:style w:type="paragraph" w:styleId="afc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d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Revision"/>
    <w:uiPriority w:val="99"/>
    <w:semiHidden/>
    <w:qFormat/>
  </w:style>
  <w:style w:type="paragraph" w:styleId="aff">
    <w:name w:val="header"/>
    <w:basedOn w:val="a"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foot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customStyle="1" w:styleId="paragraphparagraph9wafk">
    <w:name w:val="paragraph_paragraph__9wafk"/>
    <w:basedOn w:val="a"/>
    <w:qFormat/>
    <w:rsid w:val="00C23F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Серафимовна</dc:creator>
  <dc:description/>
  <cp:lastModifiedBy>Егорова Анастасия Серафимовна</cp:lastModifiedBy>
  <cp:revision>5</cp:revision>
  <dcterms:created xsi:type="dcterms:W3CDTF">2025-03-25T08:56:00Z</dcterms:created>
  <dcterms:modified xsi:type="dcterms:W3CDTF">2025-03-31T13:06:00Z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