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0B55" w14:textId="77777777" w:rsidR="002A66B9" w:rsidRPr="00E37D9D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52F829C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2867F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E7839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B7047C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340AD4" w14:textId="77777777" w:rsidR="002A66B9" w:rsidRDefault="002A66B9">
      <w:pPr>
        <w:spacing w:after="200" w:line="240" w:lineRule="auto"/>
        <w:ind w:right="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900B36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0ABFD3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6DFE1C" w14:textId="77777777" w:rsidR="002A66B9" w:rsidRDefault="00AA1B8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Сценарий лекции</w:t>
      </w:r>
    </w:p>
    <w:p w14:paraId="37BA46C6" w14:textId="0B45DDC2" w:rsidR="002A66B9" w:rsidRDefault="00AA1B81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02AA6">
        <w:rPr>
          <w:rFonts w:ascii="Times New Roman" w:eastAsia="Times New Roman" w:hAnsi="Times New Roman" w:cs="Times New Roman"/>
          <w:b/>
          <w:sz w:val="28"/>
          <w:szCs w:val="28"/>
        </w:rPr>
        <w:t>История Великой Победы</w:t>
      </w:r>
      <w:r w:rsidR="004F5D1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F5D1F" w:rsidRPr="004F5D1F">
        <w:t xml:space="preserve"> </w:t>
      </w:r>
      <w:r w:rsidR="004F5D1F" w:rsidRPr="004F5D1F">
        <w:rPr>
          <w:rFonts w:ascii="Times New Roman" w:eastAsia="Times New Roman" w:hAnsi="Times New Roman" w:cs="Times New Roman"/>
          <w:b/>
          <w:sz w:val="28"/>
          <w:szCs w:val="28"/>
        </w:rPr>
        <w:t>Разгром немецко-фашистских войск в Курской битве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39E22A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A61CA1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52F3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2552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AC8FC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D4E61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4A91E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8C17C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1386DF" w14:textId="77777777" w:rsidR="002A66B9" w:rsidRDefault="002A66B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29BDCD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63426E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F86874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BF299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26A3DC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690551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FDB876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A5E02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155614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437EC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323FEA" w14:textId="77777777" w:rsidR="002A66B9" w:rsidRDefault="002A66B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AAC0D" w14:textId="77777777" w:rsidR="002A66B9" w:rsidRDefault="00AA1B8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  <w:r>
        <w:br w:type="page"/>
      </w:r>
    </w:p>
    <w:p w14:paraId="01615D44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раскрыть историческое значение ключевых сражений Великой Отечественной войны, проанализировать их роль в коренном переломе хода войны и приближении Победы, а также подчеркнуть мужество, стойкость и массовый героизм советского народа в борьбе с фашизмом.</w:t>
      </w:r>
    </w:p>
    <w:p w14:paraId="0F43AA56" w14:textId="77777777" w:rsidR="002A66B9" w:rsidRDefault="00AA1B81">
      <w:pPr>
        <w:spacing w:before="200"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EA544D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14:paraId="05B0CFA7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14:paraId="6B1AE1F1" w14:textId="77777777" w:rsidR="002A66B9" w:rsidRDefault="00AA1B81">
      <w:pPr>
        <w:numPr>
          <w:ilvl w:val="0"/>
          <w:numId w:val="3"/>
        </w:num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14:paraId="015AB974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0893963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слушателей с ключевыми этапами и историческим значением освобождения Ленинграда, Сталинградской и Курской битв, раскрыть их роль в достижении коренного перелома в ходе Великой Отечественной войны.</w:t>
      </w:r>
    </w:p>
    <w:p w14:paraId="7B6B3ED0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стратегические, тактические и моральные факторы, обеспечившие победу в этих сражениях, подчеркнув вклад советских солдат и мирного населения в общую Победу.</w:t>
      </w:r>
    </w:p>
    <w:p w14:paraId="5C55B193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уважение к героизму и стойкости советского народа, способствуя воспитанию патриотизма и сохранению памяти о подвигах предков.</w:t>
      </w:r>
    </w:p>
    <w:p w14:paraId="5E8A4E4F" w14:textId="77777777" w:rsidR="002A66B9" w:rsidRDefault="00AA1B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важность сохранения исторической правды о Великой Отечественной войне, её влиянии на культуру, общество и национальную идентичность.</w:t>
      </w:r>
    </w:p>
    <w:p w14:paraId="7AEB1AD7" w14:textId="77777777" w:rsidR="002A66B9" w:rsidRDefault="00AA1B8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одной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2871AAC2" w14:textId="77777777" w:rsidR="002A66B9" w:rsidRDefault="00AA1B8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среднего и старшего школьного возраста (8–11 классы).</w:t>
      </w:r>
    </w:p>
    <w:p w14:paraId="2BB0A9AC" w14:textId="77777777" w:rsidR="002A66B9" w:rsidRDefault="00AA1B81">
      <w:pPr>
        <w:spacing w:before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дискуссия.</w:t>
      </w:r>
    </w:p>
    <w:p w14:paraId="3369F31E" w14:textId="77777777" w:rsidR="002A66B9" w:rsidRDefault="00AA1B81">
      <w:pPr>
        <w:spacing w:before="2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02A0924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14:paraId="65177E9C" w14:textId="133D8114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презентационные материалы</w:t>
      </w:r>
      <w:r w:rsidR="004F5D1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br w:type="page"/>
      </w:r>
    </w:p>
    <w:p w14:paraId="51610CF3" w14:textId="77777777" w:rsidR="002A66B9" w:rsidRDefault="00AA1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Сценарий лекции</w:t>
      </w:r>
    </w:p>
    <w:p w14:paraId="133AB4CD" w14:textId="2F3823E3" w:rsidR="002A66B9" w:rsidRDefault="00AA1B81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Вводная часть</w:t>
      </w:r>
    </w:p>
    <w:p w14:paraId="4E36CCE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 лист</w:t>
      </w:r>
    </w:p>
    <w:p w14:paraId="275E944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Лектор приветствует участников, представляется. </w:t>
      </w:r>
    </w:p>
    <w:p w14:paraId="726A442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поговорим с вами о подвигах, которые совершили советские люди в годы Великой Отечественной войны. </w:t>
      </w:r>
    </w:p>
    <w:p w14:paraId="71C54B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0408C74" wp14:editId="1758E58E">
            <wp:extent cx="1289050" cy="2857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DC5B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память о войне так важна для современной России? </w:t>
      </w:r>
    </w:p>
    <w:p w14:paraId="789D15B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Воины прошлого отдали жизнь ради защиты своей страны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и соотечественников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военнослужащие продолжают этот подвиг.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доблесть – пример любви к Родине, самопожертвования, преданного служения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государству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. Память об их великих деяниях помогает воспитывать новые поколения настоящими патриотами и не допускать трагических ошибок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будущем. </w:t>
      </w:r>
    </w:p>
    <w:p w14:paraId="73069B19" w14:textId="77777777" w:rsidR="0038549C" w:rsidRPr="0038549C" w:rsidRDefault="0038549C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549C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2. Вопрос</w:t>
      </w:r>
    </w:p>
    <w:p w14:paraId="3D584A68" w14:textId="58E562A8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86B40E4" wp14:editId="55A54F88">
            <wp:extent cx="1289050" cy="285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2B41BB" w14:textId="65B2A199" w:rsidR="002A66B9" w:rsidRDefault="0038549C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лет длилась Великая Отечественная война?</w:t>
      </w:r>
    </w:p>
    <w:p w14:paraId="4100A575" w14:textId="2DDC6A66" w:rsidR="0038549C" w:rsidRPr="0038549C" w:rsidRDefault="0038549C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854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Слайд 3. Ответ</w:t>
      </w:r>
    </w:p>
    <w:p w14:paraId="3985ADDA" w14:textId="794CD2F3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5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года.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 июня 1941 года – 9 мая 1945 года.</w:t>
      </w:r>
    </w:p>
    <w:p w14:paraId="586B550B" w14:textId="740A05C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Цитата </w:t>
      </w:r>
    </w:p>
    <w:p w14:paraId="28AA607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второго июня 1941 года нацисты вероломно напали на Советский Союз. В один миг изменилась жизнь огромной страны. И на этом трагическом переломе был только один, но высший выбор — главным для всего народа стало спасение Отечества. Началась героическая и жертвенная дорога к победе</w:t>
      </w:r>
      <w:r>
        <w:rPr>
          <w:rFonts w:ascii="Times New Roman" w:eastAsia="Times New Roman" w:hAnsi="Times New Roman" w:cs="Times New Roman"/>
          <w:sz w:val="28"/>
          <w:szCs w:val="28"/>
        </w:rPr>
        <w:t>» –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слова принадлежат В.В. Путину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резиденту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Федерации.</w:t>
      </w:r>
    </w:p>
    <w:p w14:paraId="2B436410" w14:textId="0CA367ED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Начало Великой Отечественной войны</w:t>
      </w:r>
    </w:p>
    <w:p w14:paraId="5362817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мы уже сказали, Великая Отечественная война началась 22 июня 1941 года. </w:t>
      </w:r>
    </w:p>
    <w:p w14:paraId="050CBEC5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1E8F30A" wp14:editId="20C0B049">
            <wp:extent cx="1289050" cy="28575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FF429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назывался план немецкого командования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по захвату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СССР?</w:t>
      </w:r>
    </w:p>
    <w:p w14:paraId="5FA9749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«Барбаросса»</w:t>
      </w:r>
    </w:p>
    <w:p w14:paraId="02EA9C60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7DC85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Немецкое командование тщательно готовилось к нападению на нашу страну. Ещё в 1940 году было принято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нанести СССР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внезапный удар. Главная идея плана «Барбаросса», названного так в честь короля Германии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Фридриха I Барбаросс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(1122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1190), состояла в полном сокрушении Красной Армии и захвате СССР всего за несколько месяцев. Для этого немецко-фашистскими войсками была предпринята тактика блицкрига – молниеносной войны. </w:t>
      </w:r>
    </w:p>
    <w:p w14:paraId="5D7BBE0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Красная Армия и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ветский народ разрушили планы вермахта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немецких вооружённых сил.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это несмотря на то, что во вторжении в СССР, кроме нацистской Германии, приняли участие её союзники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Финляндия, Румыния, Венгрия, Италия, Словакия и Хорватия.</w:t>
      </w:r>
    </w:p>
    <w:p w14:paraId="6F35C5D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подвиги были совершены на начальном этапе войны?</w:t>
      </w:r>
    </w:p>
    <w:p w14:paraId="7CF4BFBE" w14:textId="0C3052B1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Подвиги красноармейцев на начальном этапе войны</w:t>
      </w:r>
    </w:p>
    <w:p w14:paraId="546CE404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379858" wp14:editId="3EDC27CF">
            <wp:extent cx="1473200" cy="3683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74615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Расставьте события первого этапа Великой Отечественной войны в верном хронологическом порядке</w:t>
      </w:r>
    </w:p>
    <w:p w14:paraId="3BC82CEA" w14:textId="77777777" w:rsidR="002A66B9" w:rsidRDefault="00AA1B81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Ельнинская операция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 Оборона Брестской крепости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 Военный парад на Красной Площади («Зимний парад», «Ледяной парад»)</w:t>
      </w:r>
    </w:p>
    <w:p w14:paraId="096FD7DD" w14:textId="77777777" w:rsidR="002A66B9" w:rsidRDefault="00AA1B8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Начало блокады Ленинграда</w:t>
      </w:r>
    </w:p>
    <w:p w14:paraId="22B8FE5F" w14:textId="77777777" w:rsidR="002A66B9" w:rsidRDefault="00AA1B81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Начало контрнаступления советских войск под Москвой</w:t>
      </w:r>
    </w:p>
    <w:p w14:paraId="2E03481F" w14:textId="357210F4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Верный ответ</w:t>
      </w:r>
    </w:p>
    <w:p w14:paraId="4EF29D49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</w:p>
    <w:p w14:paraId="4C88D30F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июня – конец июля 1941 года – оборона Брестской крепости</w:t>
      </w:r>
    </w:p>
    <w:p w14:paraId="3815C29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августа – 8 сентября 1941 года – Ельнинская операция</w:t>
      </w:r>
    </w:p>
    <w:p w14:paraId="35D7C48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сентября 1941 года – начало блокады Ленинграда</w:t>
      </w:r>
    </w:p>
    <w:p w14:paraId="319BFB9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ноября 1941 года – Военный парад на Красной Площади</w:t>
      </w:r>
    </w:p>
    <w:p w14:paraId="480F8355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декабря 1941 года – начало контрнаступления советских войск под Москвой</w:t>
      </w:r>
    </w:p>
    <w:p w14:paraId="162E258E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636B9E" w14:textId="48215B4D" w:rsidR="002A66B9" w:rsidRDefault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Некоторыми </w:t>
      </w:r>
      <w:r w:rsidR="00225FB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 w:rsidR="00225FB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B81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утверждается, что Советский Союз не имел достаточно сильной армии и 1941 год стал годом паники и поражений. Однако мы достоверно оспорим это на примере событий, которые вы сейчас расставили в верном порядке в ходе интерактива. </w:t>
      </w:r>
    </w:p>
    <w:p w14:paraId="18243443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5BA18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примеру, Ельнинская операция, которая состоялась с 30 августа по 8 сентября 1941 года. Она стала одним из ключевых событий Смоленского сражения. В результате упорных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боëв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Ельней удалось ликвидировать так называемый «ельнинский выступ», который немцы собирались использовать как плацдарм для наступления на Москву.</w:t>
      </w:r>
    </w:p>
    <w:p w14:paraId="36F03590" w14:textId="77777777" w:rsidR="00E37D9D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в ходе Московской битвы ни один вооружённый отряд немецко-фашистских войск так и не пробрался в столицу – это известный факт. К 7 января на разных участках обороны враг был отброшен от советской столицы на 100–250 км в ходе контрнаступления. </w:t>
      </w:r>
    </w:p>
    <w:p w14:paraId="37D703C0" w14:textId="77777777" w:rsidR="00E37D9D" w:rsidRDefault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34EB8C" w14:textId="69DD8404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Коренной перелом в Великой Отечественной войне</w:t>
      </w:r>
    </w:p>
    <w:p w14:paraId="543D2E6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тяжёлого оборонительного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периода в 1942 году начался коренной перелом в ходе Великой Отечественной войны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инициатива в боевых действиях переходит от Германии к СССР.</w:t>
      </w:r>
      <w:r w:rsidRPr="00702AA6">
        <w:t xml:space="preserve">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Это было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обусловлено успешным отражением немецкого наступления в Сталинградской битве и последующим контрнаступлением советских войск. 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Такое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радикальное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изменение стало возможным благодаря мобилизации ресурсов и успешным стратегическим решениям советского командования.</w:t>
      </w:r>
    </w:p>
    <w:p w14:paraId="4A2914E2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этому периоду относятся Битва за Кавказ (25 июля 1942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октября 1943), Сталинградская битва (17 июля 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февраля 1943), прорыв блокады Ленинграда 18 января 1943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Курская битва (5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августа 1943 г.) и многие другие операции Красной Армии. </w:t>
      </w:r>
    </w:p>
    <w:p w14:paraId="2512ED2F" w14:textId="77777777" w:rsidR="002A66B9" w:rsidRDefault="00AA1B81" w:rsidP="00280A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ключевых операций 1942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1943 гг. были разгромлены немецкие войска под Сталинградом, прорвали блокад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Ленинграда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восстановил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сухопутную связь города со страной,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сорвали последнее крупное немецкое наступление под Курском, освободили Северный Кавказ и сохранили его важнейшие нефтяные месторождения.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1943 г.  в честь освобождения Орла и Белгорода в Москве был дан первый за всю войну салют.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концу 1943 г. советские войска освободили почти половину всех территорий, оккупированных немцами.</w:t>
      </w:r>
    </w:p>
    <w:p w14:paraId="76B6E99D" w14:textId="77777777" w:rsidR="00E37D9D" w:rsidRDefault="00AA1B81" w:rsidP="00E37D9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Враг был еще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впереди предстояла серьёзная и долгая борьба. Но итог её во многом оказался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предрешëн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1D7B3" w14:textId="32BD8F48" w:rsidR="002A66B9" w:rsidRDefault="002A66B9" w:rsidP="00280A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CCDA3" w14:textId="14D1E9E2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Герои периода коренного перелома в Великой Отечественной войне</w:t>
      </w:r>
    </w:p>
    <w:p w14:paraId="4E49B75D" w14:textId="6C1654DB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Теперь в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подвиги солдат и офицеров Советской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рмии, которые стали частью грандиозного коренного перелома в ходе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войны.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них, вне зависимости от звания, внёс свой бесценный вклад в общее дело. На передовой или в тылу, в окопах или за штурвалом боевых машин, на оборонных заводах или в партизанских отрядах — каждый проявлял мужество, силу духа и веру в победу. Именно благодаря этому единству, стойкости и непоколебимой воле мы смогли переломить ход войны и отстоять свободу нашего народа.</w:t>
      </w:r>
    </w:p>
    <w:p w14:paraId="7D0C39C2" w14:textId="0F46CB44" w:rsidR="00E37D9D" w:rsidRDefault="00E37D9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910B28C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EF000C0" wp14:editId="78598357">
            <wp:extent cx="1473200" cy="3683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E946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Ваша задача –– соотнести героя с его подвигом.</w:t>
      </w:r>
    </w:p>
    <w:tbl>
      <w:tblPr>
        <w:tblStyle w:val="a5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7"/>
      </w:tblGrid>
      <w:tr w:rsidR="002A66B9" w14:paraId="6A3D67E5" w14:textId="77777777">
        <w:trPr>
          <w:trHeight w:val="321"/>
        </w:trPr>
        <w:tc>
          <w:tcPr>
            <w:tcW w:w="4816" w:type="dxa"/>
          </w:tcPr>
          <w:p w14:paraId="0EB10533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Герой</w:t>
            </w:r>
          </w:p>
        </w:tc>
        <w:tc>
          <w:tcPr>
            <w:tcW w:w="4817" w:type="dxa"/>
          </w:tcPr>
          <w:p w14:paraId="382122B6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</w:t>
            </w:r>
          </w:p>
        </w:tc>
      </w:tr>
      <w:tr w:rsidR="002A66B9" w14:paraId="6FBF14D8" w14:textId="77777777">
        <w:trPr>
          <w:trHeight w:val="5579"/>
        </w:trPr>
        <w:tc>
          <w:tcPr>
            <w:tcW w:w="4816" w:type="dxa"/>
          </w:tcPr>
          <w:p w14:paraId="50C7BCD8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Яков Павлов</w:t>
            </w:r>
          </w:p>
          <w:p w14:paraId="19A47F97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Василий Зайцев</w:t>
            </w:r>
          </w:p>
          <w:p w14:paraId="56BF8484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Александр Матросов</w:t>
            </w:r>
          </w:p>
          <w:p w14:paraId="0C4BB2CB" w14:textId="77777777" w:rsidR="002A66B9" w:rsidRDefault="00AA1B8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Николай Зеленов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Д. Борис Терентьев</w:t>
            </w:r>
          </w:p>
        </w:tc>
        <w:tc>
          <w:tcPr>
            <w:tcW w:w="4817" w:type="dxa"/>
          </w:tcPr>
          <w:p w14:paraId="4F16CC5E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Снайпер, уничтоживший 225 фашистов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т.ч. в боях за Сталинград. </w:t>
            </w:r>
          </w:p>
          <w:p w14:paraId="38AB1BF3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Красноармеец, закрывший собой амбразуру пулемётного дзота противника. </w:t>
            </w:r>
          </w:p>
          <w:p w14:paraId="175BFF0A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совершивший более 600 боевых вылетов, сбил более 20 вражеских самолётов в небе над Ленинградом. </w:t>
            </w:r>
          </w:p>
          <w:p w14:paraId="3F53DA3B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4)Командование разведывательной группой, которая заняла и удерживала дом в г. Сталинграде 58 дней. </w:t>
            </w:r>
          </w:p>
          <w:p w14:paraId="0EE7DABC" w14:textId="77777777" w:rsidR="002A66B9" w:rsidRDefault="00AA1B8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Пулемётчик.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стался единственным выжившим из своего отделения. Отстреливался до последнего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аже с перебитой ногой. </w:t>
            </w:r>
          </w:p>
        </w:tc>
      </w:tr>
    </w:tbl>
    <w:p w14:paraId="108F854D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9A4E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 Б1 В2 Г3 Д5</w:t>
      </w:r>
    </w:p>
    <w:p w14:paraId="4038FCA7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примеры подвигов –– одни из сотен тысяч моментов Великой Отечественной войны, в которых наши соотечественники проявляли беспримерную доблесть и отвагу. Это позволило переломить ход войны.</w:t>
      </w:r>
    </w:p>
    <w:p w14:paraId="65416383" w14:textId="77777777" w:rsidR="002A66B9" w:rsidRDefault="002A66B9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93986C" w14:textId="300AF5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Десять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талинских ударов</w:t>
      </w:r>
    </w:p>
    <w:p w14:paraId="714B1610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14 января по 24 ноября 1944 года развернулись стратегические операции Советской Армии, которые вошли в историю как 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даров. Они стали ключевыми операциями, обеспечившими освобождение территорий СССР и Восточной Европы от фашистско-немецких захватчиков. Это напоминание о героизме, военном мастерстве и единстве советского народа, сыгравших решающую роль в достижении Великой Победы. </w:t>
      </w:r>
    </w:p>
    <w:p w14:paraId="689A51C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Изначально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Десять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талинских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никто не называл. Впервые такое словосочетание произнёс И.В. Сталин во время своего доклада на 27-ю годовщину Великой Октябрьской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оциалистической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еволюции. </w:t>
      </w:r>
    </w:p>
    <w:p w14:paraId="03413E8E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посмотрим на список этих стратегических операций:</w:t>
      </w:r>
    </w:p>
    <w:p w14:paraId="79098495" w14:textId="77777777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Ленинградско-Новгородская – 14 января – 1 марта 1944 г.</w:t>
      </w:r>
    </w:p>
    <w:p w14:paraId="7D302E68" w14:textId="77777777" w:rsidR="002A66B9" w:rsidRPr="00702AA6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Днепровско-Карпатская – 24 декабря 1943 г. – 17 апреля 1944 г.</w:t>
      </w:r>
    </w:p>
    <w:p w14:paraId="3C713A4D" w14:textId="77777777" w:rsidR="002A66B9" w:rsidRPr="00702AA6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AA6">
        <w:rPr>
          <w:rFonts w:ascii="Times New Roman" w:eastAsia="Times New Roman" w:hAnsi="Times New Roman" w:cs="Times New Roman"/>
          <w:sz w:val="28"/>
          <w:szCs w:val="28"/>
        </w:rPr>
        <w:t>Одесская и Крымская – 1944 г.</w:t>
      </w:r>
    </w:p>
    <w:p w14:paraId="5ED672D0" w14:textId="77777777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AA6">
        <w:rPr>
          <w:rFonts w:ascii="Times New Roman" w:eastAsia="Times New Roman" w:hAnsi="Times New Roman" w:cs="Times New Roman"/>
          <w:sz w:val="28"/>
          <w:szCs w:val="28"/>
        </w:rPr>
        <w:t>Выборгско</w:t>
      </w:r>
      <w:proofErr w:type="spellEnd"/>
      <w:r w:rsidRPr="00702AA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Петрозаводская – лето 1944 г.</w:t>
      </w:r>
    </w:p>
    <w:p w14:paraId="63FF8368" w14:textId="45C26E36" w:rsidR="002A66B9" w:rsidRDefault="00AA1B81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Белорусская – </w:t>
      </w:r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 xml:space="preserve">с 23 июня </w:t>
      </w:r>
      <w:proofErr w:type="gramStart"/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>–  29</w:t>
      </w:r>
      <w:proofErr w:type="gramEnd"/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 xml:space="preserve"> августа 1944 г</w:t>
      </w:r>
    </w:p>
    <w:p w14:paraId="5C61118F" w14:textId="77777777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Львовско-Сандомирская </w:t>
      </w:r>
      <w:bookmarkStart w:id="1" w:name="_Hlk189216967"/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13 июля – 29 августа 1944 г.</w:t>
      </w:r>
    </w:p>
    <w:p w14:paraId="12EB808E" w14:textId="77777777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Ясско-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Кишинëвская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август 1944 г.</w:t>
      </w:r>
    </w:p>
    <w:p w14:paraId="6FAF86BF" w14:textId="77777777" w:rsidR="002A66B9" w:rsidRDefault="00AA1B81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Румынская – 30 августа – 3 октября 1944 г.</w:t>
      </w:r>
    </w:p>
    <w:p w14:paraId="3BD1524F" w14:textId="73105874" w:rsidR="002A66B9" w:rsidRDefault="00AA1B81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Прибалтийская – </w:t>
      </w:r>
      <w:r w:rsidR="00862CF9" w:rsidRPr="00862CF9">
        <w:rPr>
          <w:rFonts w:ascii="Times New Roman" w:eastAsia="Times New Roman" w:hAnsi="Times New Roman" w:cs="Times New Roman"/>
          <w:sz w:val="28"/>
          <w:szCs w:val="28"/>
        </w:rPr>
        <w:t>14 сентября – 24 ноября 1944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84F8387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Восточно-Карпатская – 8 сентября – 28 октября 1944 г.</w:t>
      </w:r>
    </w:p>
    <w:p w14:paraId="4D75C249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Белградская – 28 сентября – 20 октября 1944 г.</w:t>
      </w:r>
    </w:p>
    <w:p w14:paraId="39AB481B" w14:textId="77777777" w:rsidR="002A66B9" w:rsidRDefault="00AA1B81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Петсамо-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Киркенесская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7–29 октября 1944 г.</w:t>
      </w:r>
    </w:p>
    <w:p w14:paraId="7AFA08A0" w14:textId="77777777" w:rsidR="002A66B9" w:rsidRDefault="002A66B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29D3A4" w14:textId="2D3313D6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Победа в Великой Отечественной войне. Разгром Германии и Японии</w:t>
      </w:r>
    </w:p>
    <w:p w14:paraId="10A91B9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D108649" wp14:editId="1DFC64BB">
            <wp:extent cx="1289050" cy="28575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51221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 нашей стране существует две значимых даты годовщины Победы в этом году? 9 мая и 3 сентября?</w:t>
      </w:r>
    </w:p>
    <w:p w14:paraId="6BE54963" w14:textId="77777777" w:rsidR="002A66B9" w:rsidRDefault="002A66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D4D28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мая – это победа над немецко-фашистскими войсками.</w:t>
      </w:r>
    </w:p>
    <w:p w14:paraId="08C5CA7B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сентября – День окончания Второй мировой войны. Победа над Японией.</w:t>
      </w:r>
    </w:p>
    <w:p w14:paraId="26F58715" w14:textId="261CA4D7" w:rsidR="002A66B9" w:rsidRDefault="00862CF9" w:rsidP="00862C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794">
        <w:rPr>
          <w:rFonts w:ascii="Times New Roman" w:eastAsia="Times New Roman" w:hAnsi="Times New Roman" w:cs="Times New Roman"/>
          <w:sz w:val="28"/>
          <w:szCs w:val="28"/>
        </w:rPr>
        <w:t xml:space="preserve">Вторая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4794">
        <w:rPr>
          <w:rFonts w:ascii="Times New Roman" w:eastAsia="Times New Roman" w:hAnsi="Times New Roman" w:cs="Times New Roman"/>
          <w:sz w:val="28"/>
          <w:szCs w:val="28"/>
        </w:rPr>
        <w:t xml:space="preserve">ировая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война </w:t>
      </w:r>
      <w:r w:rsidRPr="00BA4794">
        <w:rPr>
          <w:rFonts w:ascii="Times New Roman" w:eastAsia="Times New Roman" w:hAnsi="Times New Roman" w:cs="Times New Roman"/>
          <w:sz w:val="28"/>
          <w:szCs w:val="28"/>
        </w:rPr>
        <w:t>завершилась 2 сентября после подписания акта капитуляции Японии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E4FBF">
        <w:rPr>
          <w:rFonts w:ascii="Times New Roman" w:eastAsia="Times New Roman" w:hAnsi="Times New Roman" w:cs="Times New Roman"/>
          <w:sz w:val="28"/>
          <w:szCs w:val="28"/>
        </w:rPr>
        <w:t>До 2020 года дата отмечалась 2 сентября, но в апреле 2020 года в закон были внесены изменения, согласно которым празднование было перенесено на 3 сентября.</w:t>
      </w:r>
    </w:p>
    <w:p w14:paraId="344C0586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Советский Союз победил не только Германию, но и участвовал в разгроме Японии – союзника нацис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Германии. </w:t>
      </w:r>
    </w:p>
    <w:p w14:paraId="637CB7CD" w14:textId="77777777" w:rsidR="002A66B9" w:rsidRDefault="00AA1B8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Статистика,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приведённая на сайте Министерства обороны РФ, говорит о следующем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A4104F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годы Великой Отечественной войны погибло около 27 миллионов советских граждан. </w:t>
      </w:r>
    </w:p>
    <w:p w14:paraId="2B128290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практически половина – это потери среди мирного населения на оккупированной территории – 13 684 692.</w:t>
      </w:r>
    </w:p>
    <w:p w14:paraId="00279C51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 11 520 379 погибли в результате карательных операций, холода, голода, издевательств. </w:t>
      </w:r>
    </w:p>
    <w:p w14:paraId="0AA48647" w14:textId="77777777" w:rsidR="002A66B9" w:rsidRDefault="00AA1B8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Остальные 2 164 313 погибли в изгнании на принудительных работах. Всего на принудительные работы на оккупированной территории было вывезено 5 269 513 советских граждан.</w:t>
      </w:r>
    </w:p>
    <w:p w14:paraId="64C003C5" w14:textId="77777777" w:rsidR="002A66B9" w:rsidRDefault="002A66B9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5D8AB4" w14:textId="045AB119" w:rsidR="002A66B9" w:rsidRDefault="00AA1B81">
      <w:pPr>
        <w:spacing w:after="16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Переход к основной лекции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Наши соотечественники совершили множество неоценимых подвигов в годы Великой Отечественной войны.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редлагаю изучить более глубоко один из фрагментов истории Великой Победы. Поговорим подробнее о…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(дальше сообщить слушателям, какое направление лекции выбирает лектор)</w:t>
      </w:r>
    </w:p>
    <w:p w14:paraId="77355FC0" w14:textId="3A24C220" w:rsidR="002A66B9" w:rsidRDefault="00AA1B81" w:rsidP="004F5D1F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1fob9te" w:colFirst="0" w:colLast="0"/>
      <w:bookmarkEnd w:id="2"/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Разгром немецко-фашистских войск в Курской битве</w:t>
      </w:r>
    </w:p>
    <w:p w14:paraId="55A73C1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ярчайших </w:t>
      </w:r>
      <w:r>
        <w:rPr>
          <w:rFonts w:ascii="Times New Roman" w:eastAsia="Times New Roman" w:hAnsi="Times New Roman" w:cs="Times New Roman"/>
          <w:sz w:val="28"/>
          <w:szCs w:val="28"/>
        </w:rPr>
        <w:t>моментов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оренного перелома в Великой Отечественной войне можно назвать Курскую битву.</w:t>
      </w:r>
    </w:p>
    <w:p w14:paraId="0BB820A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Обычно историки разделяют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два крупных этапа:</w:t>
      </w:r>
    </w:p>
    <w:p w14:paraId="31C8B321" w14:textId="77777777" w:rsidR="002A66B9" w:rsidRDefault="00AA1B81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оборонительная операция (5 – 23 июля 1943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B8CCF61" w14:textId="77777777" w:rsidR="002A66B9" w:rsidRDefault="00AA1B81">
      <w:pPr>
        <w:numPr>
          <w:ilvl w:val="0"/>
          <w:numId w:val="2"/>
        </w:numPr>
        <w:spacing w:after="1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наступательная операция (12 июля – 23 августа 1943 г.) </w:t>
      </w:r>
    </w:p>
    <w:p w14:paraId="63FCA6A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операции были проведены Красной Армией в районе Курского выступа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срыва наступления и разгрома стратегической группировки немецких войск.</w:t>
      </w:r>
    </w:p>
    <w:p w14:paraId="6E91925B" w14:textId="5C0BEF1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</w:t>
      </w:r>
    </w:p>
    <w:p w14:paraId="61A8906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BA15499" wp14:editId="17372E5A">
            <wp:extent cx="1289050" cy="285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B906F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вошло в историю известное сражение у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еревни Прохоровка (12 июля 1943 года)?</w:t>
      </w:r>
    </w:p>
    <w:p w14:paraId="474C8D51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Наибольшее количество солдат, участвующее в битве</w:t>
      </w:r>
    </w:p>
    <w:p w14:paraId="5ED62BA0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Наибольшее количество самолётов, участвующее в битве</w:t>
      </w:r>
    </w:p>
    <w:p w14:paraId="595472BD" w14:textId="77777777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Наибольшее количество танков, участвующее в битве</w:t>
      </w:r>
    </w:p>
    <w:p w14:paraId="17C29FCB" w14:textId="6387C536" w:rsidR="002A66B9" w:rsidRDefault="00AA1B81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Наибольшее количество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длилась битва</w:t>
      </w:r>
    </w:p>
    <w:p w14:paraId="6AA594BD" w14:textId="77777777" w:rsidR="0038549C" w:rsidRDefault="0038549C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07FC98" w14:textId="054F1FFA" w:rsidR="0038549C" w:rsidRPr="0038549C" w:rsidRDefault="0038549C" w:rsidP="0038549C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14. Ответ</w:t>
      </w:r>
    </w:p>
    <w:p w14:paraId="2078EE23" w14:textId="50E02C15" w:rsidR="002A66B9" w:rsidRDefault="00AA1B81">
      <w:pPr>
        <w:spacing w:after="16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Наибольшее количество танков, участвующее в битве. </w:t>
      </w:r>
    </w:p>
    <w:p w14:paraId="5A5481D1" w14:textId="77777777" w:rsidR="002A66B9" w:rsidRDefault="00AA1B81">
      <w:pPr>
        <w:spacing w:after="16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Пояснение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битвы у деревни Прохоровка участвовали 1 200 танков 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оветской 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емецкой сторон.</w:t>
      </w:r>
    </w:p>
    <w:p w14:paraId="7705053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Победы под Сталинградом и в других частях Советского Союза подорвали немецкое положение, поэтому ожидалось, что Красная Армия начнёт наступление. Однако разведданные, получаемые Ставкой Верховного Главнокомандующего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подталкивали к оборонительным действиям.</w:t>
      </w:r>
    </w:p>
    <w:p w14:paraId="16A6FEF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что об этом говорит в своих воспоминаниях маршал Александр Василевский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«…Мне пришлось быть у </w:t>
      </w:r>
      <w:hyperlink r:id="rId1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И.В. Сталина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 получил доклад Г.К. Жукова. Я хорошо помню, как Верховный Главнокомандующий, не высказав своего мнения, сказал: «Надо посоветоваться с командующими фронтами»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8FB1FB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принятия предварительного решения на преднамеренную оборону и на последующий переход в контрнаступление развернулась всесторонняя и тщательная подготовка к предстоящим действиям…»</w:t>
      </w:r>
    </w:p>
    <w:p w14:paraId="66ABADC4" w14:textId="7C80490E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Расстановка сил перед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ражением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6336324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началу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урской битвы в составе Центрального и Воронежского фронтов имелось 1 336 тыс. человек, более 19 тыс. орудий и миномётов,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 танка и САУ, 2 172 самолёта.</w:t>
      </w:r>
    </w:p>
    <w:p w14:paraId="31330A0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Немецкая сторона в состав двух ударных группировок, предназначавшихся для наступления на северном и южном фасе Курского выступа, ввела 50 дивизий, в том числе 16 танковых и моторизованных, что составило около 70% танковых дивизий вермахта на советско-германском фронте.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битве участвовало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900 тыс. человек, около 10 тыс. орудий и миномётов, до 2 700 танков и штурмовых орудий, около 2 050 самолётов.</w:t>
      </w:r>
    </w:p>
    <w:p w14:paraId="0E15B38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Примечательно, что немецкое командование перебрасывало в район Курского выступа новые танки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«Тигры» и «Пантеры», которые были во много раз манёвреннее наших Т-34. Адольф Гитлер в своём обращении к солдатам перед началом операции «Цитадель»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немецкое командование называло Курскую битву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следующее: «…Русские добивались того или иного успеха в первую очередь с помощью своих танков. Мои солдаты! Теперь наконец у вас лучшие танки, чем у русских…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того, фюрер говорил о судьбоносном характере битвы: «Могучий удар, который настигнет сегодняшним утром советские армии, должен потрясти их до основания. И вы должны знать, что от исхода этой битвы может зависеть всё…»</w:t>
      </w:r>
    </w:p>
    <w:p w14:paraId="7193E50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понимали и советские военачальники.  С конца марта 1943 г. Ставка советского Верховного Главнокомандования работала над планом стратегического наступления, задача которого состояла в том, чтобы разгромить основные силы группы армий «Юг» и «Центр» и сокрушить вражескую оборону на фронте от Смоленска до Чёрного моря.</w:t>
      </w:r>
    </w:p>
    <w:p w14:paraId="51C53758" w14:textId="1B610933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Начало сражения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15E91F0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риказу Верховного Главнокомандующего И.В. Сталина для немецкого наступления была подготовлена хорошая эшелонированная оборона. Кроме того, в тылу Центрального и Воронежского фронтов, занимавших позиции соответственно на северном и южном участках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урского выступа, создавался ещё один – Степной фронт, призванный стать резервным объединением и вступить в бой в момент перехода Красной Армии в контрнаступление.</w:t>
      </w:r>
    </w:p>
    <w:p w14:paraId="2B585D9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Хвалёные «Тигры» и «Пантеры» должны были пасть жертвой мощных самоходных орудий   СУ-152. Командующий Центрального фронта К.К. Рокоссовский и Воронежского Н.Ф. Ватутин отдали приказ по широкой артиллерийской контрподготовке, что сорвало стремительное наступление немцев.</w:t>
      </w:r>
    </w:p>
    <w:p w14:paraId="780BEC2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AF9F216" wp14:editId="21C90318">
            <wp:extent cx="1289050" cy="2857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6EB29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какой неожиданностью встретилось немецкое командование в ходе оборонительного этапа Курской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итвы?</w:t>
      </w:r>
    </w:p>
    <w:p w14:paraId="3DC6F7F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Первой неожиданностью для германского командования как на южном, так и на северном крыле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урского выступа стало то, что советские солдаты не испугались появления на поле боя новых немецких танков «Тигр»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«Пантера».  Более того, советская противотанковая артиллерия и орудия танков, закопанных в землю, открыли эффективный огонь по германским бронированным машинам.</w:t>
      </w:r>
    </w:p>
    <w:p w14:paraId="1524A5B7" w14:textId="541EB574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Перелом в сражении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39F61A2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Сосредоточившись в районе Прохоровки, утром 10 июля советские танки двинулись в атаку. В количественном отношении они превосходили противника в соотношении примерно 3:2, но боевые качества германских танков позволили им уничтожить многие «тридцатьчетвёрки» ещё на подходе к своим позициям.</w:t>
      </w:r>
    </w:p>
    <w:p w14:paraId="3156E8C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Советская 5-я гвардейская танковая армия в ходе сражения у Прохоровки практически лишилась своей боевой ударной мощи. Но и немецкие потери не позволили им дальше развивать наступление на прохоровском направлении: у немцев оставалось в строю всего до 250 исправных боевых машин.</w:t>
      </w:r>
    </w:p>
    <w:p w14:paraId="6E2C9EC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  немецкого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командования рушились. 12 июля перешли в наступление войска Брянского, а 15 июля Центрального и левого крыла Западного фронтов в общем направлении на Орёл (операция «Кутузов»). Немецкая оборона здесь не выдержала и затрещала по швам. Более того, некоторые территориальные успехи на южном крыле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урского выступа были сведены на нет после сражения под Прохоровкой.</w:t>
      </w:r>
    </w:p>
    <w:p w14:paraId="40D4815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итоге 17 июля 1943 г.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омандование сухопутных войск Германии приказало вывести из состава группы армий «Юг» 2-й танковый корпус СС. Ген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ерал-фельдмаршалу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Манштейну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оставалось ничего иного, как отступать.</w:t>
      </w:r>
    </w:p>
    <w:p w14:paraId="3372342E" w14:textId="337688D3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Наступление советских войск</w:t>
      </w:r>
    </w:p>
    <w:p w14:paraId="3F48992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Мужество советских солдат, возросшее мастерство их командиров, грамотное использование в сражениях боевой техники не могло не привести к положительным результатам. Уже 5 августа советские войска освободили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Белгород. В этот день впервые с начала войны в Москве был произведён артиллерийский салют в честь доблестных соединений Красной Армии, одержавших столь блистательную победу. К 23 августа части Красной Армии отбросили противника на запад уже на 140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150 км и во второй раз освободили Харьков.</w:t>
      </w:r>
    </w:p>
    <w:p w14:paraId="5F297D0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Вермахт потерял в Курской битве 30 отборных дивизий, в том числе 7 танковых; около 500 тыс. солдат убитыми, ранеными и пропавшими без вести; 1,5 тыс. танков; более 3 тыс. самолётов; 3 тыс. орудий. Ещё большими были потери советских войск: 860 тыс. человек; свыше 6 тыс. танков и САУ; 5 тыс. орудий и миномётов, 1,5 тыс. самолётов. Тем не менее соотношение сил на фронте изменилось в пользу Красной Армии. В её распоряжении находилось несравненно большее количество свежих резервов, чем у вермахта.</w:t>
      </w:r>
    </w:p>
    <w:p w14:paraId="55AF923F" w14:textId="74346E9A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Значение победы на Курской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уге</w:t>
      </w:r>
    </w:p>
    <w:p w14:paraId="4B8A670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1943 г.  победы под Курском и затем в битве за Днепр завершили коренной перелом в Великой Отечественной войне. Наступательная стратегия вермахта потерпела окончательный крах. К концу 1943 г. в состоянии войны с державами оси находилось 37 стран. Начался распад фашистского блока. </w:t>
      </w:r>
    </w:p>
    <w:p w14:paraId="179E95B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примечательных актов того времени стало учреждение в 1943 г. солдатских и полководческих наград – орденов Славы I, II, и III степени и ордена «Победа», а также в знак освобождения Украины ордена Богдана Хмельницкого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степеней. </w:t>
      </w:r>
    </w:p>
    <w:p w14:paraId="39E1523C" w14:textId="77777777" w:rsidR="002A66B9" w:rsidRPr="00702AA6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Впереди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предстояла длительная и кровопролитная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борьба, но</w:t>
      </w:r>
      <w:r w:rsidRPr="00702AA6">
        <w:rPr>
          <w:rFonts w:ascii="Times New Roman" w:eastAsia="Times New Roman" w:hAnsi="Times New Roman" w:cs="Times New Roman"/>
          <w:sz w:val="28"/>
          <w:szCs w:val="28"/>
        </w:rPr>
        <w:t xml:space="preserve"> советский народ взял уверенный курс на победу. </w:t>
      </w:r>
    </w:p>
    <w:p w14:paraId="141CA4B6" w14:textId="038B7BF3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3znysh7" w:colFirst="0" w:colLast="0"/>
      <w:bookmarkStart w:id="4" w:name="_Hlk189218388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Квиз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bookmarkEnd w:id="4"/>
    <w:p w14:paraId="29E7969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7888609" wp14:editId="0B8AEAB4">
            <wp:extent cx="1473200" cy="3683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23428D" w14:textId="56D57742" w:rsidR="004F5D1F" w:rsidRDefault="004F5D1F">
      <w:pPr>
        <w:spacing w:after="16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Квиз «Курская дуга»</w:t>
      </w:r>
    </w:p>
    <w:p w14:paraId="3488C25F" w14:textId="220A31BF" w:rsidR="002A66B9" w:rsidRDefault="00AA1B81">
      <w:pPr>
        <w:spacing w:after="16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1. Курская битва произошла: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D959418" w14:textId="77777777" w:rsidR="002A66B9" w:rsidRDefault="00AA1B81">
      <w:p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6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октября 1940 г.</w:t>
      </w:r>
    </w:p>
    <w:p w14:paraId="6E5F57E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августа 1943 г.</w:t>
      </w:r>
    </w:p>
    <w:p w14:paraId="5ABC041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7 апреля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июля 1941 г.</w:t>
      </w:r>
    </w:p>
    <w:p w14:paraId="79F5079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28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ноября 1942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48304E7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5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августа 1943 г.</w:t>
      </w:r>
    </w:p>
    <w:p w14:paraId="00402BB1" w14:textId="5BBAA226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Квиз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38D8D8B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2. Освобождением какого города закончилась Курская битва?</w:t>
      </w:r>
    </w:p>
    <w:p w14:paraId="71FE3C1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Курска</w:t>
      </w:r>
    </w:p>
    <w:p w14:paraId="4154509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Харькова</w:t>
      </w:r>
    </w:p>
    <w:p w14:paraId="5AA58674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Белгорода</w:t>
      </w:r>
    </w:p>
    <w:p w14:paraId="1B23EDCE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Донецка</w:t>
      </w:r>
    </w:p>
    <w:p w14:paraId="4C66AD42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Харькова</w:t>
      </w:r>
    </w:p>
    <w:p w14:paraId="1A11AA60" w14:textId="6050A979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Квиз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32C1DFD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3. Как называлась немецкая наступательная операция в ходе Курской битвы?</w:t>
      </w:r>
    </w:p>
    <w:p w14:paraId="52B5396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«Барбаросса»</w:t>
      </w:r>
    </w:p>
    <w:p w14:paraId="0D693A9C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«Тайфун»</w:t>
      </w:r>
    </w:p>
    <w:p w14:paraId="18FA19A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«Цитадель»</w:t>
      </w:r>
    </w:p>
    <w:p w14:paraId="4DB6471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«Уран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4D17AF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tyjcwt" w:colFirst="0" w:colLast="0"/>
      <w:bookmarkEnd w:id="6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Цитадель</w:t>
      </w:r>
    </w:p>
    <w:p w14:paraId="5367587B" w14:textId="524C7DD5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Квиз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3EBA3F19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4. Как назывались две советские наступательные операции в ходе Курской битвы?</w:t>
      </w:r>
    </w:p>
    <w:p w14:paraId="0A1388D0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«Румянцев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Багратион»</w:t>
      </w:r>
    </w:p>
    <w:p w14:paraId="2A74482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«Кутузов» и «Румянцев»</w:t>
      </w:r>
    </w:p>
    <w:p w14:paraId="4A013A5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Кутузов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C28EA1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Ушаков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8A921D6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Верный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Кутузов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Румянцев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B83F265" w14:textId="7932E8E9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Квиз «Курская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уга»</w:t>
      </w:r>
    </w:p>
    <w:p w14:paraId="1FF6FCDD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 № 5. Непосредственное командование советскими танковыми соединениями во время сражения под Прохоровкой осуществлял:</w:t>
      </w:r>
    </w:p>
    <w:p w14:paraId="614F5A8A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генерал армии К.К. Рокоссовский</w:t>
      </w:r>
    </w:p>
    <w:p w14:paraId="3C513913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генерал-лейтенант П.А. Ротмистров</w:t>
      </w:r>
    </w:p>
    <w:p w14:paraId="130758AF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генерал армии Н.Ф. Ватутин</w:t>
      </w:r>
    </w:p>
    <w:p w14:paraId="1BE1EFB1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генерал-лейтенант И.М. Чистяков</w:t>
      </w:r>
    </w:p>
    <w:p w14:paraId="45B52308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Верный 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генерал-лейтенант П.А. Ротмистров</w:t>
      </w:r>
    </w:p>
    <w:p w14:paraId="510DB98E" w14:textId="6B2D67A2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4F5D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3854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Общее завершение для всех лекций</w:t>
      </w:r>
    </w:p>
    <w:p w14:paraId="169459A6" w14:textId="5DA822C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вы узнали о подвигах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оветских солдат и офицеров, которые, не жалея своей жизни, боролись с врагом за свободу нашей Родины, за мир, который был установлен с разгромом «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оричневой чумы».</w:t>
      </w:r>
    </w:p>
    <w:p w14:paraId="543FFFB5" w14:textId="77777777" w:rsidR="002A66B9" w:rsidRDefault="00AA1B8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Надеюсь,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 сегодняшнее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дало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только новые знания или повторение прежних фактов, но и пищу для размышлений о служении </w:t>
      </w:r>
      <w:r w:rsidRPr="00702AA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народу и любви к Родине.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41AAC1" w14:textId="77777777" w:rsidR="002A66B9" w:rsidRDefault="002A66B9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A66B9">
      <w:headerReference w:type="default" r:id="rId12"/>
      <w:footerReference w:type="default" r:id="rId13"/>
      <w:pgSz w:w="11909" w:h="16834"/>
      <w:pgMar w:top="1133" w:right="1132" w:bottom="664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D943" w14:textId="77777777" w:rsidR="00DC5FE8" w:rsidRDefault="00DC5FE8">
      <w:pPr>
        <w:spacing w:line="240" w:lineRule="auto"/>
      </w:pPr>
      <w:r>
        <w:separator/>
      </w:r>
    </w:p>
  </w:endnote>
  <w:endnote w:type="continuationSeparator" w:id="0">
    <w:p w14:paraId="233D8F23" w14:textId="77777777" w:rsidR="00DC5FE8" w:rsidRDefault="00DC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331F" w14:textId="77777777" w:rsidR="002A66B9" w:rsidRDefault="00AA1B81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02AA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184C" w14:textId="77777777" w:rsidR="00DC5FE8" w:rsidRDefault="00DC5FE8">
      <w:pPr>
        <w:spacing w:line="240" w:lineRule="auto"/>
      </w:pPr>
      <w:r>
        <w:separator/>
      </w:r>
    </w:p>
  </w:footnote>
  <w:footnote w:type="continuationSeparator" w:id="0">
    <w:p w14:paraId="6BCDFEFC" w14:textId="77777777" w:rsidR="00DC5FE8" w:rsidRDefault="00DC5FE8">
      <w:pPr>
        <w:spacing w:line="240" w:lineRule="auto"/>
      </w:pPr>
      <w:r>
        <w:continuationSeparator/>
      </w:r>
    </w:p>
  </w:footnote>
  <w:footnote w:id="1">
    <w:p w14:paraId="084A915B" w14:textId="77777777" w:rsidR="002A66B9" w:rsidRDefault="00AA1B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i/>
          <w:color w:val="262626"/>
          <w:sz w:val="20"/>
          <w:szCs w:val="20"/>
        </w:rPr>
        <w:t>Василевский А.М. Стратегическое планирование Курской битвы.  Курская битва. М.: Наука, 1970. С.66–83.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1C1D" w14:textId="0B948FB9" w:rsidR="002A66B9" w:rsidRDefault="00D228B7">
    <w:pPr>
      <w:jc w:val="center"/>
    </w:pPr>
    <w:r>
      <w:rPr>
        <w:noProof/>
        <w:color w:val="000000"/>
      </w:rPr>
      <w:drawing>
        <wp:inline distT="0" distB="0" distL="0" distR="0" wp14:anchorId="5D5A70EA" wp14:editId="71AAB080">
          <wp:extent cx="2070100" cy="495300"/>
          <wp:effectExtent l="0" t="0" r="0" b="0"/>
          <wp:docPr id="122879831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C74"/>
    <w:multiLevelType w:val="multilevel"/>
    <w:tmpl w:val="40743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5F474C"/>
    <w:multiLevelType w:val="multilevel"/>
    <w:tmpl w:val="EFBCAC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A7043"/>
    <w:multiLevelType w:val="multilevel"/>
    <w:tmpl w:val="1C72A7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D56E2"/>
    <w:multiLevelType w:val="multilevel"/>
    <w:tmpl w:val="E73464F2"/>
    <w:lvl w:ilvl="0">
      <w:start w:val="6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597B"/>
    <w:multiLevelType w:val="multilevel"/>
    <w:tmpl w:val="2EBA1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C31C23"/>
    <w:multiLevelType w:val="multilevel"/>
    <w:tmpl w:val="2EB689E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3305">
    <w:abstractNumId w:val="4"/>
  </w:num>
  <w:num w:numId="2" w16cid:durableId="489642762">
    <w:abstractNumId w:val="2"/>
  </w:num>
  <w:num w:numId="3" w16cid:durableId="1719277797">
    <w:abstractNumId w:val="1"/>
  </w:num>
  <w:num w:numId="4" w16cid:durableId="869993792">
    <w:abstractNumId w:val="0"/>
  </w:num>
  <w:num w:numId="5" w16cid:durableId="730693060">
    <w:abstractNumId w:val="5"/>
  </w:num>
  <w:num w:numId="6" w16cid:durableId="8179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B9"/>
    <w:rsid w:val="00225FBE"/>
    <w:rsid w:val="00262E98"/>
    <w:rsid w:val="00280A5B"/>
    <w:rsid w:val="002A66B9"/>
    <w:rsid w:val="0038549C"/>
    <w:rsid w:val="004F5D1F"/>
    <w:rsid w:val="00702AA6"/>
    <w:rsid w:val="007721A7"/>
    <w:rsid w:val="007E5095"/>
    <w:rsid w:val="00862CF9"/>
    <w:rsid w:val="00A14130"/>
    <w:rsid w:val="00AA1B81"/>
    <w:rsid w:val="00BE52A3"/>
    <w:rsid w:val="00BF6E7E"/>
    <w:rsid w:val="00D228B7"/>
    <w:rsid w:val="00DC5FE8"/>
    <w:rsid w:val="00DE078C"/>
    <w:rsid w:val="00E37D9D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657"/>
  <w15:docId w15:val="{ACDA12EB-6ABE-44AE-AEE5-75885D70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28B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28B7"/>
  </w:style>
  <w:style w:type="paragraph" w:styleId="ac">
    <w:name w:val="footer"/>
    <w:basedOn w:val="a"/>
    <w:link w:val="ad"/>
    <w:uiPriority w:val="99"/>
    <w:unhideWhenUsed/>
    <w:rsid w:val="00D228B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2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trf.ru/lichnosti/biografii/p/stalin-iosif-vissarionovich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l.ru/winner_may/history/more.htm?id=12290987%40cmsArtic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DA589-4218-42B0-A05D-654EFFDA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2975</Words>
  <Characters>16961</Characters>
  <Application>Microsoft Office Word</Application>
  <DocSecurity>0</DocSecurity>
  <Lines>141</Lines>
  <Paragraphs>39</Paragraphs>
  <ScaleCrop>false</ScaleCrop>
  <Company/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d.komarova</cp:lastModifiedBy>
  <cp:revision>3</cp:revision>
  <dcterms:created xsi:type="dcterms:W3CDTF">2025-02-03T08:00:00Z</dcterms:created>
  <dcterms:modified xsi:type="dcterms:W3CDTF">2026-04-21T07:56:00Z</dcterms:modified>
</cp:coreProperties>
</file>